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на право заключения договоров аренды </w:t>
      </w:r>
    </w:p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</w:p>
    <w:p w:rsid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Организатор аукциона</w:t>
      </w:r>
      <w:r w:rsidRPr="003876E3">
        <w:t>: Комитет по управлению имуществом Волчанского городского округа.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Место нахождения</w:t>
      </w:r>
      <w:r w:rsidRPr="003876E3">
        <w:t xml:space="preserve">: Свердловская область, </w:t>
      </w:r>
      <w:proofErr w:type="gramStart"/>
      <w:r w:rsidRPr="003876E3">
        <w:t>г</w:t>
      </w:r>
      <w:proofErr w:type="gramEnd"/>
      <w:r w:rsidRPr="003876E3">
        <w:t>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Почтовый адрес</w:t>
      </w:r>
      <w:r w:rsidRPr="003876E3">
        <w:t xml:space="preserve">: 624940, Свердловская область, </w:t>
      </w:r>
      <w:proofErr w:type="gramStart"/>
      <w:r w:rsidRPr="003876E3">
        <w:t>г</w:t>
      </w:r>
      <w:proofErr w:type="gramEnd"/>
      <w:r w:rsidRPr="003876E3">
        <w:t>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Адрес электронной почты</w:t>
      </w:r>
      <w:r w:rsidRPr="003876E3">
        <w:rPr>
          <w:u w:val="single"/>
        </w:rPr>
        <w:t>:</w:t>
      </w:r>
      <w:r w:rsidRPr="003876E3">
        <w:t xml:space="preserve"> </w:t>
      </w:r>
      <w:proofErr w:type="spellStart"/>
      <w:r w:rsidRPr="003876E3">
        <w:rPr>
          <w:lang w:val="en-US"/>
        </w:rPr>
        <w:t>komim</w:t>
      </w:r>
      <w:proofErr w:type="spellEnd"/>
      <w:r w:rsidRPr="003876E3">
        <w:t>01@</w:t>
      </w:r>
      <w:proofErr w:type="spellStart"/>
      <w:r w:rsidRPr="003876E3">
        <w:rPr>
          <w:lang w:val="en-US"/>
        </w:rPr>
        <w:t>yandex</w:t>
      </w:r>
      <w:proofErr w:type="spellEnd"/>
      <w:r w:rsidRPr="003876E3">
        <w:t>.</w:t>
      </w:r>
      <w:proofErr w:type="spellStart"/>
      <w:r w:rsidRPr="003876E3">
        <w:rPr>
          <w:lang w:val="en-US"/>
        </w:rPr>
        <w:t>ru</w:t>
      </w:r>
      <w:proofErr w:type="spellEnd"/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Номера контактных телефонов</w:t>
      </w:r>
      <w:r w:rsidRPr="003876E3">
        <w:t>: 8(34383) 5-92-29.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Предмет аукциона</w:t>
      </w:r>
      <w:r w:rsidRPr="003876E3">
        <w:t>:</w:t>
      </w:r>
    </w:p>
    <w:p w:rsidR="007C37DF" w:rsidRPr="007C37DF" w:rsidRDefault="003876E3" w:rsidP="007C37DF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</w:t>
      </w:r>
      <w:r w:rsidR="007C37DF" w:rsidRPr="007C37DF">
        <w:rPr>
          <w:b/>
          <w:bCs/>
        </w:rPr>
        <w:t>Лот № 1 (объект аренды):</w:t>
      </w:r>
      <w:r w:rsidR="007C37DF" w:rsidRPr="007C37DF">
        <w:t xml:space="preserve"> </w:t>
      </w:r>
    </w:p>
    <w:p w:rsidR="007C37DF" w:rsidRPr="007C37DF" w:rsidRDefault="007C37DF" w:rsidP="007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sz w:val="24"/>
          <w:szCs w:val="24"/>
        </w:rPr>
        <w:t>нежилое помещение № 15, площадью 98,1 кв.м., с кадастровым номером 66:39:0302012:331, расположенное на первом этаже по адресу: Свердловская область, город Волчанск, улица Пи</w:t>
      </w:r>
      <w:r w:rsidRPr="007C37DF">
        <w:rPr>
          <w:rFonts w:ascii="Times New Roman" w:hAnsi="Times New Roman" w:cs="Times New Roman"/>
          <w:sz w:val="24"/>
          <w:szCs w:val="24"/>
        </w:rPr>
        <w:t>о</w:t>
      </w:r>
      <w:r w:rsidRPr="007C37DF">
        <w:rPr>
          <w:rFonts w:ascii="Times New Roman" w:hAnsi="Times New Roman" w:cs="Times New Roman"/>
          <w:sz w:val="24"/>
          <w:szCs w:val="24"/>
        </w:rPr>
        <w:t>нерская, дом 19, под офис.</w:t>
      </w:r>
    </w:p>
    <w:p w:rsidR="007C37DF" w:rsidRPr="007C37DF" w:rsidRDefault="007C37DF" w:rsidP="007C3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>Срок аренды – 5 лет.</w:t>
      </w:r>
    </w:p>
    <w:p w:rsidR="007C37DF" w:rsidRPr="007C37DF" w:rsidRDefault="007C37DF" w:rsidP="007C37D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DF">
        <w:rPr>
          <w:rFonts w:ascii="Times New Roman" w:hAnsi="Times New Roman" w:cs="Times New Roman"/>
          <w:b/>
          <w:sz w:val="24"/>
          <w:szCs w:val="24"/>
        </w:rPr>
        <w:t>Начальный размер</w:t>
      </w:r>
      <w:r w:rsidRPr="007C37DF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нежилое помещение (без НДС) – 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179 661,02 </w:t>
      </w:r>
      <w:r w:rsidRPr="007C37DF">
        <w:rPr>
          <w:rFonts w:ascii="Times New Roman" w:hAnsi="Times New Roman" w:cs="Times New Roman"/>
          <w:sz w:val="24"/>
          <w:szCs w:val="24"/>
        </w:rPr>
        <w:t>(сто семьдесят девять тысяч шестьсот шестьдесят один рубль 02 копейки.</w:t>
      </w:r>
      <w:proofErr w:type="gramEnd"/>
    </w:p>
    <w:p w:rsidR="007C37DF" w:rsidRPr="007C37DF" w:rsidRDefault="007C37DF" w:rsidP="007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>«Шаг аукциона» 5%</w:t>
      </w:r>
      <w:r w:rsidRPr="007C37DF">
        <w:rPr>
          <w:rFonts w:ascii="Times New Roman" w:hAnsi="Times New Roman" w:cs="Times New Roman"/>
          <w:sz w:val="24"/>
          <w:szCs w:val="24"/>
        </w:rPr>
        <w:t xml:space="preserve"> – 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8983,05  </w:t>
      </w:r>
      <w:r w:rsidRPr="007C37DF">
        <w:rPr>
          <w:rFonts w:ascii="Times New Roman" w:hAnsi="Times New Roman" w:cs="Times New Roman"/>
          <w:sz w:val="24"/>
          <w:szCs w:val="24"/>
        </w:rPr>
        <w:t>(восемь тысяч девятьсот восемьдесят три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рубля 05</w:t>
      </w:r>
      <w:r w:rsidRPr="007C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DF">
        <w:rPr>
          <w:rFonts w:ascii="Times New Roman" w:hAnsi="Times New Roman" w:cs="Times New Roman"/>
          <w:sz w:val="24"/>
          <w:szCs w:val="24"/>
        </w:rPr>
        <w:t>копеек).</w:t>
      </w:r>
    </w:p>
    <w:p w:rsidR="007C37DF" w:rsidRPr="007C37DF" w:rsidRDefault="007C37DF" w:rsidP="007C37D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DF">
        <w:rPr>
          <w:rFonts w:ascii="Times New Roman" w:hAnsi="Times New Roman" w:cs="Times New Roman"/>
          <w:b/>
          <w:sz w:val="24"/>
          <w:szCs w:val="24"/>
        </w:rPr>
        <w:t xml:space="preserve">Размер задатка 20% - 35932,20 </w:t>
      </w:r>
      <w:r w:rsidRPr="007C37DF">
        <w:rPr>
          <w:rFonts w:ascii="Times New Roman" w:hAnsi="Times New Roman" w:cs="Times New Roman"/>
          <w:sz w:val="24"/>
          <w:szCs w:val="24"/>
        </w:rPr>
        <w:t>(тридцать пять тысяч девятьсот тридцать два рубля 20             к</w:t>
      </w:r>
      <w:r w:rsidRPr="007C37DF">
        <w:rPr>
          <w:rFonts w:ascii="Times New Roman" w:hAnsi="Times New Roman" w:cs="Times New Roman"/>
          <w:sz w:val="24"/>
          <w:szCs w:val="24"/>
        </w:rPr>
        <w:t>о</w:t>
      </w:r>
      <w:r w:rsidRPr="007C37DF">
        <w:rPr>
          <w:rFonts w:ascii="Times New Roman" w:hAnsi="Times New Roman" w:cs="Times New Roman"/>
          <w:sz w:val="24"/>
          <w:szCs w:val="24"/>
        </w:rPr>
        <w:t>пеек).</w:t>
      </w:r>
    </w:p>
    <w:p w:rsidR="007C37DF" w:rsidRDefault="007C37DF" w:rsidP="007C37DF">
      <w:pPr>
        <w:tabs>
          <w:tab w:val="left" w:pos="3969"/>
        </w:tabs>
        <w:spacing w:after="0" w:line="240" w:lineRule="auto"/>
        <w:jc w:val="both"/>
        <w:rPr>
          <w:sz w:val="24"/>
          <w:szCs w:val="24"/>
        </w:rPr>
      </w:pP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>Ознакомление с официальной документацией об аукционе осуществляется с </w:t>
      </w:r>
      <w:r w:rsidR="007C37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05</w:t>
      </w:r>
      <w:r w:rsidRPr="003876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</w:t>
      </w:r>
      <w:r w:rsidR="007C37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3876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.2018 до 10-00 ч. </w:t>
      </w:r>
      <w:r w:rsidR="007C37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26</w:t>
      </w:r>
      <w:r w:rsidRPr="003876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</w:t>
      </w:r>
      <w:r w:rsidR="007C37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3876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.2018</w:t>
      </w:r>
      <w:r w:rsidRPr="003876E3">
        <w:rPr>
          <w:rFonts w:ascii="Times New Roman" w:hAnsi="Times New Roman" w:cs="Times New Roman"/>
          <w:sz w:val="24"/>
        </w:rPr>
        <w:t xml:space="preserve"> .Документация об аукционе предоставляется по адресу: Свердловская область, город Волчанск, улица Уральского Комсомола, дом 1, кабинет № 17, с момента размещения извещения о проведен</w:t>
      </w:r>
      <w:proofErr w:type="gramStart"/>
      <w:r w:rsidRPr="003876E3">
        <w:rPr>
          <w:rFonts w:ascii="Times New Roman" w:hAnsi="Times New Roman" w:cs="Times New Roman"/>
          <w:sz w:val="24"/>
        </w:rPr>
        <w:t>ии ау</w:t>
      </w:r>
      <w:proofErr w:type="gramEnd"/>
      <w:r w:rsidRPr="003876E3">
        <w:rPr>
          <w:rFonts w:ascii="Times New Roman" w:hAnsi="Times New Roman" w:cs="Times New Roman"/>
          <w:sz w:val="24"/>
        </w:rPr>
        <w:t>кциона на официальном сайте (публикации в печатном издании «</w:t>
      </w:r>
      <w:proofErr w:type="spellStart"/>
      <w:r w:rsidRPr="003876E3">
        <w:rPr>
          <w:rFonts w:ascii="Times New Roman" w:hAnsi="Times New Roman" w:cs="Times New Roman"/>
          <w:sz w:val="24"/>
        </w:rPr>
        <w:t>Волчанские</w:t>
      </w:r>
      <w:proofErr w:type="spellEnd"/>
      <w:r w:rsidRPr="003876E3">
        <w:rPr>
          <w:rFonts w:ascii="Times New Roman" w:hAnsi="Times New Roman" w:cs="Times New Roman"/>
          <w:sz w:val="24"/>
        </w:rPr>
        <w:t xml:space="preserve"> Вести»).</w:t>
      </w: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876E3">
        <w:rPr>
          <w:rFonts w:ascii="Times New Roman" w:hAnsi="Times New Roman" w:cs="Times New Roman"/>
          <w:sz w:val="24"/>
        </w:rPr>
        <w:t>Со дня опубликования в официальном печатном издании или размещения на официальном сайте извещения о проведении открытого аукциона организатор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об аукционе в порядке, указанном в извещении о проведении открытого</w:t>
      </w:r>
      <w:proofErr w:type="gramEnd"/>
      <w:r w:rsidRPr="003876E3">
        <w:rPr>
          <w:rFonts w:ascii="Times New Roman" w:hAnsi="Times New Roman" w:cs="Times New Roman"/>
          <w:sz w:val="24"/>
        </w:rPr>
        <w:t xml:space="preserve"> аукциона. </w:t>
      </w: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6E3">
        <w:rPr>
          <w:rFonts w:ascii="Times New Roman" w:hAnsi="Times New Roman" w:cs="Times New Roman"/>
          <w:sz w:val="24"/>
        </w:rPr>
        <w:t xml:space="preserve">Прием заявок </w:t>
      </w:r>
      <w:r w:rsidR="007C37DF">
        <w:rPr>
          <w:rFonts w:ascii="Times New Roman" w:hAnsi="Times New Roman" w:cs="Times New Roman"/>
          <w:b/>
          <w:sz w:val="24"/>
        </w:rPr>
        <w:t>с 05</w:t>
      </w:r>
      <w:r w:rsidRPr="003876E3">
        <w:rPr>
          <w:rFonts w:ascii="Times New Roman" w:hAnsi="Times New Roman" w:cs="Times New Roman"/>
          <w:b/>
          <w:sz w:val="24"/>
        </w:rPr>
        <w:t xml:space="preserve"> </w:t>
      </w:r>
      <w:r w:rsidR="007C37DF">
        <w:rPr>
          <w:rFonts w:ascii="Times New Roman" w:hAnsi="Times New Roman" w:cs="Times New Roman"/>
          <w:b/>
          <w:sz w:val="24"/>
        </w:rPr>
        <w:t>декабр</w:t>
      </w:r>
      <w:r w:rsidRPr="003876E3">
        <w:rPr>
          <w:rFonts w:ascii="Times New Roman" w:hAnsi="Times New Roman" w:cs="Times New Roman"/>
          <w:b/>
          <w:sz w:val="24"/>
        </w:rPr>
        <w:t xml:space="preserve">я 2018 г. (с понедельника по четверг с 09 до 17 часов и пятницу с 09 до 16 часов, перерыв на обед с 12 час. 12 мин. </w:t>
      </w:r>
      <w:proofErr w:type="gramStart"/>
      <w:r w:rsidRPr="003876E3">
        <w:rPr>
          <w:rFonts w:ascii="Times New Roman" w:hAnsi="Times New Roman" w:cs="Times New Roman"/>
          <w:b/>
          <w:sz w:val="24"/>
        </w:rPr>
        <w:t>до</w:t>
      </w:r>
      <w:proofErr w:type="gramEnd"/>
      <w:r w:rsidRPr="003876E3">
        <w:rPr>
          <w:rFonts w:ascii="Times New Roman" w:hAnsi="Times New Roman" w:cs="Times New Roman"/>
          <w:b/>
          <w:sz w:val="24"/>
        </w:rPr>
        <w:t xml:space="preserve"> 13 </w:t>
      </w:r>
      <w:proofErr w:type="gramStart"/>
      <w:r w:rsidRPr="003876E3">
        <w:rPr>
          <w:rFonts w:ascii="Times New Roman" w:hAnsi="Times New Roman" w:cs="Times New Roman"/>
          <w:b/>
          <w:sz w:val="24"/>
        </w:rPr>
        <w:t>час</w:t>
      </w:r>
      <w:proofErr w:type="gramEnd"/>
      <w:r w:rsidRPr="003876E3">
        <w:rPr>
          <w:rFonts w:ascii="Times New Roman" w:hAnsi="Times New Roman" w:cs="Times New Roman"/>
          <w:b/>
          <w:sz w:val="24"/>
        </w:rPr>
        <w:t xml:space="preserve">. 00 мин.) по </w:t>
      </w:r>
      <w:r w:rsidR="007C37DF">
        <w:rPr>
          <w:rFonts w:ascii="Times New Roman" w:hAnsi="Times New Roman" w:cs="Times New Roman"/>
          <w:b/>
          <w:sz w:val="24"/>
        </w:rPr>
        <w:t>26 декабря</w:t>
      </w:r>
      <w:r w:rsidRPr="003876E3">
        <w:rPr>
          <w:rFonts w:ascii="Times New Roman" w:hAnsi="Times New Roman" w:cs="Times New Roman"/>
          <w:b/>
          <w:sz w:val="24"/>
        </w:rPr>
        <w:t xml:space="preserve"> 2018 г. до 10-00 часов местного времени.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 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Рассмотрение заявок на участие в Аукционе состоится в 10.00 часов местного времени </w:t>
      </w:r>
      <w:r w:rsidR="007C37DF">
        <w:rPr>
          <w:b/>
          <w:bCs/>
          <w:bdr w:val="none" w:sz="0" w:space="0" w:color="auto" w:frame="1"/>
        </w:rPr>
        <w:t>26</w:t>
      </w:r>
      <w:r w:rsidRPr="003876E3">
        <w:rPr>
          <w:b/>
          <w:bCs/>
          <w:bdr w:val="none" w:sz="0" w:space="0" w:color="auto" w:frame="1"/>
        </w:rPr>
        <w:t>.1</w:t>
      </w:r>
      <w:r w:rsidR="007C37DF">
        <w:rPr>
          <w:b/>
          <w:bCs/>
          <w:bdr w:val="none" w:sz="0" w:space="0" w:color="auto" w:frame="1"/>
        </w:rPr>
        <w:t>2</w:t>
      </w:r>
      <w:r w:rsidRPr="003876E3">
        <w:rPr>
          <w:b/>
          <w:bCs/>
          <w:bdr w:val="none" w:sz="0" w:space="0" w:color="auto" w:frame="1"/>
        </w:rPr>
        <w:t>.2018 г.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Аукцион проводится в открытой форме по составу участников и по форме подачи предложений по цене арендной платы  </w:t>
      </w:r>
      <w:r w:rsidR="007C37DF" w:rsidRPr="007C37DF">
        <w:rPr>
          <w:b/>
        </w:rPr>
        <w:t>2</w:t>
      </w:r>
      <w:r w:rsidRPr="003876E3">
        <w:rPr>
          <w:b/>
        </w:rPr>
        <w:t xml:space="preserve">8 </w:t>
      </w:r>
      <w:r w:rsidR="007C37DF">
        <w:rPr>
          <w:b/>
        </w:rPr>
        <w:t>декабр</w:t>
      </w:r>
      <w:r w:rsidRPr="003876E3">
        <w:rPr>
          <w:b/>
        </w:rPr>
        <w:t xml:space="preserve">я 2018 г. в 14-00 часов местного времени по адресу: Свердловская область, </w:t>
      </w:r>
      <w:proofErr w:type="gramStart"/>
      <w:r w:rsidRPr="003876E3">
        <w:rPr>
          <w:b/>
        </w:rPr>
        <w:t>г</w:t>
      </w:r>
      <w:proofErr w:type="gramEnd"/>
      <w:r w:rsidRPr="003876E3">
        <w:rPr>
          <w:b/>
        </w:rPr>
        <w:t>. Волчанск, ул. Уральского Комсомола, 1, зал заседаний</w:t>
      </w:r>
      <w:r w:rsidRPr="003876E3">
        <w:t>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В случае изменения места проведения аукциона, организатор аукциона уведомляет об этом участников аукциона не позднее </w:t>
      </w:r>
      <w:r w:rsidR="007C37DF">
        <w:rPr>
          <w:b/>
          <w:bCs/>
          <w:bdr w:val="none" w:sz="0" w:space="0" w:color="auto" w:frame="1"/>
        </w:rPr>
        <w:t>26</w:t>
      </w:r>
      <w:r w:rsidRPr="003876E3">
        <w:rPr>
          <w:b/>
          <w:bCs/>
          <w:bdr w:val="none" w:sz="0" w:space="0" w:color="auto" w:frame="1"/>
        </w:rPr>
        <w:t>.1</w:t>
      </w:r>
      <w:r w:rsidR="007C37DF">
        <w:rPr>
          <w:b/>
          <w:bCs/>
          <w:bdr w:val="none" w:sz="0" w:space="0" w:color="auto" w:frame="1"/>
        </w:rPr>
        <w:t>2</w:t>
      </w:r>
      <w:r w:rsidRPr="003876E3">
        <w:rPr>
          <w:b/>
          <w:bCs/>
          <w:bdr w:val="none" w:sz="0" w:space="0" w:color="auto" w:frame="1"/>
        </w:rPr>
        <w:t>.2018 г.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5C2A2B" w:rsidRDefault="005C2A2B"/>
    <w:sectPr w:rsidR="005C2A2B" w:rsidSect="007C3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E3"/>
    <w:rsid w:val="00220B5D"/>
    <w:rsid w:val="003876E3"/>
    <w:rsid w:val="005C2A2B"/>
    <w:rsid w:val="007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1">
    <w:name w:val="heading 1"/>
    <w:basedOn w:val="a"/>
    <w:next w:val="a"/>
    <w:link w:val="10"/>
    <w:qFormat/>
    <w:rsid w:val="00387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6E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3">
    <w:name w:val="Normal (Web)"/>
    <w:basedOn w:val="a"/>
    <w:uiPriority w:val="99"/>
    <w:unhideWhenUsed/>
    <w:rsid w:val="003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2407</Characters>
  <Application>Microsoft Office Word</Application>
  <DocSecurity>0</DocSecurity>
  <Lines>20</Lines>
  <Paragraphs>5</Paragraphs>
  <ScaleCrop>false</ScaleCrop>
  <Company>diakov.net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2018-10-03T05:39:00Z</dcterms:created>
  <dcterms:modified xsi:type="dcterms:W3CDTF">2018-11-29T12:20:00Z</dcterms:modified>
</cp:coreProperties>
</file>