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B" w:rsidRDefault="00AF7E4B" w:rsidP="00AF7E4B">
      <w:pPr>
        <w:jc w:val="right"/>
        <w:rPr>
          <w:rFonts w:ascii="Times New Roman" w:hAnsi="Times New Roman" w:cs="Times New Roman"/>
          <w:b/>
          <w:bCs/>
        </w:rPr>
      </w:pPr>
      <w:r w:rsidRPr="002564EA">
        <w:rPr>
          <w:rFonts w:ascii="Times New Roman" w:hAnsi="Times New Roman" w:cs="Times New Roman"/>
          <w:b/>
        </w:rPr>
        <w:t>Приложение 1 к протоколу</w:t>
      </w:r>
      <w:r w:rsidRPr="002564EA">
        <w:rPr>
          <w:rFonts w:ascii="Times New Roman" w:hAnsi="Times New Roman" w:cs="Times New Roman"/>
          <w:b/>
          <w:bCs/>
        </w:rPr>
        <w:t xml:space="preserve"> заседания комиссии </w:t>
      </w:r>
      <w:r w:rsidRPr="002564EA">
        <w:rPr>
          <w:rFonts w:ascii="Times New Roman" w:hAnsi="Times New Roman" w:cs="Times New Roman"/>
          <w:b/>
        </w:rPr>
        <w:t xml:space="preserve">по вопросам безопасности дорожного движения </w:t>
      </w:r>
      <w:r>
        <w:rPr>
          <w:rFonts w:ascii="Times New Roman" w:hAnsi="Times New Roman" w:cs="Times New Roman"/>
          <w:b/>
          <w:bCs/>
        </w:rPr>
        <w:t>ВГО от 24.03.2022</w:t>
      </w:r>
      <w:r w:rsidRPr="002564EA">
        <w:rPr>
          <w:rFonts w:ascii="Times New Roman" w:hAnsi="Times New Roman" w:cs="Times New Roman"/>
          <w:b/>
          <w:bCs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1</w:t>
      </w:r>
    </w:p>
    <w:p w:rsidR="00AF7E4B" w:rsidRPr="00AB3923" w:rsidRDefault="00AF7E4B" w:rsidP="00AF7E4B">
      <w:pPr>
        <w:jc w:val="right"/>
        <w:rPr>
          <w:rFonts w:ascii="Times New Roman" w:hAnsi="Times New Roman" w:cs="Times New Roman"/>
          <w:bCs/>
        </w:rPr>
      </w:pPr>
    </w:p>
    <w:p w:rsidR="007C5EB3" w:rsidRDefault="00DD5281">
      <w:pPr>
        <w:pStyle w:val="1"/>
        <w:spacing w:line="271" w:lineRule="auto"/>
        <w:ind w:firstLine="680"/>
      </w:pPr>
      <w:r>
        <w:t xml:space="preserve">За 3 месяца 2022 году зарегистрировано 8 </w:t>
      </w:r>
      <w:r>
        <w:t>ДТП АППГ 7 из них:</w:t>
      </w:r>
    </w:p>
    <w:p w:rsidR="007C5EB3" w:rsidRDefault="00DD5281">
      <w:pPr>
        <w:pStyle w:val="1"/>
        <w:numPr>
          <w:ilvl w:val="0"/>
          <w:numId w:val="1"/>
        </w:numPr>
        <w:tabs>
          <w:tab w:val="left" w:pos="947"/>
        </w:tabs>
        <w:spacing w:line="271" w:lineRule="auto"/>
        <w:ind w:firstLine="680"/>
      </w:pPr>
      <w:r>
        <w:t>ДТП с пострадавшими нет АППГ 1.</w:t>
      </w:r>
    </w:p>
    <w:p w:rsidR="007C5EB3" w:rsidRDefault="00DD5281">
      <w:pPr>
        <w:pStyle w:val="1"/>
        <w:numPr>
          <w:ilvl w:val="0"/>
          <w:numId w:val="1"/>
        </w:numPr>
        <w:tabs>
          <w:tab w:val="left" w:pos="942"/>
        </w:tabs>
        <w:ind w:firstLine="680"/>
        <w:jc w:val="both"/>
      </w:pPr>
      <w:r>
        <w:t>погибших людей нет АППГ 0.</w:t>
      </w:r>
    </w:p>
    <w:p w:rsidR="007C5EB3" w:rsidRDefault="00DD5281">
      <w:pPr>
        <w:pStyle w:val="1"/>
        <w:ind w:firstLine="680"/>
        <w:jc w:val="both"/>
      </w:pPr>
      <w:r>
        <w:t>- Раненых в ДТП нет АППГ 1.</w:t>
      </w:r>
    </w:p>
    <w:p w:rsidR="007C5EB3" w:rsidRDefault="00DD5281">
      <w:pPr>
        <w:pStyle w:val="1"/>
        <w:spacing w:line="271" w:lineRule="auto"/>
        <w:ind w:firstLine="700"/>
      </w:pPr>
      <w:r>
        <w:t>С участием детей ДТП не зарегистрировано АППГ 0.</w:t>
      </w:r>
    </w:p>
    <w:p w:rsidR="007C5EB3" w:rsidRDefault="00DD5281">
      <w:pPr>
        <w:pStyle w:val="1"/>
        <w:spacing w:line="271" w:lineRule="auto"/>
        <w:ind w:firstLine="700"/>
      </w:pPr>
      <w:r>
        <w:t>С участием пешеходов ДТП не зарегистрировано АППГ 0.</w:t>
      </w:r>
    </w:p>
    <w:p w:rsidR="007C5EB3" w:rsidRDefault="00DD5281">
      <w:pPr>
        <w:pStyle w:val="1"/>
        <w:ind w:firstLine="700"/>
      </w:pPr>
      <w:r>
        <w:t xml:space="preserve">На пешеходных переходах ДТП не зарегистрировано </w:t>
      </w:r>
      <w:r>
        <w:t>АППГ 0.</w:t>
      </w:r>
    </w:p>
    <w:p w:rsidR="007C5EB3" w:rsidRDefault="00DD5281">
      <w:pPr>
        <w:pStyle w:val="1"/>
        <w:ind w:firstLine="700"/>
      </w:pPr>
      <w:r>
        <w:t>По вине пешеходов ДТП не зарегистрировано АППГ 0.</w:t>
      </w:r>
    </w:p>
    <w:p w:rsidR="007C5EB3" w:rsidRDefault="00DD5281">
      <w:pPr>
        <w:pStyle w:val="1"/>
        <w:spacing w:after="260"/>
        <w:ind w:firstLine="700"/>
      </w:pPr>
      <w:r>
        <w:t>ДТП с участием водителей в состоянии опьянения не зарегистрировано АППГ о, из них учетных ДТП не зарегистрировано.</w:t>
      </w:r>
    </w:p>
    <w:p w:rsidR="007C5EB3" w:rsidRDefault="00DD5281">
      <w:pPr>
        <w:pStyle w:val="1"/>
        <w:spacing w:line="271" w:lineRule="auto"/>
        <w:ind w:firstLine="680"/>
      </w:pPr>
      <w:r>
        <w:t>За 12 месяцев 2021 году зарегистрировано 35 АППГ 32, из них:</w:t>
      </w:r>
    </w:p>
    <w:p w:rsidR="007C5EB3" w:rsidRDefault="00DD5281">
      <w:pPr>
        <w:pStyle w:val="1"/>
        <w:numPr>
          <w:ilvl w:val="0"/>
          <w:numId w:val="2"/>
        </w:numPr>
        <w:tabs>
          <w:tab w:val="left" w:pos="947"/>
        </w:tabs>
        <w:spacing w:line="271" w:lineRule="auto"/>
        <w:ind w:firstLine="680"/>
      </w:pPr>
      <w:r>
        <w:t xml:space="preserve">ДТП с пострадавшими 3 </w:t>
      </w:r>
      <w:r>
        <w:t>АППГ 3,</w:t>
      </w:r>
    </w:p>
    <w:p w:rsidR="007C5EB3" w:rsidRDefault="00DD5281">
      <w:pPr>
        <w:pStyle w:val="1"/>
        <w:numPr>
          <w:ilvl w:val="0"/>
          <w:numId w:val="2"/>
        </w:numPr>
        <w:tabs>
          <w:tab w:val="left" w:pos="962"/>
        </w:tabs>
        <w:spacing w:line="271" w:lineRule="auto"/>
        <w:ind w:firstLine="700"/>
      </w:pPr>
      <w:r>
        <w:t>погибших людей нет АППГ 1,</w:t>
      </w:r>
    </w:p>
    <w:p w:rsidR="007C5EB3" w:rsidRDefault="00DD5281">
      <w:pPr>
        <w:pStyle w:val="1"/>
        <w:spacing w:line="271" w:lineRule="auto"/>
        <w:ind w:firstLine="700"/>
      </w:pPr>
      <w:r>
        <w:t>- Ранено в ДТП 3 человек АППГ 4.</w:t>
      </w:r>
    </w:p>
    <w:p w:rsidR="007C5EB3" w:rsidRDefault="00DD5281">
      <w:pPr>
        <w:pStyle w:val="1"/>
        <w:spacing w:line="271" w:lineRule="auto"/>
        <w:ind w:firstLine="700"/>
      </w:pPr>
      <w:r>
        <w:t>С участием детей (до 18 лет) ДТП не зарегистрировано АППГ 1, ребенок погиб.</w:t>
      </w:r>
    </w:p>
    <w:p w:rsidR="007C5EB3" w:rsidRDefault="00DD5281">
      <w:pPr>
        <w:pStyle w:val="1"/>
        <w:spacing w:line="271" w:lineRule="auto"/>
        <w:ind w:firstLine="700"/>
      </w:pPr>
      <w:r>
        <w:t>ДТП с участием пешеходов ДТП не зарегистрировано АППГ 1.</w:t>
      </w:r>
    </w:p>
    <w:p w:rsidR="007C5EB3" w:rsidRDefault="00DD5281">
      <w:pPr>
        <w:pStyle w:val="1"/>
        <w:spacing w:line="271" w:lineRule="auto"/>
        <w:ind w:firstLine="700"/>
      </w:pPr>
      <w:r>
        <w:t>На пешеходных переходах ДТП не зарегистрировано АППГ 0.</w:t>
      </w:r>
    </w:p>
    <w:p w:rsidR="007C5EB3" w:rsidRDefault="00DD5281">
      <w:pPr>
        <w:pStyle w:val="1"/>
        <w:spacing w:line="271" w:lineRule="auto"/>
        <w:ind w:firstLine="700"/>
      </w:pPr>
      <w:r>
        <w:t>По вине пешеходов ДТП нет АППГ 1.</w:t>
      </w:r>
    </w:p>
    <w:p w:rsidR="007C5EB3" w:rsidRDefault="00DD5281">
      <w:pPr>
        <w:pStyle w:val="1"/>
        <w:spacing w:after="540" w:line="271" w:lineRule="auto"/>
        <w:ind w:firstLine="700"/>
      </w:pPr>
      <w:r>
        <w:t>С участием водителей в состоянии опьянения зарегистрировано 1 ДТП АППГ 6, из них учетные 1 АППГ 1.</w:t>
      </w:r>
    </w:p>
    <w:p w:rsidR="007C5EB3" w:rsidRDefault="007C5EB3">
      <w:pPr>
        <w:pStyle w:val="1"/>
        <w:ind w:firstLine="0"/>
      </w:pPr>
    </w:p>
    <w:sectPr w:rsidR="007C5EB3" w:rsidSect="00AF7E4B">
      <w:pgSz w:w="11900" w:h="16840"/>
      <w:pgMar w:top="851" w:right="925" w:bottom="2817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81" w:rsidRDefault="00DD5281" w:rsidP="007C5EB3">
      <w:r>
        <w:separator/>
      </w:r>
    </w:p>
  </w:endnote>
  <w:endnote w:type="continuationSeparator" w:id="0">
    <w:p w:rsidR="00DD5281" w:rsidRDefault="00DD5281" w:rsidP="007C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81" w:rsidRDefault="00DD5281"/>
  </w:footnote>
  <w:footnote w:type="continuationSeparator" w:id="0">
    <w:p w:rsidR="00DD5281" w:rsidRDefault="00DD5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8DE"/>
    <w:multiLevelType w:val="multilevel"/>
    <w:tmpl w:val="4F6C6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E5C7B"/>
    <w:multiLevelType w:val="multilevel"/>
    <w:tmpl w:val="2AC4F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5EB3"/>
    <w:rsid w:val="007C5EB3"/>
    <w:rsid w:val="00AF7E4B"/>
    <w:rsid w:val="00D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5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C5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7C5EB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C5EB3"/>
    <w:pPr>
      <w:spacing w:after="840"/>
      <w:ind w:left="1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2</cp:revision>
  <dcterms:created xsi:type="dcterms:W3CDTF">2022-04-04T11:24:00Z</dcterms:created>
  <dcterms:modified xsi:type="dcterms:W3CDTF">2022-04-04T11:33:00Z</dcterms:modified>
</cp:coreProperties>
</file>