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CE" w:rsidRPr="00925F5C" w:rsidRDefault="005D4FFD" w:rsidP="00730C2F">
      <w:pPr>
        <w:autoSpaceDE w:val="0"/>
        <w:autoSpaceDN w:val="0"/>
        <w:adjustRightInd w:val="0"/>
        <w:spacing w:after="0" w:line="240" w:lineRule="auto"/>
        <w:jc w:val="center"/>
        <w:rPr>
          <w:rFonts w:ascii="Liberation Serif" w:hAnsi="Liberation Serif" w:cs="Liberation Serif"/>
          <w:b/>
          <w:sz w:val="28"/>
          <w:szCs w:val="28"/>
        </w:rPr>
      </w:pPr>
      <w:r w:rsidRPr="00925F5C">
        <w:rPr>
          <w:rFonts w:ascii="Liberation Serif" w:hAnsi="Liberation Serif" w:cs="Liberation Serif"/>
          <w:b/>
          <w:sz w:val="28"/>
          <w:szCs w:val="28"/>
        </w:rPr>
        <w:t>Информаци</w:t>
      </w:r>
      <w:r w:rsidR="003A71B1">
        <w:rPr>
          <w:rFonts w:ascii="Liberation Serif" w:hAnsi="Liberation Serif" w:cs="Liberation Serif"/>
          <w:b/>
          <w:sz w:val="28"/>
          <w:szCs w:val="28"/>
        </w:rPr>
        <w:t>онно-аналитическая справка</w:t>
      </w:r>
      <w:r w:rsidR="003A71B1">
        <w:rPr>
          <w:rFonts w:ascii="Liberation Serif" w:hAnsi="Liberation Serif" w:cs="Liberation Serif"/>
          <w:b/>
          <w:sz w:val="28"/>
          <w:szCs w:val="28"/>
        </w:rPr>
        <w:br/>
      </w:r>
      <w:r w:rsidR="007521F2">
        <w:rPr>
          <w:rFonts w:ascii="Liberation Serif" w:hAnsi="Liberation Serif" w:cs="Liberation Serif"/>
          <w:b/>
          <w:sz w:val="28"/>
          <w:szCs w:val="28"/>
        </w:rPr>
        <w:t>о</w:t>
      </w:r>
      <w:r w:rsidR="004308CE" w:rsidRPr="00925F5C">
        <w:rPr>
          <w:rFonts w:ascii="Liberation Serif" w:hAnsi="Liberation Serif" w:cs="Liberation Serif"/>
          <w:b/>
          <w:sz w:val="28"/>
          <w:szCs w:val="28"/>
        </w:rPr>
        <w:t xml:space="preserve"> </w:t>
      </w:r>
      <w:r w:rsidR="00DD7621" w:rsidRPr="00925F5C">
        <w:rPr>
          <w:rFonts w:ascii="Liberation Serif" w:hAnsi="Liberation Serif" w:cs="Liberation Serif"/>
          <w:b/>
          <w:sz w:val="28"/>
          <w:szCs w:val="28"/>
        </w:rPr>
        <w:t xml:space="preserve">реализации </w:t>
      </w:r>
      <w:r w:rsidR="00B8711E" w:rsidRPr="00925F5C">
        <w:rPr>
          <w:rFonts w:ascii="Liberation Serif" w:hAnsi="Liberation Serif" w:cs="Liberation Serif"/>
          <w:b/>
          <w:sz w:val="28"/>
          <w:szCs w:val="28"/>
        </w:rPr>
        <w:t xml:space="preserve">в </w:t>
      </w:r>
      <w:r w:rsidR="007521F2">
        <w:rPr>
          <w:rFonts w:ascii="Liberation Serif" w:hAnsi="Liberation Serif" w:cs="Liberation Serif"/>
          <w:b/>
          <w:sz w:val="28"/>
          <w:szCs w:val="28"/>
        </w:rPr>
        <w:t xml:space="preserve">2018 году и </w:t>
      </w:r>
      <w:r w:rsidR="007521F2">
        <w:rPr>
          <w:rFonts w:ascii="Liberation Serif" w:hAnsi="Liberation Serif" w:cs="Liberation Serif"/>
          <w:b/>
          <w:sz w:val="28"/>
          <w:szCs w:val="28"/>
          <w:lang w:val="en-US"/>
        </w:rPr>
        <w:t>I</w:t>
      </w:r>
      <w:r w:rsidR="007521F2" w:rsidRPr="007521F2">
        <w:rPr>
          <w:rFonts w:ascii="Liberation Serif" w:hAnsi="Liberation Serif" w:cs="Liberation Serif"/>
          <w:b/>
          <w:sz w:val="28"/>
          <w:szCs w:val="28"/>
        </w:rPr>
        <w:t xml:space="preserve"> </w:t>
      </w:r>
      <w:r w:rsidR="007521F2">
        <w:rPr>
          <w:rFonts w:ascii="Liberation Serif" w:hAnsi="Liberation Serif" w:cs="Liberation Serif"/>
          <w:b/>
          <w:sz w:val="28"/>
          <w:szCs w:val="28"/>
        </w:rPr>
        <w:t xml:space="preserve">квартале 2019 года в </w:t>
      </w:r>
      <w:r w:rsidR="008B3C92" w:rsidRPr="00925F5C">
        <w:rPr>
          <w:rFonts w:ascii="Liberation Serif" w:hAnsi="Liberation Serif" w:cs="Liberation Serif"/>
          <w:b/>
          <w:sz w:val="28"/>
          <w:szCs w:val="28"/>
        </w:rPr>
        <w:t>муниципальных образования</w:t>
      </w:r>
      <w:r w:rsidR="002F5FD9" w:rsidRPr="00925F5C">
        <w:rPr>
          <w:rFonts w:ascii="Liberation Serif" w:hAnsi="Liberation Serif" w:cs="Liberation Serif"/>
          <w:b/>
          <w:sz w:val="28"/>
          <w:szCs w:val="28"/>
        </w:rPr>
        <w:t>х</w:t>
      </w:r>
      <w:r w:rsidR="008B3C92" w:rsidRPr="00925F5C">
        <w:rPr>
          <w:rFonts w:ascii="Liberation Serif" w:hAnsi="Liberation Serif" w:cs="Liberation Serif"/>
          <w:b/>
          <w:sz w:val="28"/>
          <w:szCs w:val="28"/>
        </w:rPr>
        <w:t xml:space="preserve">, расположенных на территории </w:t>
      </w:r>
      <w:r w:rsidR="00B8711E" w:rsidRPr="00925F5C">
        <w:rPr>
          <w:rFonts w:ascii="Liberation Serif" w:hAnsi="Liberation Serif" w:cs="Liberation Serif"/>
          <w:b/>
          <w:sz w:val="28"/>
          <w:szCs w:val="28"/>
        </w:rPr>
        <w:t>Свердловской области</w:t>
      </w:r>
      <w:r w:rsidR="008B3C92" w:rsidRPr="00925F5C">
        <w:rPr>
          <w:rFonts w:ascii="Liberation Serif" w:hAnsi="Liberation Serif" w:cs="Liberation Serif"/>
          <w:b/>
          <w:sz w:val="28"/>
          <w:szCs w:val="28"/>
        </w:rPr>
        <w:t xml:space="preserve">, </w:t>
      </w:r>
      <w:r w:rsidR="00E25939" w:rsidRPr="00925F5C">
        <w:rPr>
          <w:rFonts w:ascii="Liberation Serif" w:hAnsi="Liberation Serif" w:cs="Liberation Serif"/>
          <w:b/>
          <w:sz w:val="28"/>
          <w:szCs w:val="28"/>
        </w:rPr>
        <w:t>Национально</w:t>
      </w:r>
      <w:r w:rsidR="00F44EC4" w:rsidRPr="00925F5C">
        <w:rPr>
          <w:rFonts w:ascii="Liberation Serif" w:hAnsi="Liberation Serif" w:cs="Liberation Serif"/>
          <w:b/>
          <w:sz w:val="28"/>
          <w:szCs w:val="28"/>
        </w:rPr>
        <w:t xml:space="preserve">го </w:t>
      </w:r>
      <w:r w:rsidR="00E25939" w:rsidRPr="00925F5C">
        <w:rPr>
          <w:rFonts w:ascii="Liberation Serif" w:hAnsi="Liberation Serif" w:cs="Liberation Serif"/>
          <w:b/>
          <w:sz w:val="28"/>
          <w:szCs w:val="28"/>
        </w:rPr>
        <w:t>план</w:t>
      </w:r>
      <w:r w:rsidR="00F44EC4" w:rsidRPr="00925F5C">
        <w:rPr>
          <w:rFonts w:ascii="Liberation Serif" w:hAnsi="Liberation Serif" w:cs="Liberation Serif"/>
          <w:b/>
          <w:sz w:val="28"/>
          <w:szCs w:val="28"/>
        </w:rPr>
        <w:t>а</w:t>
      </w:r>
      <w:r w:rsidR="00E25939" w:rsidRPr="00925F5C">
        <w:rPr>
          <w:rFonts w:ascii="Liberation Serif" w:hAnsi="Liberation Serif" w:cs="Liberation Serif"/>
          <w:b/>
          <w:sz w:val="28"/>
          <w:szCs w:val="28"/>
        </w:rPr>
        <w:t xml:space="preserve"> </w:t>
      </w:r>
      <w:r w:rsidR="004308CE" w:rsidRPr="00925F5C">
        <w:rPr>
          <w:rFonts w:ascii="Liberation Serif" w:hAnsi="Liberation Serif" w:cs="Liberation Serif"/>
          <w:b/>
          <w:sz w:val="28"/>
          <w:szCs w:val="28"/>
        </w:rPr>
        <w:t>противодействия коррупции на 201</w:t>
      </w:r>
      <w:r w:rsidR="008B3C92" w:rsidRPr="00925F5C">
        <w:rPr>
          <w:rFonts w:ascii="Liberation Serif" w:hAnsi="Liberation Serif" w:cs="Liberation Serif"/>
          <w:b/>
          <w:sz w:val="28"/>
          <w:szCs w:val="28"/>
        </w:rPr>
        <w:t>8</w:t>
      </w:r>
      <w:r w:rsidR="00567932" w:rsidRPr="00925F5C">
        <w:rPr>
          <w:rFonts w:ascii="Liberation Serif" w:hAnsi="Liberation Serif" w:cs="Liberation Serif"/>
          <w:b/>
          <w:sz w:val="28"/>
          <w:szCs w:val="28"/>
        </w:rPr>
        <w:t>–</w:t>
      </w:r>
      <w:r w:rsidR="004308CE" w:rsidRPr="00925F5C">
        <w:rPr>
          <w:rFonts w:ascii="Liberation Serif" w:hAnsi="Liberation Serif" w:cs="Liberation Serif"/>
          <w:b/>
          <w:sz w:val="28"/>
          <w:szCs w:val="28"/>
        </w:rPr>
        <w:t>20</w:t>
      </w:r>
      <w:r w:rsidR="008B3C92" w:rsidRPr="00925F5C">
        <w:rPr>
          <w:rFonts w:ascii="Liberation Serif" w:hAnsi="Liberation Serif" w:cs="Liberation Serif"/>
          <w:b/>
          <w:sz w:val="28"/>
          <w:szCs w:val="28"/>
        </w:rPr>
        <w:t>20</w:t>
      </w:r>
      <w:r w:rsidR="004308CE" w:rsidRPr="00925F5C">
        <w:rPr>
          <w:rFonts w:ascii="Liberation Serif" w:hAnsi="Liberation Serif" w:cs="Liberation Serif"/>
          <w:b/>
          <w:sz w:val="28"/>
          <w:szCs w:val="28"/>
        </w:rPr>
        <w:t xml:space="preserve"> годы</w:t>
      </w:r>
      <w:r w:rsidR="00B8711E" w:rsidRPr="00925F5C">
        <w:rPr>
          <w:rFonts w:ascii="Liberation Serif" w:hAnsi="Liberation Serif" w:cs="Liberation Serif"/>
          <w:b/>
          <w:sz w:val="28"/>
          <w:szCs w:val="28"/>
        </w:rPr>
        <w:t>, утвержд</w:t>
      </w:r>
      <w:r w:rsidR="00063757" w:rsidRPr="00925F5C">
        <w:rPr>
          <w:rFonts w:ascii="Liberation Serif" w:hAnsi="Liberation Serif" w:cs="Liberation Serif"/>
          <w:b/>
          <w:sz w:val="28"/>
          <w:szCs w:val="28"/>
        </w:rPr>
        <w:t>е</w:t>
      </w:r>
      <w:r w:rsidR="00B8711E" w:rsidRPr="00925F5C">
        <w:rPr>
          <w:rFonts w:ascii="Liberation Serif" w:hAnsi="Liberation Serif" w:cs="Liberation Serif"/>
          <w:b/>
          <w:sz w:val="28"/>
          <w:szCs w:val="28"/>
        </w:rPr>
        <w:t xml:space="preserve">нного Указом Президента Российской Федерации </w:t>
      </w:r>
      <w:r w:rsidR="007521F2">
        <w:rPr>
          <w:rFonts w:ascii="Liberation Serif" w:hAnsi="Liberation Serif" w:cs="Liberation Serif"/>
          <w:b/>
          <w:sz w:val="28"/>
          <w:szCs w:val="28"/>
        </w:rPr>
        <w:br/>
      </w:r>
      <w:r w:rsidR="008B3C92" w:rsidRPr="00925F5C">
        <w:rPr>
          <w:rFonts w:ascii="Liberation Serif" w:hAnsi="Liberation Serif" w:cs="Liberation Serif"/>
          <w:b/>
          <w:sz w:val="28"/>
          <w:szCs w:val="28"/>
        </w:rPr>
        <w:t>от 29 июня 2018 года № 378</w:t>
      </w:r>
    </w:p>
    <w:p w:rsidR="008B3C92" w:rsidRPr="00925F5C" w:rsidRDefault="008B3C92" w:rsidP="00730C2F">
      <w:pPr>
        <w:autoSpaceDE w:val="0"/>
        <w:autoSpaceDN w:val="0"/>
        <w:adjustRightInd w:val="0"/>
        <w:spacing w:after="0" w:line="240" w:lineRule="auto"/>
        <w:jc w:val="center"/>
        <w:rPr>
          <w:rFonts w:ascii="Liberation Serif" w:hAnsi="Liberation Serif" w:cs="Liberation Serif"/>
          <w:b/>
          <w:sz w:val="28"/>
          <w:szCs w:val="28"/>
        </w:rPr>
      </w:pPr>
    </w:p>
    <w:p w:rsidR="009A7917" w:rsidRPr="00925F5C" w:rsidRDefault="009A7917" w:rsidP="00730C2F">
      <w:pPr>
        <w:autoSpaceDE w:val="0"/>
        <w:autoSpaceDN w:val="0"/>
        <w:adjustRightInd w:val="0"/>
        <w:spacing w:after="0" w:line="240" w:lineRule="auto"/>
        <w:jc w:val="both"/>
        <w:rPr>
          <w:rFonts w:ascii="Liberation Serif" w:hAnsi="Liberation Serif" w:cs="Liberation Serif"/>
          <w:i/>
          <w:iCs/>
          <w:sz w:val="28"/>
          <w:szCs w:val="28"/>
        </w:rPr>
      </w:pPr>
      <w:r w:rsidRPr="00925F5C">
        <w:rPr>
          <w:rFonts w:ascii="Liberation Serif" w:hAnsi="Liberation Serif" w:cs="Liberation Serif"/>
          <w:b/>
          <w:sz w:val="28"/>
          <w:szCs w:val="28"/>
          <w:u w:val="single"/>
        </w:rPr>
        <w:t>Пункт</w:t>
      </w:r>
      <w:r w:rsidR="008B3C92" w:rsidRPr="00925F5C">
        <w:rPr>
          <w:rFonts w:ascii="Liberation Serif" w:hAnsi="Liberation Serif" w:cs="Liberation Serif"/>
          <w:b/>
          <w:sz w:val="28"/>
          <w:szCs w:val="28"/>
          <w:u w:val="single"/>
        </w:rPr>
        <w:t xml:space="preserve"> 3 </w:t>
      </w:r>
      <w:r w:rsidRPr="00925F5C">
        <w:rPr>
          <w:rFonts w:ascii="Liberation Serif" w:hAnsi="Liberation Serif" w:cs="Liberation Serif"/>
          <w:b/>
          <w:sz w:val="28"/>
          <w:szCs w:val="28"/>
          <w:u w:val="single"/>
        </w:rPr>
        <w:t xml:space="preserve">Указа Президента Российской Федерации </w:t>
      </w:r>
      <w:r w:rsidR="008B3C92" w:rsidRPr="00925F5C">
        <w:rPr>
          <w:rFonts w:ascii="Liberation Serif" w:hAnsi="Liberation Serif" w:cs="Liberation Serif"/>
          <w:b/>
          <w:sz w:val="28"/>
          <w:szCs w:val="28"/>
          <w:u w:val="single"/>
        </w:rPr>
        <w:t>от 29 июня 2018 года № 378</w:t>
      </w:r>
      <w:r w:rsidRPr="00925F5C">
        <w:rPr>
          <w:rFonts w:ascii="Liberation Serif" w:hAnsi="Liberation Serif" w:cs="Liberation Serif"/>
          <w:b/>
          <w:sz w:val="28"/>
          <w:szCs w:val="28"/>
          <w:u w:val="single"/>
        </w:rPr>
        <w:t>:</w:t>
      </w:r>
      <w:r w:rsidRPr="00925F5C">
        <w:rPr>
          <w:rFonts w:ascii="Liberation Serif" w:hAnsi="Liberation Serif" w:cs="Liberation Serif"/>
          <w:sz w:val="28"/>
          <w:szCs w:val="28"/>
        </w:rPr>
        <w:t xml:space="preserve"> </w:t>
      </w:r>
      <w:r w:rsidR="008B3C92" w:rsidRPr="00925F5C">
        <w:rPr>
          <w:rFonts w:ascii="Liberation Serif" w:hAnsi="Liberation Serif" w:cs="Liberation Serif"/>
          <w:i/>
          <w:sz w:val="28"/>
          <w:szCs w:val="28"/>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органам местного самоуправления обеспечить в соответствии </w:t>
      </w:r>
      <w:r w:rsidR="008B3C92" w:rsidRPr="00925F5C">
        <w:rPr>
          <w:rFonts w:ascii="Liberation Serif" w:hAnsi="Liberation Serif" w:cs="Liberation Serif"/>
          <w:i/>
          <w:sz w:val="28"/>
          <w:szCs w:val="28"/>
        </w:rPr>
        <w:br/>
        <w:t xml:space="preserve">с Национальным планом реализацию предусмотренных им мероприятий </w:t>
      </w:r>
      <w:r w:rsidR="008B3C92" w:rsidRPr="00925F5C">
        <w:rPr>
          <w:rFonts w:ascii="Liberation Serif" w:hAnsi="Liberation Serif" w:cs="Liberation Serif"/>
          <w:i/>
          <w:sz w:val="28"/>
          <w:szCs w:val="28"/>
        </w:rPr>
        <w:br/>
        <w:t>и внесение изменений в региональные антикоррупционные программы</w:t>
      </w:r>
      <w:r w:rsidR="008B3C92" w:rsidRPr="00925F5C">
        <w:rPr>
          <w:rFonts w:ascii="Liberation Serif" w:hAnsi="Liberation Serif" w:cs="Liberation Serif"/>
          <w:i/>
          <w:sz w:val="28"/>
          <w:szCs w:val="28"/>
        </w:rPr>
        <w:br/>
        <w:t xml:space="preserve"> и антикоррупционные программы (планы противодействия коррупции) органов государственной власти субъектов Российской Федерации и органов местного самоуправления.</w:t>
      </w:r>
    </w:p>
    <w:p w:rsidR="00730C2F" w:rsidRPr="00925F5C" w:rsidRDefault="00730C2F" w:rsidP="00730C2F">
      <w:pPr>
        <w:spacing w:after="0" w:line="240" w:lineRule="auto"/>
        <w:ind w:firstLine="709"/>
        <w:jc w:val="both"/>
        <w:rPr>
          <w:rFonts w:ascii="Liberation Serif" w:hAnsi="Liberation Serif" w:cs="Liberation Serif"/>
          <w:iCs/>
          <w:sz w:val="28"/>
          <w:szCs w:val="28"/>
        </w:rPr>
      </w:pPr>
      <w:proofErr w:type="gramStart"/>
      <w:r w:rsidRPr="00925F5C">
        <w:rPr>
          <w:rFonts w:ascii="Liberation Serif" w:hAnsi="Liberation Serif" w:cs="Liberation Serif"/>
          <w:sz w:val="28"/>
          <w:szCs w:val="28"/>
        </w:rPr>
        <w:t>В соответстви</w:t>
      </w:r>
      <w:r w:rsidR="00425CA4" w:rsidRPr="00925F5C">
        <w:rPr>
          <w:rFonts w:ascii="Liberation Serif" w:hAnsi="Liberation Serif" w:cs="Liberation Serif"/>
          <w:sz w:val="28"/>
          <w:szCs w:val="28"/>
        </w:rPr>
        <w:t>и</w:t>
      </w:r>
      <w:r w:rsidRPr="00925F5C">
        <w:rPr>
          <w:rFonts w:ascii="Liberation Serif" w:hAnsi="Liberation Serif" w:cs="Liberation Serif"/>
          <w:sz w:val="28"/>
          <w:szCs w:val="28"/>
        </w:rPr>
        <w:t xml:space="preserve"> со сроком, установленным пунктом 4 Указа Президента Российской Федерации от 29 июня 2018 года № 378 «О Национальном плане противодействия коррупции на 2018–2020 годы»</w:t>
      </w:r>
      <w:r w:rsidR="000D5EC3">
        <w:rPr>
          <w:rFonts w:ascii="Liberation Serif" w:hAnsi="Liberation Serif" w:cs="Liberation Serif"/>
          <w:sz w:val="28"/>
          <w:szCs w:val="28"/>
        </w:rPr>
        <w:t>,</w:t>
      </w:r>
      <w:r w:rsidRPr="00925F5C">
        <w:rPr>
          <w:rFonts w:ascii="Liberation Serif" w:hAnsi="Liberation Serif" w:cs="Liberation Serif"/>
          <w:sz w:val="28"/>
          <w:szCs w:val="28"/>
        </w:rPr>
        <w:t xml:space="preserve"> в </w:t>
      </w:r>
      <w:r w:rsidRPr="00925F5C">
        <w:rPr>
          <w:rFonts w:ascii="Liberation Serif" w:hAnsi="Liberation Serif" w:cs="Liberation Serif"/>
          <w:b/>
          <w:i/>
          <w:sz w:val="28"/>
          <w:szCs w:val="28"/>
        </w:rPr>
        <w:t>78</w:t>
      </w:r>
      <w:r w:rsidRPr="00925F5C">
        <w:rPr>
          <w:rFonts w:ascii="Liberation Serif" w:hAnsi="Liberation Serif" w:cs="Liberation Serif"/>
          <w:sz w:val="28"/>
          <w:szCs w:val="28"/>
        </w:rPr>
        <w:t xml:space="preserve"> муниципальных образованиях, расположенных на территории Свердловской области, категории городское поселение, городской округ и муниципальный район (далее – муниципальные образования)</w:t>
      </w:r>
      <w:r w:rsidR="00E04F32">
        <w:rPr>
          <w:rFonts w:ascii="Liberation Serif" w:hAnsi="Liberation Serif" w:cs="Liberation Serif"/>
          <w:sz w:val="28"/>
          <w:szCs w:val="28"/>
        </w:rPr>
        <w:t>,</w:t>
      </w:r>
      <w:r w:rsidRPr="00925F5C">
        <w:rPr>
          <w:rFonts w:ascii="Liberation Serif" w:hAnsi="Liberation Serif" w:cs="Liberation Serif"/>
          <w:sz w:val="28"/>
          <w:szCs w:val="28"/>
        </w:rPr>
        <w:t xml:space="preserve"> внесены </w:t>
      </w:r>
      <w:r w:rsidRPr="00925F5C">
        <w:rPr>
          <w:rFonts w:ascii="Liberation Serif" w:hAnsi="Liberation Serif" w:cs="Liberation Serif"/>
          <w:iCs/>
          <w:sz w:val="28"/>
          <w:szCs w:val="28"/>
        </w:rPr>
        <w:t xml:space="preserve">изменения в муниципальные планы противодействия коррупции, срок их действия скорректирован в соответствии </w:t>
      </w:r>
      <w:r w:rsidRPr="00925F5C">
        <w:rPr>
          <w:rFonts w:ascii="Liberation Serif" w:hAnsi="Liberation Serif" w:cs="Liberation Serif"/>
          <w:iCs/>
          <w:sz w:val="28"/>
          <w:szCs w:val="28"/>
        </w:rPr>
        <w:br/>
        <w:t xml:space="preserve">с </w:t>
      </w:r>
      <w:r w:rsidRPr="00925F5C">
        <w:rPr>
          <w:rFonts w:ascii="Liberation Serif" w:hAnsi="Liberation Serif" w:cs="Liberation Serif"/>
          <w:sz w:val="28"/>
          <w:szCs w:val="28"/>
        </w:rPr>
        <w:t>Национальным</w:t>
      </w:r>
      <w:proofErr w:type="gramEnd"/>
      <w:r w:rsidRPr="00925F5C">
        <w:rPr>
          <w:rFonts w:ascii="Liberation Serif" w:hAnsi="Liberation Serif" w:cs="Liberation Serif"/>
          <w:sz w:val="28"/>
          <w:szCs w:val="28"/>
        </w:rPr>
        <w:t xml:space="preserve"> планом противодействия коррупции на 2018–2020 годы</w:t>
      </w:r>
      <w:r w:rsidRPr="00925F5C">
        <w:rPr>
          <w:rFonts w:ascii="Liberation Serif" w:hAnsi="Liberation Serif" w:cs="Liberation Serif"/>
          <w:iCs/>
          <w:sz w:val="28"/>
          <w:szCs w:val="28"/>
        </w:rPr>
        <w:t xml:space="preserve">. </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Установлен перечень целевых </w:t>
      </w:r>
      <w:proofErr w:type="gramStart"/>
      <w:r w:rsidRPr="00925F5C">
        <w:rPr>
          <w:rFonts w:ascii="Liberation Serif" w:hAnsi="Liberation Serif" w:cs="Liberation Serif"/>
          <w:sz w:val="28"/>
          <w:szCs w:val="28"/>
        </w:rPr>
        <w:t>показателей эффективности реализации муниципального плана противодействия коррупции</w:t>
      </w:r>
      <w:proofErr w:type="gramEnd"/>
      <w:r w:rsidRPr="00925F5C">
        <w:rPr>
          <w:rFonts w:ascii="Liberation Serif" w:hAnsi="Liberation Serif" w:cs="Liberation Serif"/>
          <w:sz w:val="28"/>
          <w:szCs w:val="28"/>
        </w:rPr>
        <w:t xml:space="preserve"> в </w:t>
      </w:r>
      <w:r w:rsidRPr="00925F5C">
        <w:rPr>
          <w:rFonts w:ascii="Liberation Serif" w:hAnsi="Liberation Serif" w:cs="Liberation Serif"/>
          <w:b/>
          <w:i/>
          <w:sz w:val="28"/>
          <w:szCs w:val="28"/>
        </w:rPr>
        <w:t>63</w:t>
      </w:r>
      <w:r w:rsidRPr="00925F5C">
        <w:rPr>
          <w:rFonts w:ascii="Liberation Serif" w:hAnsi="Liberation Serif" w:cs="Liberation Serif"/>
          <w:i/>
          <w:sz w:val="28"/>
          <w:szCs w:val="28"/>
        </w:rPr>
        <w:t xml:space="preserve"> </w:t>
      </w:r>
      <w:r w:rsidRPr="00925F5C">
        <w:rPr>
          <w:rFonts w:ascii="Liberation Serif" w:hAnsi="Liberation Serif" w:cs="Liberation Serif"/>
          <w:sz w:val="28"/>
          <w:szCs w:val="28"/>
        </w:rPr>
        <w:t>муниципальных образованиях</w:t>
      </w:r>
      <w:r w:rsidR="00566EB5" w:rsidRPr="00925F5C">
        <w:rPr>
          <w:rFonts w:ascii="Liberation Serif" w:hAnsi="Liberation Serif" w:cs="Liberation Serif"/>
          <w:sz w:val="28"/>
          <w:szCs w:val="28"/>
        </w:rPr>
        <w:t xml:space="preserve"> </w:t>
      </w:r>
      <w:r w:rsidRPr="00925F5C">
        <w:rPr>
          <w:rFonts w:ascii="Liberation Serif" w:hAnsi="Liberation Serif" w:cs="Liberation Serif"/>
          <w:sz w:val="28"/>
          <w:szCs w:val="28"/>
        </w:rPr>
        <w:t xml:space="preserve">(80,8%) из </w:t>
      </w:r>
      <w:r w:rsidRPr="00925F5C">
        <w:rPr>
          <w:rFonts w:ascii="Liberation Serif" w:hAnsi="Liberation Serif" w:cs="Liberation Serif"/>
          <w:b/>
          <w:i/>
          <w:sz w:val="28"/>
          <w:szCs w:val="28"/>
        </w:rPr>
        <w:t>78</w:t>
      </w:r>
      <w:r w:rsidRPr="00925F5C">
        <w:rPr>
          <w:rFonts w:ascii="Liberation Serif" w:hAnsi="Liberation Serif" w:cs="Liberation Serif"/>
          <w:sz w:val="28"/>
          <w:szCs w:val="28"/>
        </w:rPr>
        <w:t xml:space="preserve"> муниципальных образований. В муниципальных образованиях установлено </w:t>
      </w:r>
      <w:r w:rsidRPr="00925F5C">
        <w:rPr>
          <w:rFonts w:ascii="Liberation Serif" w:hAnsi="Liberation Serif" w:cs="Liberation Serif"/>
          <w:b/>
          <w:i/>
          <w:sz w:val="28"/>
          <w:szCs w:val="28"/>
        </w:rPr>
        <w:t xml:space="preserve">696 </w:t>
      </w:r>
      <w:r w:rsidRPr="00925F5C">
        <w:rPr>
          <w:rFonts w:ascii="Liberation Serif" w:hAnsi="Liberation Serif" w:cs="Liberation Serif"/>
          <w:sz w:val="28"/>
          <w:szCs w:val="28"/>
        </w:rPr>
        <w:t xml:space="preserve">целевых показателей </w:t>
      </w:r>
      <w:proofErr w:type="gramStart"/>
      <w:r w:rsidRPr="00925F5C">
        <w:rPr>
          <w:rFonts w:ascii="Liberation Serif" w:hAnsi="Liberation Serif" w:cs="Liberation Serif"/>
          <w:sz w:val="28"/>
          <w:szCs w:val="28"/>
        </w:rPr>
        <w:t>эффективности реализации планов противодействия коррупции</w:t>
      </w:r>
      <w:proofErr w:type="gramEnd"/>
      <w:r w:rsidRPr="00925F5C">
        <w:rPr>
          <w:rFonts w:ascii="Liberation Serif" w:hAnsi="Liberation Serif" w:cs="Liberation Serif"/>
          <w:sz w:val="28"/>
          <w:szCs w:val="28"/>
        </w:rPr>
        <w:t>.</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iCs/>
          <w:sz w:val="28"/>
          <w:szCs w:val="28"/>
        </w:rPr>
        <w:t>Муниципальными планами противодействия коррупции</w:t>
      </w:r>
      <w:r w:rsidRPr="00925F5C">
        <w:rPr>
          <w:rFonts w:ascii="Liberation Serif" w:hAnsi="Liberation Serif" w:cs="Liberation Serif"/>
          <w:sz w:val="28"/>
          <w:szCs w:val="28"/>
        </w:rPr>
        <w:t xml:space="preserve"> предусмотрено </w:t>
      </w:r>
      <w:r w:rsidRPr="00925F5C">
        <w:rPr>
          <w:rFonts w:ascii="Liberation Serif" w:hAnsi="Liberation Serif" w:cs="Liberation Serif"/>
          <w:sz w:val="28"/>
          <w:szCs w:val="28"/>
        </w:rPr>
        <w:br/>
        <w:t xml:space="preserve">к выполнению </w:t>
      </w:r>
      <w:r w:rsidRPr="00925F5C">
        <w:rPr>
          <w:rFonts w:ascii="Liberation Serif" w:hAnsi="Liberation Serif" w:cs="Liberation Serif"/>
          <w:b/>
          <w:i/>
          <w:sz w:val="28"/>
          <w:szCs w:val="28"/>
        </w:rPr>
        <w:t>4050</w:t>
      </w:r>
      <w:r w:rsidRPr="00925F5C">
        <w:rPr>
          <w:rFonts w:ascii="Liberation Serif" w:hAnsi="Liberation Serif" w:cs="Liberation Serif"/>
          <w:sz w:val="28"/>
          <w:szCs w:val="28"/>
        </w:rPr>
        <w:t xml:space="preserve"> мероприятий, в разделы «Выполнение Национального плана противодействия коррупции на 2018–2020 годы, утвержденного Указом Президента Российской Федерации от 29 июня 2018 года №</w:t>
      </w:r>
      <w:r w:rsidR="00566EB5" w:rsidRPr="00925F5C">
        <w:rPr>
          <w:rFonts w:ascii="Liberation Serif" w:hAnsi="Liberation Serif" w:cs="Liberation Serif"/>
          <w:sz w:val="28"/>
          <w:szCs w:val="28"/>
        </w:rPr>
        <w:t> </w:t>
      </w:r>
      <w:r w:rsidRPr="00925F5C">
        <w:rPr>
          <w:rFonts w:ascii="Liberation Serif" w:hAnsi="Liberation Serif" w:cs="Liberation Serif"/>
          <w:sz w:val="28"/>
          <w:szCs w:val="28"/>
        </w:rPr>
        <w:t xml:space="preserve">378 </w:t>
      </w:r>
      <w:r w:rsidRPr="00925F5C">
        <w:rPr>
          <w:rFonts w:ascii="Liberation Serif" w:hAnsi="Liberation Serif" w:cs="Liberation Serif"/>
          <w:sz w:val="28"/>
          <w:szCs w:val="28"/>
        </w:rPr>
        <w:br/>
        <w:t xml:space="preserve">«О Национальном плане противодействия коррупции на 2018–2020 годы» включено </w:t>
      </w:r>
      <w:r w:rsidRPr="00925F5C">
        <w:rPr>
          <w:rFonts w:ascii="Liberation Serif" w:hAnsi="Liberation Serif" w:cs="Liberation Serif"/>
          <w:b/>
          <w:i/>
          <w:sz w:val="28"/>
          <w:szCs w:val="28"/>
        </w:rPr>
        <w:t>860</w:t>
      </w:r>
      <w:r w:rsidRPr="00925F5C">
        <w:rPr>
          <w:rFonts w:ascii="Liberation Serif" w:hAnsi="Liberation Serif" w:cs="Liberation Serif"/>
          <w:b/>
          <w:sz w:val="28"/>
          <w:szCs w:val="28"/>
        </w:rPr>
        <w:t xml:space="preserve"> </w:t>
      </w:r>
      <w:r w:rsidRPr="00925F5C">
        <w:rPr>
          <w:rFonts w:ascii="Liberation Serif" w:hAnsi="Liberation Serif" w:cs="Liberation Serif"/>
          <w:sz w:val="28"/>
          <w:szCs w:val="28"/>
        </w:rPr>
        <w:t>мероприятий.</w:t>
      </w:r>
    </w:p>
    <w:p w:rsidR="00730C2F" w:rsidRPr="00925F5C" w:rsidRDefault="00730C2F" w:rsidP="00730C2F">
      <w:pPr>
        <w:spacing w:after="0" w:line="240" w:lineRule="auto"/>
        <w:ind w:firstLine="727"/>
        <w:jc w:val="both"/>
        <w:rPr>
          <w:rFonts w:ascii="Liberation Serif" w:hAnsi="Liberation Serif" w:cs="Liberation Serif"/>
          <w:sz w:val="28"/>
          <w:szCs w:val="28"/>
        </w:rPr>
      </w:pPr>
      <w:r w:rsidRPr="00925F5C">
        <w:rPr>
          <w:rFonts w:ascii="Liberation Serif" w:hAnsi="Liberation Serif" w:cs="Liberation Serif"/>
          <w:sz w:val="28"/>
          <w:szCs w:val="28"/>
        </w:rPr>
        <w:t xml:space="preserve">Во всех муниципальных образованиях определены формы </w:t>
      </w:r>
      <w:proofErr w:type="gramStart"/>
      <w:r w:rsidRPr="00925F5C">
        <w:rPr>
          <w:rFonts w:ascii="Liberation Serif" w:hAnsi="Liberation Serif" w:cs="Liberation Serif"/>
          <w:sz w:val="28"/>
          <w:szCs w:val="28"/>
        </w:rPr>
        <w:t>контроля выполнения планов противодействия коррупции</w:t>
      </w:r>
      <w:proofErr w:type="gramEnd"/>
      <w:r w:rsidRPr="00925F5C">
        <w:rPr>
          <w:rFonts w:ascii="Liberation Serif" w:hAnsi="Liberation Serif" w:cs="Liberation Serif"/>
          <w:sz w:val="28"/>
          <w:szCs w:val="28"/>
        </w:rPr>
        <w:t xml:space="preserve">. Контроль осуществляется </w:t>
      </w:r>
      <w:r w:rsidRPr="00925F5C">
        <w:rPr>
          <w:rFonts w:ascii="Liberation Serif" w:hAnsi="Liberation Serif" w:cs="Liberation Serif"/>
          <w:sz w:val="28"/>
          <w:szCs w:val="28"/>
        </w:rPr>
        <w:br/>
        <w:t>по следующим направлениям:</w:t>
      </w:r>
    </w:p>
    <w:p w:rsidR="00730C2F" w:rsidRPr="00925F5C" w:rsidRDefault="00730C2F" w:rsidP="00730C2F">
      <w:pPr>
        <w:pStyle w:val="ConsPlusNormal"/>
        <w:ind w:firstLine="708"/>
        <w:jc w:val="both"/>
        <w:rPr>
          <w:rFonts w:ascii="Liberation Serif" w:hAnsi="Liberation Serif" w:cs="Liberation Serif"/>
          <w:sz w:val="28"/>
          <w:szCs w:val="28"/>
        </w:rPr>
      </w:pPr>
      <w:r w:rsidRPr="00925F5C">
        <w:rPr>
          <w:rFonts w:ascii="Liberation Serif" w:hAnsi="Liberation Serif" w:cs="Liberation Serif"/>
          <w:sz w:val="28"/>
          <w:szCs w:val="28"/>
        </w:rPr>
        <w:t>– </w:t>
      </w:r>
      <w:r w:rsidR="002F5FD9" w:rsidRPr="00925F5C">
        <w:rPr>
          <w:rFonts w:ascii="Liberation Serif" w:hAnsi="Liberation Serif" w:cs="Liberation Serif"/>
          <w:sz w:val="28"/>
          <w:szCs w:val="28"/>
        </w:rPr>
        <w:t xml:space="preserve">рассмотрение </w:t>
      </w:r>
      <w:r w:rsidRPr="00925F5C">
        <w:rPr>
          <w:rFonts w:ascii="Liberation Serif" w:hAnsi="Liberation Serif" w:cs="Liberation Serif"/>
          <w:sz w:val="28"/>
          <w:szCs w:val="28"/>
        </w:rPr>
        <w:t xml:space="preserve">на заседаниях комиссий по координации работы </w:t>
      </w:r>
      <w:r w:rsidR="002F5FD9" w:rsidRPr="00925F5C">
        <w:rPr>
          <w:rFonts w:ascii="Liberation Serif" w:hAnsi="Liberation Serif" w:cs="Liberation Serif"/>
          <w:sz w:val="28"/>
          <w:szCs w:val="28"/>
        </w:rPr>
        <w:br/>
      </w:r>
      <w:r w:rsidRPr="00925F5C">
        <w:rPr>
          <w:rFonts w:ascii="Liberation Serif" w:hAnsi="Liberation Serif" w:cs="Liberation Serif"/>
          <w:sz w:val="28"/>
          <w:szCs w:val="28"/>
        </w:rPr>
        <w:t>по противодействию коррупции в муниципальных образованиях вопрос</w:t>
      </w:r>
      <w:r w:rsidR="002F5FD9" w:rsidRPr="00925F5C">
        <w:rPr>
          <w:rFonts w:ascii="Liberation Serif" w:hAnsi="Liberation Serif" w:cs="Liberation Serif"/>
          <w:sz w:val="28"/>
          <w:szCs w:val="28"/>
        </w:rPr>
        <w:t xml:space="preserve">ов </w:t>
      </w:r>
      <w:r w:rsidR="002F5FD9" w:rsidRPr="00925F5C">
        <w:rPr>
          <w:rFonts w:ascii="Liberation Serif" w:hAnsi="Liberation Serif" w:cs="Liberation Serif"/>
          <w:sz w:val="28"/>
          <w:szCs w:val="28"/>
        </w:rPr>
        <w:br/>
      </w:r>
      <w:r w:rsidRPr="00925F5C">
        <w:rPr>
          <w:rFonts w:ascii="Liberation Serif" w:hAnsi="Liberation Serif" w:cs="Liberation Serif"/>
          <w:sz w:val="28"/>
          <w:szCs w:val="28"/>
        </w:rPr>
        <w:t>о выполнении мероприятий плана противодействи</w:t>
      </w:r>
      <w:r w:rsidR="00DD7E7B" w:rsidRPr="00925F5C">
        <w:rPr>
          <w:rFonts w:ascii="Liberation Serif" w:hAnsi="Liberation Serif" w:cs="Liberation Serif"/>
          <w:sz w:val="28"/>
          <w:szCs w:val="28"/>
        </w:rPr>
        <w:t>я</w:t>
      </w:r>
      <w:r w:rsidRPr="00925F5C">
        <w:rPr>
          <w:rFonts w:ascii="Liberation Serif" w:hAnsi="Liberation Serif" w:cs="Liberation Serif"/>
          <w:sz w:val="28"/>
          <w:szCs w:val="28"/>
        </w:rPr>
        <w:t xml:space="preserve"> коррупции;</w:t>
      </w:r>
    </w:p>
    <w:p w:rsidR="00730C2F" w:rsidRPr="00925F5C" w:rsidRDefault="00730C2F" w:rsidP="00730C2F">
      <w:pPr>
        <w:pStyle w:val="ConsPlusNormal"/>
        <w:ind w:firstLine="708"/>
        <w:jc w:val="both"/>
        <w:rPr>
          <w:rFonts w:ascii="Liberation Serif" w:hAnsi="Liberation Serif" w:cs="Liberation Serif"/>
          <w:sz w:val="28"/>
          <w:szCs w:val="28"/>
        </w:rPr>
      </w:pPr>
      <w:r w:rsidRPr="00925F5C">
        <w:rPr>
          <w:rFonts w:ascii="Liberation Serif" w:hAnsi="Liberation Serif" w:cs="Liberation Serif"/>
          <w:sz w:val="28"/>
          <w:szCs w:val="28"/>
        </w:rPr>
        <w:t>– </w:t>
      </w:r>
      <w:r w:rsidR="002F5FD9" w:rsidRPr="00925F5C">
        <w:rPr>
          <w:rFonts w:ascii="Liberation Serif" w:hAnsi="Liberation Serif" w:cs="Liberation Serif"/>
          <w:sz w:val="28"/>
          <w:szCs w:val="28"/>
        </w:rPr>
        <w:t xml:space="preserve">размещение </w:t>
      </w:r>
      <w:r w:rsidRPr="00925F5C">
        <w:rPr>
          <w:rFonts w:ascii="Liberation Serif" w:hAnsi="Liberation Serif" w:cs="Liberation Serif"/>
          <w:sz w:val="28"/>
          <w:szCs w:val="28"/>
        </w:rPr>
        <w:t>на официальн</w:t>
      </w:r>
      <w:r w:rsidR="002F5FD9" w:rsidRPr="00925F5C">
        <w:rPr>
          <w:rFonts w:ascii="Liberation Serif" w:hAnsi="Liberation Serif" w:cs="Liberation Serif"/>
          <w:sz w:val="28"/>
          <w:szCs w:val="28"/>
        </w:rPr>
        <w:t xml:space="preserve">ых </w:t>
      </w:r>
      <w:r w:rsidRPr="00925F5C">
        <w:rPr>
          <w:rFonts w:ascii="Liberation Serif" w:hAnsi="Liberation Serif" w:cs="Liberation Serif"/>
          <w:sz w:val="28"/>
          <w:szCs w:val="28"/>
        </w:rPr>
        <w:t>сайт</w:t>
      </w:r>
      <w:r w:rsidR="002F5FD9" w:rsidRPr="00925F5C">
        <w:rPr>
          <w:rFonts w:ascii="Liberation Serif" w:hAnsi="Liberation Serif" w:cs="Liberation Serif"/>
          <w:sz w:val="28"/>
          <w:szCs w:val="28"/>
        </w:rPr>
        <w:t>ах</w:t>
      </w:r>
      <w:r w:rsidRPr="00925F5C">
        <w:rPr>
          <w:rFonts w:ascii="Liberation Serif" w:hAnsi="Liberation Serif" w:cs="Liberation Serif"/>
          <w:sz w:val="28"/>
          <w:szCs w:val="28"/>
        </w:rPr>
        <w:t xml:space="preserve"> </w:t>
      </w:r>
      <w:r w:rsidR="002F5FD9" w:rsidRPr="00925F5C">
        <w:rPr>
          <w:rFonts w:ascii="Liberation Serif" w:hAnsi="Liberation Serif" w:cs="Liberation Serif"/>
          <w:sz w:val="28"/>
          <w:szCs w:val="28"/>
        </w:rPr>
        <w:t xml:space="preserve">муниципальных образований </w:t>
      </w:r>
      <w:r w:rsidR="002F5FD9" w:rsidRPr="00925F5C">
        <w:rPr>
          <w:rFonts w:ascii="Liberation Serif" w:hAnsi="Liberation Serif" w:cs="Liberation Serif"/>
          <w:sz w:val="28"/>
          <w:szCs w:val="28"/>
        </w:rPr>
        <w:br/>
      </w:r>
      <w:r w:rsidRPr="00925F5C">
        <w:rPr>
          <w:rFonts w:ascii="Liberation Serif" w:hAnsi="Liberation Serif" w:cs="Liberation Serif"/>
          <w:sz w:val="28"/>
          <w:szCs w:val="28"/>
        </w:rPr>
        <w:t xml:space="preserve">в </w:t>
      </w:r>
      <w:r w:rsidRPr="00925F5C">
        <w:rPr>
          <w:rStyle w:val="af3"/>
          <w:rFonts w:ascii="Liberation Serif" w:eastAsia="Calibri" w:hAnsi="Liberation Serif" w:cs="Liberation Serif"/>
          <w:sz w:val="28"/>
          <w:szCs w:val="28"/>
        </w:rPr>
        <w:t>разделе «Противодействие коррупции»</w:t>
      </w:r>
      <w:r w:rsidR="002F5FD9" w:rsidRPr="00925F5C">
        <w:rPr>
          <w:rStyle w:val="af3"/>
          <w:rFonts w:ascii="Liberation Serif" w:eastAsia="Calibri" w:hAnsi="Liberation Serif" w:cs="Liberation Serif"/>
          <w:sz w:val="28"/>
          <w:szCs w:val="28"/>
        </w:rPr>
        <w:t xml:space="preserve"> </w:t>
      </w:r>
      <w:r w:rsidR="002F5FD9" w:rsidRPr="00925F5C">
        <w:rPr>
          <w:rFonts w:ascii="Liberation Serif" w:hAnsi="Liberation Serif" w:cs="Liberation Serif"/>
          <w:sz w:val="28"/>
          <w:szCs w:val="28"/>
        </w:rPr>
        <w:t xml:space="preserve">информационно-аналитических справок о ходе </w:t>
      </w:r>
      <w:proofErr w:type="gramStart"/>
      <w:r w:rsidR="002F5FD9" w:rsidRPr="00925F5C">
        <w:rPr>
          <w:rFonts w:ascii="Liberation Serif" w:hAnsi="Liberation Serif" w:cs="Liberation Serif"/>
          <w:sz w:val="28"/>
          <w:szCs w:val="28"/>
        </w:rPr>
        <w:t>выполнения мероприятий плана противодействия коррупции</w:t>
      </w:r>
      <w:proofErr w:type="gramEnd"/>
      <w:r w:rsidRPr="00925F5C">
        <w:rPr>
          <w:rFonts w:ascii="Liberation Serif" w:hAnsi="Liberation Serif" w:cs="Liberation Serif"/>
          <w:sz w:val="28"/>
          <w:szCs w:val="28"/>
        </w:rPr>
        <w:t>;</w:t>
      </w:r>
    </w:p>
    <w:p w:rsidR="00730C2F" w:rsidRPr="00925F5C" w:rsidRDefault="00730C2F" w:rsidP="00730C2F">
      <w:pPr>
        <w:pStyle w:val="ConsPlusNormal"/>
        <w:ind w:firstLine="708"/>
        <w:jc w:val="both"/>
        <w:rPr>
          <w:rFonts w:ascii="Liberation Serif" w:hAnsi="Liberation Serif" w:cs="Liberation Serif"/>
          <w:sz w:val="28"/>
          <w:szCs w:val="28"/>
        </w:rPr>
      </w:pPr>
      <w:r w:rsidRPr="00925F5C">
        <w:rPr>
          <w:rFonts w:ascii="Liberation Serif" w:hAnsi="Liberation Serif" w:cs="Liberation Serif"/>
          <w:sz w:val="28"/>
          <w:szCs w:val="28"/>
        </w:rPr>
        <w:t xml:space="preserve">– обеспечение персональной </w:t>
      </w:r>
      <w:proofErr w:type="gramStart"/>
      <w:r w:rsidRPr="00925F5C">
        <w:rPr>
          <w:rFonts w:ascii="Liberation Serif" w:hAnsi="Liberation Serif" w:cs="Liberation Serif"/>
          <w:sz w:val="28"/>
          <w:szCs w:val="28"/>
        </w:rPr>
        <w:t xml:space="preserve">ответственности руководителей органов </w:t>
      </w:r>
      <w:r w:rsidRPr="00925F5C">
        <w:rPr>
          <w:rFonts w:ascii="Liberation Serif" w:hAnsi="Liberation Serif" w:cs="Liberation Serif"/>
          <w:sz w:val="28"/>
          <w:szCs w:val="28"/>
        </w:rPr>
        <w:lastRenderedPageBreak/>
        <w:t>местного самоуправления муниципальных образований</w:t>
      </w:r>
      <w:proofErr w:type="gramEnd"/>
      <w:r w:rsidRPr="00925F5C">
        <w:rPr>
          <w:rFonts w:ascii="Liberation Serif" w:hAnsi="Liberation Serif" w:cs="Liberation Serif"/>
          <w:sz w:val="28"/>
          <w:szCs w:val="28"/>
        </w:rPr>
        <w:t xml:space="preserve"> и подведомственных муниципальных учреждений и предприятий за состояние антикоррупционной работы в возглавляемых ими органах, подразделениях, муниципальных учреждениях и предприятиях</w:t>
      </w:r>
      <w:r w:rsidR="00DD7E7B" w:rsidRPr="00925F5C">
        <w:rPr>
          <w:rFonts w:ascii="Liberation Serif" w:hAnsi="Liberation Serif" w:cs="Liberation Serif"/>
          <w:sz w:val="28"/>
          <w:szCs w:val="28"/>
        </w:rPr>
        <w:t xml:space="preserve"> за выполнение мероприятий плана противодействия коррупции</w:t>
      </w:r>
      <w:r w:rsidRPr="00925F5C">
        <w:rPr>
          <w:rFonts w:ascii="Liberation Serif" w:hAnsi="Liberation Serif" w:cs="Liberation Serif"/>
          <w:sz w:val="28"/>
          <w:szCs w:val="28"/>
        </w:rPr>
        <w:t>;</w:t>
      </w:r>
    </w:p>
    <w:p w:rsidR="00730C2F" w:rsidRPr="00925F5C" w:rsidRDefault="00730C2F" w:rsidP="00730C2F">
      <w:pPr>
        <w:pStyle w:val="ConsPlusNormal"/>
        <w:ind w:firstLine="708"/>
        <w:jc w:val="both"/>
        <w:rPr>
          <w:rFonts w:ascii="Liberation Serif" w:hAnsi="Liberation Serif" w:cs="Liberation Serif"/>
          <w:sz w:val="28"/>
          <w:szCs w:val="28"/>
        </w:rPr>
      </w:pPr>
      <w:r w:rsidRPr="00925F5C">
        <w:rPr>
          <w:rFonts w:ascii="Liberation Serif" w:hAnsi="Liberation Serif" w:cs="Liberation Serif"/>
          <w:sz w:val="28"/>
          <w:szCs w:val="28"/>
        </w:rPr>
        <w:t>– проведение ежеквартального мониторинга СМИ, официальных сайтов органов местного самоуправления, муниципальных учреждений и предприятий.</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О результатах выполнения мероприятий, предусмотренных планами противодействия коррупции, муниципальные образования информир</w:t>
      </w:r>
      <w:r w:rsidR="00DD7E7B" w:rsidRPr="00925F5C">
        <w:rPr>
          <w:rFonts w:ascii="Liberation Serif" w:hAnsi="Liberation Serif" w:cs="Liberation Serif"/>
          <w:sz w:val="28"/>
          <w:szCs w:val="28"/>
        </w:rPr>
        <w:t>уют</w:t>
      </w:r>
      <w:r w:rsidRPr="00925F5C">
        <w:rPr>
          <w:rFonts w:ascii="Liberation Serif" w:hAnsi="Liberation Serif" w:cs="Liberation Serif"/>
          <w:sz w:val="28"/>
          <w:szCs w:val="28"/>
        </w:rPr>
        <w:t xml:space="preserve"> Департамент </w:t>
      </w:r>
      <w:r w:rsidR="00DD7E7B" w:rsidRPr="00925F5C">
        <w:rPr>
          <w:rFonts w:ascii="Liberation Serif" w:hAnsi="Liberation Serif" w:cs="Liberation Serif"/>
          <w:sz w:val="28"/>
          <w:szCs w:val="28"/>
        </w:rPr>
        <w:t xml:space="preserve">противодействия коррупции </w:t>
      </w:r>
      <w:r w:rsidRPr="00925F5C">
        <w:rPr>
          <w:rFonts w:ascii="Liberation Serif" w:hAnsi="Liberation Serif" w:cs="Liberation Serif"/>
          <w:sz w:val="28"/>
          <w:szCs w:val="28"/>
        </w:rPr>
        <w:t>и контроля Свердловской области:</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по итогам I полугодия в срок до 20 ию</w:t>
      </w:r>
      <w:r w:rsidR="00DD7E7B" w:rsidRPr="00925F5C">
        <w:rPr>
          <w:rFonts w:ascii="Liberation Serif" w:hAnsi="Liberation Serif" w:cs="Liberation Serif"/>
          <w:sz w:val="28"/>
          <w:szCs w:val="28"/>
        </w:rPr>
        <w:t>л</w:t>
      </w:r>
      <w:r w:rsidRPr="00925F5C">
        <w:rPr>
          <w:rFonts w:ascii="Liberation Serif" w:hAnsi="Liberation Serif" w:cs="Liberation Serif"/>
          <w:sz w:val="28"/>
          <w:szCs w:val="28"/>
        </w:rPr>
        <w:t xml:space="preserve">я </w:t>
      </w:r>
      <w:r w:rsidR="00DD7E7B" w:rsidRPr="00925F5C">
        <w:rPr>
          <w:rFonts w:ascii="Liberation Serif" w:hAnsi="Liberation Serif" w:cs="Liberation Serif"/>
          <w:sz w:val="28"/>
          <w:szCs w:val="28"/>
        </w:rPr>
        <w:t>текущего года</w:t>
      </w:r>
      <w:r w:rsidRPr="00925F5C">
        <w:rPr>
          <w:rFonts w:ascii="Liberation Serif" w:hAnsi="Liberation Serif" w:cs="Liberation Serif"/>
          <w:sz w:val="28"/>
          <w:szCs w:val="28"/>
        </w:rPr>
        <w:t>;</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по итогам II полугодия в срок до 20 января </w:t>
      </w:r>
      <w:r w:rsidR="00DD7E7B" w:rsidRPr="00925F5C">
        <w:rPr>
          <w:rFonts w:ascii="Liberation Serif" w:hAnsi="Liberation Serif" w:cs="Liberation Serif"/>
          <w:sz w:val="28"/>
          <w:szCs w:val="28"/>
        </w:rPr>
        <w:t xml:space="preserve">года, следующего </w:t>
      </w:r>
      <w:proofErr w:type="gramStart"/>
      <w:r w:rsidR="00DD7E7B" w:rsidRPr="00925F5C">
        <w:rPr>
          <w:rFonts w:ascii="Liberation Serif" w:hAnsi="Liberation Serif" w:cs="Liberation Serif"/>
          <w:sz w:val="28"/>
          <w:szCs w:val="28"/>
        </w:rPr>
        <w:t>за</w:t>
      </w:r>
      <w:proofErr w:type="gramEnd"/>
      <w:r w:rsidR="00DD7E7B" w:rsidRPr="00925F5C">
        <w:rPr>
          <w:rFonts w:ascii="Liberation Serif" w:hAnsi="Liberation Serif" w:cs="Liberation Serif"/>
          <w:sz w:val="28"/>
          <w:szCs w:val="28"/>
        </w:rPr>
        <w:t xml:space="preserve"> отчетным</w:t>
      </w:r>
      <w:r w:rsidRPr="00925F5C">
        <w:rPr>
          <w:rFonts w:ascii="Liberation Serif" w:hAnsi="Liberation Serif" w:cs="Liberation Serif"/>
          <w:sz w:val="28"/>
          <w:szCs w:val="28"/>
        </w:rPr>
        <w:t>.</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По итогам 2018 года органами местного самоуправления муниципальных образований выполнено в полном объеме в установленные сроки </w:t>
      </w:r>
      <w:r w:rsidRPr="00925F5C">
        <w:rPr>
          <w:rFonts w:ascii="Liberation Serif" w:hAnsi="Liberation Serif" w:cs="Liberation Serif"/>
          <w:sz w:val="28"/>
          <w:szCs w:val="28"/>
        </w:rPr>
        <w:br/>
      </w:r>
      <w:r w:rsidRPr="00925F5C">
        <w:rPr>
          <w:rFonts w:ascii="Liberation Serif" w:hAnsi="Liberation Serif" w:cs="Liberation Serif"/>
          <w:b/>
          <w:i/>
          <w:sz w:val="28"/>
          <w:szCs w:val="28"/>
        </w:rPr>
        <w:t>3245</w:t>
      </w:r>
      <w:r w:rsidRPr="00925F5C">
        <w:rPr>
          <w:rFonts w:ascii="Liberation Serif" w:hAnsi="Liberation Serif" w:cs="Liberation Serif"/>
          <w:sz w:val="28"/>
          <w:szCs w:val="28"/>
        </w:rPr>
        <w:t xml:space="preserve"> мероприятий (99,5% от общего количества запланированных к выполнению в 2018 году мероприятий – </w:t>
      </w:r>
      <w:r w:rsidRPr="00925F5C">
        <w:rPr>
          <w:rFonts w:ascii="Liberation Serif" w:hAnsi="Liberation Serif" w:cs="Liberation Serif"/>
          <w:b/>
          <w:i/>
          <w:sz w:val="28"/>
          <w:szCs w:val="28"/>
        </w:rPr>
        <w:t>3261</w:t>
      </w:r>
      <w:r w:rsidRPr="00925F5C">
        <w:rPr>
          <w:rFonts w:ascii="Liberation Serif" w:hAnsi="Liberation Serif" w:cs="Liberation Serif"/>
          <w:sz w:val="28"/>
          <w:szCs w:val="28"/>
        </w:rPr>
        <w:t xml:space="preserve">). </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С нарушением установленных сроков выполнено </w:t>
      </w:r>
      <w:r w:rsidRPr="00925F5C">
        <w:rPr>
          <w:rFonts w:ascii="Liberation Serif" w:hAnsi="Liberation Serif" w:cs="Liberation Serif"/>
          <w:b/>
          <w:i/>
          <w:sz w:val="28"/>
          <w:szCs w:val="28"/>
        </w:rPr>
        <w:t>9</w:t>
      </w:r>
      <w:r w:rsidRPr="00925F5C">
        <w:rPr>
          <w:rFonts w:ascii="Liberation Serif" w:hAnsi="Liberation Serif" w:cs="Liberation Serif"/>
          <w:sz w:val="28"/>
          <w:szCs w:val="28"/>
        </w:rPr>
        <w:t xml:space="preserve"> мероприятий </w:t>
      </w:r>
      <w:r w:rsidRPr="00925F5C">
        <w:rPr>
          <w:rFonts w:ascii="Liberation Serif" w:hAnsi="Liberation Serif" w:cs="Liberation Serif"/>
          <w:sz w:val="28"/>
          <w:szCs w:val="28"/>
        </w:rPr>
        <w:br/>
        <w:t xml:space="preserve">в </w:t>
      </w:r>
      <w:r w:rsidRPr="00925F5C">
        <w:rPr>
          <w:rFonts w:ascii="Liberation Serif" w:hAnsi="Liberation Serif" w:cs="Liberation Serif"/>
          <w:b/>
          <w:i/>
          <w:sz w:val="28"/>
          <w:szCs w:val="28"/>
        </w:rPr>
        <w:t>5</w:t>
      </w:r>
      <w:r w:rsidRPr="00925F5C">
        <w:rPr>
          <w:rFonts w:ascii="Liberation Serif" w:hAnsi="Liberation Serif" w:cs="Liberation Serif"/>
          <w:sz w:val="28"/>
          <w:szCs w:val="28"/>
        </w:rPr>
        <w:t xml:space="preserve"> муниципальных образованиях:</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городском округе «Город Лесной» – </w:t>
      </w:r>
      <w:r w:rsidRPr="00925F5C">
        <w:rPr>
          <w:rFonts w:ascii="Liberation Serif" w:hAnsi="Liberation Serif" w:cs="Liberation Serif"/>
          <w:b/>
          <w:i/>
          <w:sz w:val="28"/>
          <w:szCs w:val="28"/>
        </w:rPr>
        <w:t>1</w:t>
      </w:r>
      <w:r w:rsidRPr="00925F5C">
        <w:rPr>
          <w:rFonts w:ascii="Liberation Serif" w:hAnsi="Liberation Serif" w:cs="Liberation Serif"/>
          <w:sz w:val="28"/>
          <w:szCs w:val="28"/>
        </w:rPr>
        <w:t xml:space="preserve"> (Проведение социологического опроса уровня восприятия коррупции в городском округе «Город Лесной»);</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городском округе Верхнее Дуброво – </w:t>
      </w:r>
      <w:r w:rsidRPr="00925F5C">
        <w:rPr>
          <w:rFonts w:ascii="Liberation Serif" w:hAnsi="Liberation Serif" w:cs="Liberation Serif"/>
          <w:b/>
          <w:i/>
          <w:sz w:val="28"/>
          <w:szCs w:val="28"/>
        </w:rPr>
        <w:t>1</w:t>
      </w:r>
      <w:r w:rsidRPr="00925F5C">
        <w:rPr>
          <w:rFonts w:ascii="Liberation Serif" w:hAnsi="Liberation Serif" w:cs="Liberation Serif"/>
          <w:sz w:val="28"/>
          <w:szCs w:val="28"/>
        </w:rPr>
        <w:t xml:space="preserve"> (Размещение на официальном сайте городского округа Верхнее Дуброво проектов нормативных правовых актов, в том числе проектов регламентов предоставления муниципальных услуг</w:t>
      </w:r>
      <w:r w:rsidR="000D5EC3">
        <w:rPr>
          <w:rFonts w:ascii="Liberation Serif" w:hAnsi="Liberation Serif" w:cs="Liberation Serif"/>
          <w:sz w:val="28"/>
          <w:szCs w:val="28"/>
        </w:rPr>
        <w:t>,</w:t>
      </w:r>
      <w:r w:rsidRPr="00925F5C">
        <w:rPr>
          <w:rFonts w:ascii="Liberation Serif" w:hAnsi="Liberation Serif" w:cs="Liberation Serif"/>
          <w:sz w:val="28"/>
          <w:szCs w:val="28"/>
        </w:rPr>
        <w:t xml:space="preserve"> с целью проведения независимой экспертизы);</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городском округе Верхняя Тура – </w:t>
      </w:r>
      <w:r w:rsidRPr="00925F5C">
        <w:rPr>
          <w:rFonts w:ascii="Liberation Serif" w:hAnsi="Liberation Serif" w:cs="Liberation Serif"/>
          <w:b/>
          <w:i/>
          <w:sz w:val="28"/>
          <w:szCs w:val="28"/>
        </w:rPr>
        <w:t>2</w:t>
      </w:r>
      <w:r w:rsidRPr="00925F5C">
        <w:rPr>
          <w:rFonts w:ascii="Liberation Serif" w:hAnsi="Liberation Serif" w:cs="Liberation Serif"/>
          <w:sz w:val="28"/>
          <w:szCs w:val="28"/>
        </w:rPr>
        <w:t xml:space="preserve"> (Обеспечение взаимодействия </w:t>
      </w:r>
      <w:r w:rsidRPr="00925F5C">
        <w:rPr>
          <w:rFonts w:ascii="Liberation Serif" w:hAnsi="Liberation Serif" w:cs="Liberation Serif"/>
          <w:sz w:val="28"/>
          <w:szCs w:val="28"/>
        </w:rPr>
        <w:br/>
        <w:t>с правоохранительными органами, территориальными органами федеральных органов исполнительной власти, иными государственными органами по вопросам профилактики коррупционных правонарушений, в том числе в сфере ЖКХ</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Формирование кадрового резерва на конкурсной основе);</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городском округе Дегтярск – </w:t>
      </w:r>
      <w:r w:rsidRPr="00925F5C">
        <w:rPr>
          <w:rFonts w:ascii="Liberation Serif" w:hAnsi="Liberation Serif" w:cs="Liberation Serif"/>
          <w:b/>
          <w:i/>
          <w:sz w:val="28"/>
          <w:szCs w:val="28"/>
        </w:rPr>
        <w:t>1</w:t>
      </w:r>
      <w:r w:rsidRPr="00925F5C">
        <w:rPr>
          <w:rFonts w:ascii="Liberation Serif" w:hAnsi="Liberation Serif" w:cs="Liberation Serif"/>
          <w:sz w:val="28"/>
          <w:szCs w:val="28"/>
        </w:rPr>
        <w:t xml:space="preserve"> (Ввод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 о деятельности Комиссии по соблюдению требований к служебному поведению муниципальных служащих и урегулированию конфликта интересов администрации и иных органов местного самоуправления городского округа Дегтярск);</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w:t>
      </w:r>
      <w:proofErr w:type="spellStart"/>
      <w:r w:rsidRPr="00925F5C">
        <w:rPr>
          <w:rFonts w:ascii="Liberation Serif" w:hAnsi="Liberation Serif" w:cs="Liberation Serif"/>
          <w:sz w:val="28"/>
          <w:szCs w:val="28"/>
        </w:rPr>
        <w:t>Режевском</w:t>
      </w:r>
      <w:proofErr w:type="spellEnd"/>
      <w:r w:rsidRPr="00925F5C">
        <w:rPr>
          <w:rFonts w:ascii="Liberation Serif" w:hAnsi="Liberation Serif" w:cs="Liberation Serif"/>
          <w:sz w:val="28"/>
          <w:szCs w:val="28"/>
        </w:rPr>
        <w:t xml:space="preserve"> городском округе – </w:t>
      </w:r>
      <w:r w:rsidRPr="00925F5C">
        <w:rPr>
          <w:rFonts w:ascii="Liberation Serif" w:hAnsi="Liberation Serif" w:cs="Liberation Serif"/>
          <w:b/>
          <w:i/>
          <w:sz w:val="28"/>
          <w:szCs w:val="28"/>
        </w:rPr>
        <w:t>3</w:t>
      </w:r>
      <w:r w:rsidRPr="00925F5C">
        <w:rPr>
          <w:rFonts w:ascii="Liberation Serif" w:hAnsi="Liberation Serif" w:cs="Liberation Serif"/>
          <w:sz w:val="28"/>
          <w:szCs w:val="28"/>
        </w:rPr>
        <w:t xml:space="preserve"> (Информирование </w:t>
      </w:r>
      <w:proofErr w:type="spellStart"/>
      <w:r w:rsidRPr="00925F5C">
        <w:rPr>
          <w:rFonts w:ascii="Liberation Serif" w:hAnsi="Liberation Serif" w:cs="Liberation Serif"/>
          <w:sz w:val="28"/>
          <w:szCs w:val="28"/>
        </w:rPr>
        <w:t>Режевской</w:t>
      </w:r>
      <w:proofErr w:type="spellEnd"/>
      <w:r w:rsidRPr="00925F5C">
        <w:rPr>
          <w:rFonts w:ascii="Liberation Serif" w:hAnsi="Liberation Serif" w:cs="Liberation Serif"/>
          <w:sz w:val="28"/>
          <w:szCs w:val="28"/>
        </w:rPr>
        <w:t xml:space="preserve"> городской прокуратуры о практике уведомления о фактах склонения муниципальных служащих, замещающих должности муниципальной службы </w:t>
      </w:r>
      <w:r w:rsidRPr="00925F5C">
        <w:rPr>
          <w:rFonts w:ascii="Liberation Serif" w:hAnsi="Liberation Serif" w:cs="Liberation Serif"/>
          <w:sz w:val="28"/>
          <w:szCs w:val="28"/>
        </w:rPr>
        <w:br/>
        <w:t xml:space="preserve">в органах местного самоуправления </w:t>
      </w:r>
      <w:proofErr w:type="spellStart"/>
      <w:r w:rsidRPr="00925F5C">
        <w:rPr>
          <w:rFonts w:ascii="Liberation Serif" w:hAnsi="Liberation Serif" w:cs="Liberation Serif"/>
          <w:sz w:val="28"/>
          <w:szCs w:val="28"/>
        </w:rPr>
        <w:t>Режевского</w:t>
      </w:r>
      <w:proofErr w:type="spellEnd"/>
      <w:r w:rsidRPr="00925F5C">
        <w:rPr>
          <w:rFonts w:ascii="Liberation Serif" w:hAnsi="Liberation Serif" w:cs="Liberation Serif"/>
          <w:sz w:val="28"/>
          <w:szCs w:val="28"/>
        </w:rPr>
        <w:t xml:space="preserve"> городского округа, к совершению коррупционных правонарушений</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Проведение и обобщение </w:t>
      </w:r>
      <w:proofErr w:type="gramStart"/>
      <w:r w:rsidRPr="00925F5C">
        <w:rPr>
          <w:rFonts w:ascii="Liberation Serif" w:hAnsi="Liberation Serif" w:cs="Liberation Serif"/>
          <w:sz w:val="28"/>
          <w:szCs w:val="28"/>
        </w:rPr>
        <w:t>результатов социологического опроса уровня восприятия внутренней коррупции</w:t>
      </w:r>
      <w:proofErr w:type="gramEnd"/>
      <w:r w:rsidRPr="00925F5C">
        <w:rPr>
          <w:rFonts w:ascii="Liberation Serif" w:hAnsi="Liberation Serif" w:cs="Liberation Serif"/>
          <w:sz w:val="28"/>
          <w:szCs w:val="28"/>
        </w:rPr>
        <w:t xml:space="preserve"> в органах местного самоуправления </w:t>
      </w:r>
      <w:proofErr w:type="spellStart"/>
      <w:r w:rsidRPr="00925F5C">
        <w:rPr>
          <w:rFonts w:ascii="Liberation Serif" w:hAnsi="Liberation Serif" w:cs="Liberation Serif"/>
          <w:sz w:val="28"/>
          <w:szCs w:val="28"/>
        </w:rPr>
        <w:t>Режевского</w:t>
      </w:r>
      <w:proofErr w:type="spellEnd"/>
      <w:r w:rsidRPr="00925F5C">
        <w:rPr>
          <w:rFonts w:ascii="Liberation Serif" w:hAnsi="Liberation Serif" w:cs="Liberation Serif"/>
          <w:sz w:val="28"/>
          <w:szCs w:val="28"/>
        </w:rPr>
        <w:t xml:space="preserve"> городского округа</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w:t>
      </w:r>
      <w:proofErr w:type="gramStart"/>
      <w:r w:rsidRPr="00925F5C">
        <w:rPr>
          <w:rFonts w:ascii="Liberation Serif" w:hAnsi="Liberation Serif" w:cs="Liberation Serif"/>
          <w:sz w:val="28"/>
          <w:szCs w:val="28"/>
        </w:rPr>
        <w:t xml:space="preserve">Анализ реализации </w:t>
      </w:r>
      <w:r w:rsidRPr="00925F5C">
        <w:rPr>
          <w:rFonts w:ascii="Liberation Serif" w:hAnsi="Liberation Serif" w:cs="Liberation Serif"/>
          <w:sz w:val="28"/>
          <w:szCs w:val="28"/>
        </w:rPr>
        <w:lastRenderedPageBreak/>
        <w:t xml:space="preserve">Плана мероприятий по противодействию коррупции в </w:t>
      </w:r>
      <w:proofErr w:type="spellStart"/>
      <w:r w:rsidRPr="00925F5C">
        <w:rPr>
          <w:rFonts w:ascii="Liberation Serif" w:hAnsi="Liberation Serif" w:cs="Liberation Serif"/>
          <w:sz w:val="28"/>
          <w:szCs w:val="28"/>
        </w:rPr>
        <w:t>Режевском</w:t>
      </w:r>
      <w:proofErr w:type="spellEnd"/>
      <w:r w:rsidRPr="00925F5C">
        <w:rPr>
          <w:rFonts w:ascii="Liberation Serif" w:hAnsi="Liberation Serif" w:cs="Liberation Serif"/>
          <w:sz w:val="28"/>
          <w:szCs w:val="28"/>
        </w:rPr>
        <w:t xml:space="preserve"> городском округе на 2018</w:t>
      </w:r>
      <w:r w:rsidR="000D5EC3">
        <w:rPr>
          <w:rFonts w:ascii="Liberation Serif" w:hAnsi="Liberation Serif" w:cs="Liberation Serif"/>
          <w:sz w:val="28"/>
          <w:szCs w:val="28"/>
        </w:rPr>
        <w:t>–</w:t>
      </w:r>
      <w:r w:rsidRPr="00925F5C">
        <w:rPr>
          <w:rFonts w:ascii="Liberation Serif" w:hAnsi="Liberation Serif" w:cs="Liberation Serif"/>
          <w:sz w:val="28"/>
          <w:szCs w:val="28"/>
        </w:rPr>
        <w:t>2020 годы).</w:t>
      </w:r>
      <w:proofErr w:type="gramEnd"/>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Не выполнено </w:t>
      </w:r>
      <w:r w:rsidRPr="00925F5C">
        <w:rPr>
          <w:rFonts w:ascii="Liberation Serif" w:hAnsi="Liberation Serif" w:cs="Liberation Serif"/>
          <w:b/>
          <w:i/>
          <w:sz w:val="28"/>
          <w:szCs w:val="28"/>
        </w:rPr>
        <w:t xml:space="preserve">7 </w:t>
      </w:r>
      <w:r w:rsidRPr="00925F5C">
        <w:rPr>
          <w:rFonts w:ascii="Liberation Serif" w:hAnsi="Liberation Serif" w:cs="Liberation Serif"/>
          <w:sz w:val="28"/>
          <w:szCs w:val="28"/>
        </w:rPr>
        <w:t xml:space="preserve">запланированных мероприятий в </w:t>
      </w:r>
      <w:r w:rsidRPr="00925F5C">
        <w:rPr>
          <w:rFonts w:ascii="Liberation Serif" w:hAnsi="Liberation Serif" w:cs="Liberation Serif"/>
          <w:b/>
          <w:i/>
          <w:sz w:val="28"/>
          <w:szCs w:val="28"/>
        </w:rPr>
        <w:t>4</w:t>
      </w:r>
      <w:r w:rsidRPr="00925F5C">
        <w:rPr>
          <w:rFonts w:ascii="Liberation Serif" w:hAnsi="Liberation Serif" w:cs="Liberation Serif"/>
          <w:sz w:val="28"/>
          <w:szCs w:val="28"/>
        </w:rPr>
        <w:t xml:space="preserve"> муниципальных образованиях:</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Артемовском городском округе – </w:t>
      </w:r>
      <w:r w:rsidRPr="00925F5C">
        <w:rPr>
          <w:rFonts w:ascii="Liberation Serif" w:hAnsi="Liberation Serif" w:cs="Liberation Serif"/>
          <w:b/>
          <w:i/>
          <w:sz w:val="28"/>
          <w:szCs w:val="28"/>
        </w:rPr>
        <w:t>3</w:t>
      </w:r>
      <w:r w:rsidRPr="00925F5C">
        <w:rPr>
          <w:rFonts w:ascii="Liberation Serif" w:hAnsi="Liberation Serif" w:cs="Liberation Serif"/>
          <w:sz w:val="28"/>
          <w:szCs w:val="28"/>
        </w:rPr>
        <w:t xml:space="preserve"> (Проведение проверок расходования бюджетных средств, выделяемых на реализацию приоритетных программ, проведение мероприятий,</w:t>
      </w:r>
      <w:r w:rsidR="00566EB5" w:rsidRPr="00925F5C">
        <w:rPr>
          <w:rFonts w:ascii="Liberation Serif" w:hAnsi="Liberation Serif" w:cs="Liberation Serif"/>
          <w:sz w:val="28"/>
          <w:szCs w:val="28"/>
        </w:rPr>
        <w:t xml:space="preserve"> </w:t>
      </w:r>
      <w:r w:rsidRPr="00925F5C">
        <w:rPr>
          <w:rFonts w:ascii="Liberation Serif" w:hAnsi="Liberation Serif" w:cs="Liberation Serif"/>
          <w:sz w:val="28"/>
          <w:szCs w:val="28"/>
        </w:rPr>
        <w:t>связанных с отопительным сезоном и иными сезонными работами</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Проведение конкурсов для формирования кадрового резерва на должности муниципальной службы, относящиеся к ведущим, главным </w:t>
      </w:r>
      <w:r w:rsidRPr="00925F5C">
        <w:rPr>
          <w:rFonts w:ascii="Liberation Serif" w:hAnsi="Liberation Serif" w:cs="Liberation Serif"/>
          <w:sz w:val="28"/>
          <w:szCs w:val="28"/>
        </w:rPr>
        <w:br/>
        <w:t>и высшим группам должностей муниципальной службы</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w:t>
      </w:r>
      <w:proofErr w:type="gramStart"/>
      <w:r w:rsidRPr="00925F5C">
        <w:rPr>
          <w:rFonts w:ascii="Liberation Serif" w:hAnsi="Liberation Serif" w:cs="Liberation Serif"/>
          <w:sz w:val="28"/>
          <w:szCs w:val="28"/>
        </w:rPr>
        <w:t xml:space="preserve">Реализация мер </w:t>
      </w:r>
      <w:r w:rsidRPr="00925F5C">
        <w:rPr>
          <w:rFonts w:ascii="Liberation Serif" w:hAnsi="Liberation Serif" w:cs="Liberation Serif"/>
          <w:sz w:val="28"/>
          <w:szCs w:val="28"/>
        </w:rPr>
        <w:br/>
        <w:t xml:space="preserve">по контролю за исполнением законодательства Российской Федерации </w:t>
      </w:r>
      <w:r w:rsidRPr="00925F5C">
        <w:rPr>
          <w:rFonts w:ascii="Liberation Serif" w:hAnsi="Liberation Serif" w:cs="Liberation Serif"/>
          <w:sz w:val="28"/>
          <w:szCs w:val="28"/>
        </w:rPr>
        <w:br/>
        <w:t xml:space="preserve">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w:t>
      </w:r>
      <w:r w:rsidRPr="00925F5C">
        <w:rPr>
          <w:rFonts w:ascii="Liberation Serif" w:hAnsi="Liberation Serif" w:cs="Liberation Serif"/>
          <w:sz w:val="28"/>
          <w:szCs w:val="28"/>
        </w:rPr>
        <w:br/>
        <w:t>в целях недопущения их удорожания, нарушения принципа эффективности и</w:t>
      </w:r>
      <w:r w:rsidR="00DD5BF3" w:rsidRPr="00925F5C">
        <w:rPr>
          <w:rFonts w:ascii="Liberation Serif" w:hAnsi="Liberation Serif" w:cs="Liberation Serif"/>
          <w:sz w:val="28"/>
          <w:szCs w:val="28"/>
        </w:rPr>
        <w:t>спользования бюджетных средств).</w:t>
      </w:r>
      <w:proofErr w:type="gramEnd"/>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w:t>
      </w:r>
      <w:proofErr w:type="gramStart"/>
      <w:r w:rsidRPr="00925F5C">
        <w:rPr>
          <w:rFonts w:ascii="Liberation Serif" w:hAnsi="Liberation Serif" w:cs="Liberation Serif"/>
          <w:sz w:val="28"/>
          <w:szCs w:val="28"/>
        </w:rPr>
        <w:t>в</w:t>
      </w:r>
      <w:proofErr w:type="gramEnd"/>
      <w:r w:rsidRPr="00925F5C">
        <w:rPr>
          <w:rFonts w:ascii="Liberation Serif" w:hAnsi="Liberation Serif" w:cs="Liberation Serif"/>
          <w:sz w:val="28"/>
          <w:szCs w:val="28"/>
        </w:rPr>
        <w:t xml:space="preserve"> </w:t>
      </w:r>
      <w:proofErr w:type="spellStart"/>
      <w:r w:rsidRPr="00925F5C">
        <w:rPr>
          <w:rFonts w:ascii="Liberation Serif" w:hAnsi="Liberation Serif" w:cs="Liberation Serif"/>
          <w:sz w:val="28"/>
          <w:szCs w:val="28"/>
        </w:rPr>
        <w:t>Бисертском</w:t>
      </w:r>
      <w:proofErr w:type="spellEnd"/>
      <w:r w:rsidRPr="00925F5C">
        <w:rPr>
          <w:rFonts w:ascii="Liberation Serif" w:hAnsi="Liberation Serif" w:cs="Liberation Serif"/>
          <w:sz w:val="28"/>
          <w:szCs w:val="28"/>
        </w:rPr>
        <w:t xml:space="preserve"> городском округе – </w:t>
      </w:r>
      <w:r w:rsidRPr="00925F5C">
        <w:rPr>
          <w:rFonts w:ascii="Liberation Serif" w:hAnsi="Liberation Serif" w:cs="Liberation Serif"/>
          <w:b/>
          <w:i/>
          <w:sz w:val="28"/>
          <w:szCs w:val="28"/>
        </w:rPr>
        <w:t>1</w:t>
      </w:r>
      <w:r w:rsidRPr="00925F5C">
        <w:rPr>
          <w:rFonts w:ascii="Liberation Serif" w:hAnsi="Liberation Serif" w:cs="Liberation Serif"/>
          <w:sz w:val="28"/>
          <w:szCs w:val="28"/>
        </w:rPr>
        <w:t xml:space="preserve"> (Организация и проведение для муниципальных служащих обучающих семинаров по вопросам противодействия коррупции);</w:t>
      </w:r>
    </w:p>
    <w:p w:rsidR="00730C2F" w:rsidRPr="00925F5C" w:rsidRDefault="00730C2F" w:rsidP="00730C2F">
      <w:pPr>
        <w:spacing w:after="0" w:line="240" w:lineRule="auto"/>
        <w:ind w:firstLine="709"/>
        <w:jc w:val="both"/>
        <w:rPr>
          <w:rFonts w:ascii="Liberation Serif" w:hAnsi="Liberation Serif" w:cs="Liberation Serif"/>
          <w:sz w:val="28"/>
          <w:szCs w:val="28"/>
        </w:rPr>
      </w:pPr>
      <w:r w:rsidRPr="00925F5C">
        <w:rPr>
          <w:rFonts w:ascii="Liberation Serif" w:hAnsi="Liberation Serif" w:cs="Liberation Serif"/>
          <w:sz w:val="28"/>
          <w:szCs w:val="28"/>
        </w:rPr>
        <w:t xml:space="preserve">– в городском округе «Город Лесной» – </w:t>
      </w:r>
      <w:r w:rsidRPr="00925F5C">
        <w:rPr>
          <w:rFonts w:ascii="Liberation Serif" w:hAnsi="Liberation Serif" w:cs="Liberation Serif"/>
          <w:b/>
          <w:i/>
          <w:sz w:val="28"/>
          <w:szCs w:val="28"/>
        </w:rPr>
        <w:t>1</w:t>
      </w:r>
      <w:r w:rsidRPr="00925F5C">
        <w:rPr>
          <w:rFonts w:ascii="Liberation Serif" w:hAnsi="Liberation Serif" w:cs="Liberation Serif"/>
          <w:sz w:val="28"/>
          <w:szCs w:val="28"/>
        </w:rPr>
        <w:t xml:space="preserve"> (Проведение семинара по аудиту </w:t>
      </w:r>
      <w:r w:rsidRPr="00925F5C">
        <w:rPr>
          <w:rFonts w:ascii="Liberation Serif" w:hAnsi="Liberation Serif" w:cs="Liberation Serif"/>
          <w:sz w:val="28"/>
          <w:szCs w:val="28"/>
        </w:rPr>
        <w:br/>
        <w:t>в сфере закупок товаров, работ и услуг);</w:t>
      </w:r>
    </w:p>
    <w:p w:rsidR="008B3C92" w:rsidRPr="00925F5C" w:rsidRDefault="00730C2F" w:rsidP="00730C2F">
      <w:pPr>
        <w:pStyle w:val="ConsPlusNormal"/>
        <w:ind w:firstLine="709"/>
        <w:jc w:val="both"/>
        <w:rPr>
          <w:rFonts w:ascii="Liberation Serif" w:hAnsi="Liberation Serif" w:cs="Liberation Serif"/>
          <w:iCs/>
          <w:sz w:val="28"/>
          <w:szCs w:val="28"/>
        </w:rPr>
      </w:pPr>
      <w:r w:rsidRPr="00925F5C">
        <w:rPr>
          <w:rFonts w:ascii="Liberation Serif" w:hAnsi="Liberation Serif" w:cs="Liberation Serif"/>
          <w:sz w:val="28"/>
          <w:szCs w:val="28"/>
        </w:rPr>
        <w:t xml:space="preserve">– в городском округе Верхнее Дуброво – </w:t>
      </w:r>
      <w:r w:rsidRPr="00925F5C">
        <w:rPr>
          <w:rFonts w:ascii="Liberation Serif" w:hAnsi="Liberation Serif" w:cs="Liberation Serif"/>
          <w:b/>
          <w:i/>
          <w:sz w:val="28"/>
          <w:szCs w:val="28"/>
        </w:rPr>
        <w:t>2</w:t>
      </w:r>
      <w:r w:rsidRPr="00925F5C">
        <w:rPr>
          <w:rFonts w:ascii="Liberation Serif" w:hAnsi="Liberation Serif" w:cs="Liberation Serif"/>
          <w:sz w:val="28"/>
          <w:szCs w:val="28"/>
        </w:rPr>
        <w:t xml:space="preserve"> (Установ</w:t>
      </w:r>
      <w:r w:rsidR="00041301">
        <w:rPr>
          <w:rFonts w:ascii="Liberation Serif" w:hAnsi="Liberation Serif" w:cs="Liberation Serif"/>
          <w:sz w:val="28"/>
          <w:szCs w:val="28"/>
        </w:rPr>
        <w:t>ление</w:t>
      </w:r>
      <w:r w:rsidRPr="00925F5C">
        <w:rPr>
          <w:rFonts w:ascii="Liberation Serif" w:hAnsi="Liberation Serif" w:cs="Liberation Serif"/>
          <w:sz w:val="28"/>
          <w:szCs w:val="28"/>
        </w:rPr>
        <w:t xml:space="preserve"> порядк</w:t>
      </w:r>
      <w:r w:rsidR="00041301">
        <w:rPr>
          <w:rFonts w:ascii="Liberation Serif" w:hAnsi="Liberation Serif" w:cs="Liberation Serif"/>
          <w:sz w:val="28"/>
          <w:szCs w:val="28"/>
        </w:rPr>
        <w:t>а</w:t>
      </w:r>
      <w:r w:rsidRPr="00925F5C">
        <w:rPr>
          <w:rFonts w:ascii="Liberation Serif" w:hAnsi="Liberation Serif" w:cs="Liberation Serif"/>
          <w:sz w:val="28"/>
          <w:szCs w:val="28"/>
        </w:rPr>
        <w:t xml:space="preserve"> изготовления и выдачи выписок из </w:t>
      </w:r>
      <w:proofErr w:type="spellStart"/>
      <w:r w:rsidRPr="00925F5C">
        <w:rPr>
          <w:rFonts w:ascii="Liberation Serif" w:hAnsi="Liberation Serif" w:cs="Liberation Serif"/>
          <w:sz w:val="28"/>
          <w:szCs w:val="28"/>
        </w:rPr>
        <w:t>похозяйственных</w:t>
      </w:r>
      <w:proofErr w:type="spellEnd"/>
      <w:r w:rsidRPr="00925F5C">
        <w:rPr>
          <w:rFonts w:ascii="Liberation Serif" w:hAnsi="Liberation Serif" w:cs="Liberation Serif"/>
          <w:sz w:val="28"/>
          <w:szCs w:val="28"/>
        </w:rPr>
        <w:t xml:space="preserve"> книг о наличии у граждан права на объекты недвижимости</w:t>
      </w:r>
      <w:r w:rsidR="00856D59" w:rsidRPr="00925F5C">
        <w:rPr>
          <w:rFonts w:ascii="Liberation Serif" w:hAnsi="Liberation Serif" w:cs="Liberation Serif"/>
          <w:sz w:val="28"/>
          <w:szCs w:val="28"/>
        </w:rPr>
        <w:t>;</w:t>
      </w:r>
      <w:r w:rsidRPr="00925F5C">
        <w:rPr>
          <w:rFonts w:ascii="Liberation Serif" w:hAnsi="Liberation Serif" w:cs="Liberation Serif"/>
          <w:sz w:val="28"/>
          <w:szCs w:val="28"/>
        </w:rPr>
        <w:t xml:space="preserve"> При проведении контрольных экспертно-аналитических мероприятий</w:t>
      </w:r>
      <w:r w:rsidR="00566EB5" w:rsidRPr="00925F5C">
        <w:rPr>
          <w:rFonts w:ascii="Liberation Serif" w:hAnsi="Liberation Serif" w:cs="Liberation Serif"/>
          <w:sz w:val="28"/>
          <w:szCs w:val="28"/>
        </w:rPr>
        <w:t xml:space="preserve"> </w:t>
      </w:r>
      <w:r w:rsidRPr="00925F5C">
        <w:rPr>
          <w:rFonts w:ascii="Liberation Serif" w:hAnsi="Liberation Serif" w:cs="Liberation Serif"/>
          <w:sz w:val="28"/>
          <w:szCs w:val="28"/>
        </w:rPr>
        <w:t>включать вопросы, связанные с проведением аудита в сфере закупок, с учетом стандарта внешнего государственного финансового контроля).</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В 2018 году достигнуты значения </w:t>
      </w:r>
      <w:r w:rsidRPr="00D85186">
        <w:rPr>
          <w:rFonts w:ascii="Liberation Serif" w:hAnsi="Liberation Serif" w:cs="Liberation Serif"/>
          <w:b/>
          <w:i/>
          <w:sz w:val="28"/>
          <w:szCs w:val="28"/>
        </w:rPr>
        <w:t>664</w:t>
      </w:r>
      <w:r w:rsidRPr="00D85186">
        <w:rPr>
          <w:rFonts w:ascii="Liberation Serif" w:hAnsi="Liberation Serif" w:cs="Liberation Serif"/>
          <w:sz w:val="28"/>
          <w:szCs w:val="28"/>
        </w:rPr>
        <w:t xml:space="preserve"> целевых показателей эффективности реализации муниципальных планов </w:t>
      </w:r>
      <w:r w:rsidRPr="00D85186">
        <w:rPr>
          <w:rFonts w:ascii="Liberation Serif" w:hAnsi="Liberation Serif" w:cs="Liberation Serif"/>
          <w:iCs/>
          <w:sz w:val="28"/>
          <w:szCs w:val="28"/>
        </w:rPr>
        <w:t>противодействия коррупции (</w:t>
      </w:r>
      <w:r w:rsidRPr="00D85186">
        <w:rPr>
          <w:rFonts w:ascii="Liberation Serif" w:hAnsi="Liberation Serif" w:cs="Liberation Serif"/>
          <w:b/>
          <w:i/>
          <w:iCs/>
          <w:sz w:val="28"/>
          <w:szCs w:val="28"/>
        </w:rPr>
        <w:t>95,4%</w:t>
      </w:r>
      <w:r w:rsidRPr="00D85186">
        <w:rPr>
          <w:rFonts w:ascii="Liberation Serif" w:hAnsi="Liberation Serif" w:cs="Liberation Serif"/>
          <w:iCs/>
          <w:sz w:val="28"/>
          <w:szCs w:val="28"/>
        </w:rPr>
        <w:t xml:space="preserve"> </w:t>
      </w:r>
      <w:r>
        <w:rPr>
          <w:rFonts w:ascii="Liberation Serif" w:hAnsi="Liberation Serif" w:cs="Liberation Serif"/>
          <w:iCs/>
          <w:sz w:val="28"/>
          <w:szCs w:val="28"/>
        </w:rPr>
        <w:br/>
      </w:r>
      <w:r w:rsidRPr="00D85186">
        <w:rPr>
          <w:rFonts w:ascii="Liberation Serif" w:hAnsi="Liberation Serif" w:cs="Liberation Serif"/>
          <w:sz w:val="28"/>
          <w:szCs w:val="28"/>
        </w:rPr>
        <w:t xml:space="preserve">от общего количества установленных целевых показателей – </w:t>
      </w:r>
      <w:r w:rsidRPr="00D85186">
        <w:rPr>
          <w:rFonts w:ascii="Liberation Serif" w:hAnsi="Liberation Serif" w:cs="Liberation Serif"/>
          <w:b/>
          <w:i/>
          <w:sz w:val="28"/>
          <w:szCs w:val="28"/>
        </w:rPr>
        <w:t>696</w:t>
      </w:r>
      <w:r w:rsidRPr="00D85186">
        <w:rPr>
          <w:rFonts w:ascii="Liberation Serif" w:hAnsi="Liberation Serif" w:cs="Liberation Serif"/>
          <w:sz w:val="28"/>
          <w:szCs w:val="28"/>
        </w:rPr>
        <w:t xml:space="preserve">). </w:t>
      </w:r>
      <w:r>
        <w:rPr>
          <w:rFonts w:ascii="Liberation Serif" w:hAnsi="Liberation Serif" w:cs="Liberation Serif"/>
          <w:sz w:val="28"/>
          <w:szCs w:val="28"/>
        </w:rPr>
        <w:br/>
      </w:r>
      <w:r w:rsidRPr="00D85186">
        <w:rPr>
          <w:rFonts w:ascii="Liberation Serif" w:hAnsi="Liberation Serif" w:cs="Liberation Serif"/>
          <w:sz w:val="28"/>
          <w:szCs w:val="28"/>
        </w:rPr>
        <w:t xml:space="preserve">В </w:t>
      </w:r>
      <w:r w:rsidRPr="00D85186">
        <w:rPr>
          <w:rFonts w:ascii="Liberation Serif" w:hAnsi="Liberation Serif" w:cs="Liberation Serif"/>
          <w:b/>
          <w:i/>
          <w:sz w:val="28"/>
          <w:szCs w:val="28"/>
        </w:rPr>
        <w:t>6</w:t>
      </w:r>
      <w:r w:rsidRPr="00D85186">
        <w:rPr>
          <w:rFonts w:ascii="Liberation Serif" w:hAnsi="Liberation Serif" w:cs="Liberation Serif"/>
          <w:sz w:val="28"/>
          <w:szCs w:val="28"/>
        </w:rPr>
        <w:t xml:space="preserve"> муниципальных </w:t>
      </w:r>
      <w:proofErr w:type="gramStart"/>
      <w:r w:rsidRPr="00D85186">
        <w:rPr>
          <w:rFonts w:ascii="Liberation Serif" w:hAnsi="Liberation Serif" w:cs="Liberation Serif"/>
          <w:sz w:val="28"/>
          <w:szCs w:val="28"/>
        </w:rPr>
        <w:t>образованиях</w:t>
      </w:r>
      <w:proofErr w:type="gramEnd"/>
      <w:r w:rsidRPr="00D85186">
        <w:rPr>
          <w:rFonts w:ascii="Liberation Serif" w:hAnsi="Liberation Serif" w:cs="Liberation Serif"/>
          <w:sz w:val="28"/>
          <w:szCs w:val="28"/>
        </w:rPr>
        <w:t xml:space="preserve"> целевые показатели достигнуты частично:</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городской округ Верхняя Тура – </w:t>
      </w:r>
      <w:r w:rsidRPr="00D85186">
        <w:rPr>
          <w:rFonts w:ascii="Liberation Serif" w:hAnsi="Liberation Serif" w:cs="Liberation Serif"/>
          <w:b/>
          <w:i/>
          <w:sz w:val="28"/>
          <w:szCs w:val="28"/>
        </w:rPr>
        <w:t>6</w:t>
      </w:r>
      <w:r w:rsidRPr="00D85186">
        <w:rPr>
          <w:rFonts w:ascii="Liberation Serif" w:hAnsi="Liberation Serif" w:cs="Liberation Serif"/>
          <w:sz w:val="28"/>
          <w:szCs w:val="28"/>
        </w:rPr>
        <w:t xml:space="preserve"> из </w:t>
      </w:r>
      <w:r w:rsidRPr="00D85186">
        <w:rPr>
          <w:rFonts w:ascii="Liberation Serif" w:hAnsi="Liberation Serif" w:cs="Liberation Serif"/>
          <w:b/>
          <w:i/>
          <w:sz w:val="28"/>
          <w:szCs w:val="28"/>
        </w:rPr>
        <w:t>9</w:t>
      </w:r>
      <w:r w:rsidRPr="00D85186">
        <w:rPr>
          <w:rFonts w:ascii="Liberation Serif" w:hAnsi="Liberation Serif" w:cs="Liberation Serif"/>
          <w:sz w:val="28"/>
          <w:szCs w:val="28"/>
        </w:rPr>
        <w:t xml:space="preserve"> (</w:t>
      </w:r>
      <w:r w:rsidRPr="00D85186">
        <w:rPr>
          <w:rFonts w:ascii="Liberation Serif" w:hAnsi="Liberation Serif" w:cs="Liberation Serif"/>
          <w:b/>
          <w:i/>
          <w:sz w:val="28"/>
          <w:szCs w:val="28"/>
        </w:rPr>
        <w:t>66,7%</w:t>
      </w:r>
      <w:r w:rsidRPr="00D85186">
        <w:rPr>
          <w:rFonts w:ascii="Liberation Serif" w:hAnsi="Liberation Serif" w:cs="Liberation Serif"/>
          <w:sz w:val="28"/>
          <w:szCs w:val="28"/>
        </w:rPr>
        <w:t>);</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городской округ Верхотурский – </w:t>
      </w:r>
      <w:r w:rsidRPr="00D85186">
        <w:rPr>
          <w:rFonts w:ascii="Liberation Serif" w:hAnsi="Liberation Serif" w:cs="Liberation Serif"/>
          <w:b/>
          <w:i/>
          <w:sz w:val="28"/>
          <w:szCs w:val="28"/>
        </w:rPr>
        <w:t xml:space="preserve">13 </w:t>
      </w:r>
      <w:r w:rsidRPr="00D85186">
        <w:rPr>
          <w:rFonts w:ascii="Liberation Serif" w:hAnsi="Liberation Serif" w:cs="Liberation Serif"/>
          <w:sz w:val="28"/>
          <w:szCs w:val="28"/>
        </w:rPr>
        <w:t>из</w:t>
      </w:r>
      <w:r w:rsidRPr="00D85186">
        <w:rPr>
          <w:rFonts w:ascii="Liberation Serif" w:hAnsi="Liberation Serif" w:cs="Liberation Serif"/>
          <w:b/>
          <w:i/>
          <w:sz w:val="28"/>
          <w:szCs w:val="28"/>
        </w:rPr>
        <w:t xml:space="preserve"> 26</w:t>
      </w:r>
      <w:r w:rsidRPr="00D85186">
        <w:rPr>
          <w:rFonts w:ascii="Liberation Serif" w:hAnsi="Liberation Serif" w:cs="Liberation Serif"/>
          <w:sz w:val="28"/>
          <w:szCs w:val="28"/>
        </w:rPr>
        <w:t xml:space="preserve"> (</w:t>
      </w:r>
      <w:r w:rsidRPr="00D85186">
        <w:rPr>
          <w:rFonts w:ascii="Liberation Serif" w:hAnsi="Liberation Serif" w:cs="Liberation Serif"/>
          <w:b/>
          <w:i/>
          <w:sz w:val="28"/>
          <w:szCs w:val="28"/>
        </w:rPr>
        <w:t>50%</w:t>
      </w:r>
      <w:r w:rsidRPr="00D85186">
        <w:rPr>
          <w:rFonts w:ascii="Liberation Serif" w:hAnsi="Liberation Serif" w:cs="Liberation Serif"/>
          <w:sz w:val="28"/>
          <w:szCs w:val="28"/>
        </w:rPr>
        <w:t>);</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городской округ Первоуральск – </w:t>
      </w:r>
      <w:r w:rsidRPr="00D85186">
        <w:rPr>
          <w:rFonts w:ascii="Liberation Serif" w:hAnsi="Liberation Serif" w:cs="Liberation Serif"/>
          <w:b/>
          <w:i/>
          <w:sz w:val="28"/>
          <w:szCs w:val="28"/>
        </w:rPr>
        <w:t>7</w:t>
      </w:r>
      <w:r w:rsidRPr="00D85186">
        <w:rPr>
          <w:rFonts w:ascii="Liberation Serif" w:hAnsi="Liberation Serif" w:cs="Liberation Serif"/>
          <w:i/>
          <w:sz w:val="28"/>
          <w:szCs w:val="28"/>
        </w:rPr>
        <w:t xml:space="preserve"> </w:t>
      </w:r>
      <w:r w:rsidRPr="00D85186">
        <w:rPr>
          <w:rFonts w:ascii="Liberation Serif" w:hAnsi="Liberation Serif" w:cs="Liberation Serif"/>
          <w:sz w:val="28"/>
          <w:szCs w:val="28"/>
        </w:rPr>
        <w:t xml:space="preserve">из </w:t>
      </w:r>
      <w:r w:rsidRPr="00D85186">
        <w:rPr>
          <w:rFonts w:ascii="Liberation Serif" w:hAnsi="Liberation Serif" w:cs="Liberation Serif"/>
          <w:b/>
          <w:i/>
          <w:sz w:val="28"/>
          <w:szCs w:val="28"/>
        </w:rPr>
        <w:t>15</w:t>
      </w:r>
      <w:r w:rsidRPr="00D85186">
        <w:rPr>
          <w:rFonts w:ascii="Liberation Serif" w:hAnsi="Liberation Serif" w:cs="Liberation Serif"/>
          <w:i/>
          <w:sz w:val="28"/>
          <w:szCs w:val="28"/>
        </w:rPr>
        <w:t xml:space="preserve"> </w:t>
      </w:r>
      <w:r w:rsidRPr="00D85186">
        <w:rPr>
          <w:rFonts w:ascii="Liberation Serif" w:hAnsi="Liberation Serif" w:cs="Liberation Serif"/>
          <w:sz w:val="28"/>
          <w:szCs w:val="28"/>
        </w:rPr>
        <w:t>(</w:t>
      </w:r>
      <w:r w:rsidRPr="00D85186">
        <w:rPr>
          <w:rFonts w:ascii="Liberation Serif" w:hAnsi="Liberation Serif" w:cs="Liberation Serif"/>
          <w:b/>
          <w:i/>
          <w:sz w:val="28"/>
          <w:szCs w:val="28"/>
        </w:rPr>
        <w:t>46,7%</w:t>
      </w:r>
      <w:r w:rsidRPr="00D85186">
        <w:rPr>
          <w:rFonts w:ascii="Liberation Serif" w:hAnsi="Liberation Serif" w:cs="Liberation Serif"/>
          <w:sz w:val="28"/>
          <w:szCs w:val="28"/>
        </w:rPr>
        <w:t>);</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Ивдельский городской округ– </w:t>
      </w:r>
      <w:r w:rsidRPr="00D85186">
        <w:rPr>
          <w:rFonts w:ascii="Liberation Serif" w:hAnsi="Liberation Serif" w:cs="Liberation Serif"/>
          <w:b/>
          <w:i/>
          <w:sz w:val="28"/>
          <w:szCs w:val="28"/>
        </w:rPr>
        <w:t xml:space="preserve">12 </w:t>
      </w:r>
      <w:r w:rsidRPr="00D85186">
        <w:rPr>
          <w:rFonts w:ascii="Liberation Serif" w:hAnsi="Liberation Serif" w:cs="Liberation Serif"/>
          <w:sz w:val="28"/>
          <w:szCs w:val="28"/>
        </w:rPr>
        <w:t>из</w:t>
      </w:r>
      <w:r w:rsidRPr="00D85186">
        <w:rPr>
          <w:rFonts w:ascii="Liberation Serif" w:hAnsi="Liberation Serif" w:cs="Liberation Serif"/>
          <w:b/>
          <w:i/>
          <w:sz w:val="28"/>
          <w:szCs w:val="28"/>
        </w:rPr>
        <w:t xml:space="preserve"> 15 </w:t>
      </w:r>
      <w:r w:rsidRPr="00D85186">
        <w:rPr>
          <w:rFonts w:ascii="Liberation Serif" w:hAnsi="Liberation Serif" w:cs="Liberation Serif"/>
          <w:sz w:val="28"/>
          <w:szCs w:val="28"/>
        </w:rPr>
        <w:t>(</w:t>
      </w:r>
      <w:r w:rsidRPr="00D85186">
        <w:rPr>
          <w:rFonts w:ascii="Liberation Serif" w:hAnsi="Liberation Serif" w:cs="Liberation Serif"/>
          <w:b/>
          <w:i/>
          <w:sz w:val="28"/>
          <w:szCs w:val="28"/>
        </w:rPr>
        <w:t>80%</w:t>
      </w:r>
      <w:r w:rsidRPr="00D85186">
        <w:rPr>
          <w:rFonts w:ascii="Liberation Serif" w:hAnsi="Liberation Serif" w:cs="Liberation Serif"/>
          <w:sz w:val="28"/>
          <w:szCs w:val="28"/>
        </w:rPr>
        <w:t>);</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Ирбитское муниципальное образование – </w:t>
      </w:r>
      <w:r w:rsidRPr="00D85186">
        <w:rPr>
          <w:rFonts w:ascii="Liberation Serif" w:hAnsi="Liberation Serif" w:cs="Liberation Serif"/>
          <w:b/>
          <w:i/>
          <w:sz w:val="28"/>
          <w:szCs w:val="28"/>
        </w:rPr>
        <w:t xml:space="preserve">5 </w:t>
      </w:r>
      <w:r w:rsidRPr="00D85186">
        <w:rPr>
          <w:rFonts w:ascii="Liberation Serif" w:hAnsi="Liberation Serif" w:cs="Liberation Serif"/>
          <w:sz w:val="28"/>
          <w:szCs w:val="28"/>
        </w:rPr>
        <w:t xml:space="preserve">из </w:t>
      </w:r>
      <w:r w:rsidRPr="00D85186">
        <w:rPr>
          <w:rFonts w:ascii="Liberation Serif" w:hAnsi="Liberation Serif" w:cs="Liberation Serif"/>
          <w:b/>
          <w:i/>
          <w:sz w:val="28"/>
          <w:szCs w:val="28"/>
        </w:rPr>
        <w:t>7</w:t>
      </w:r>
      <w:r w:rsidRPr="00D85186">
        <w:rPr>
          <w:rFonts w:ascii="Liberation Serif" w:hAnsi="Liberation Serif" w:cs="Liberation Serif"/>
          <w:sz w:val="28"/>
          <w:szCs w:val="28"/>
        </w:rPr>
        <w:t xml:space="preserve"> (</w:t>
      </w:r>
      <w:r w:rsidRPr="00D85186">
        <w:rPr>
          <w:rFonts w:ascii="Liberation Serif" w:hAnsi="Liberation Serif" w:cs="Liberation Serif"/>
          <w:b/>
          <w:i/>
          <w:sz w:val="28"/>
          <w:szCs w:val="28"/>
        </w:rPr>
        <w:t>71,4%</w:t>
      </w:r>
      <w:r w:rsidRPr="00D85186">
        <w:rPr>
          <w:rFonts w:ascii="Liberation Serif" w:hAnsi="Liberation Serif" w:cs="Liberation Serif"/>
          <w:sz w:val="28"/>
          <w:szCs w:val="28"/>
        </w:rPr>
        <w:t>);</w:t>
      </w:r>
    </w:p>
    <w:p w:rsidR="00D85186" w:rsidRPr="00D85186" w:rsidRDefault="00D85186" w:rsidP="00D85186">
      <w:pPr>
        <w:spacing w:after="0" w:line="240" w:lineRule="auto"/>
        <w:ind w:firstLine="601"/>
        <w:jc w:val="both"/>
        <w:rPr>
          <w:rFonts w:ascii="Liberation Serif" w:hAnsi="Liberation Serif" w:cs="Liberation Serif"/>
          <w:sz w:val="28"/>
          <w:szCs w:val="28"/>
        </w:rPr>
      </w:pPr>
      <w:r w:rsidRPr="00D85186">
        <w:rPr>
          <w:rFonts w:ascii="Liberation Serif" w:hAnsi="Liberation Serif" w:cs="Liberation Serif"/>
          <w:sz w:val="28"/>
          <w:szCs w:val="28"/>
        </w:rPr>
        <w:t xml:space="preserve">– Кировградский городской округ – </w:t>
      </w:r>
      <w:r w:rsidRPr="00D85186">
        <w:rPr>
          <w:rFonts w:ascii="Liberation Serif" w:hAnsi="Liberation Serif" w:cs="Liberation Serif"/>
          <w:b/>
          <w:i/>
          <w:sz w:val="28"/>
          <w:szCs w:val="28"/>
        </w:rPr>
        <w:t>10</w:t>
      </w:r>
      <w:r w:rsidRPr="00D85186">
        <w:rPr>
          <w:rFonts w:ascii="Liberation Serif" w:hAnsi="Liberation Serif" w:cs="Liberation Serif"/>
          <w:sz w:val="28"/>
          <w:szCs w:val="28"/>
        </w:rPr>
        <w:t xml:space="preserve"> из </w:t>
      </w:r>
      <w:r w:rsidRPr="00D85186">
        <w:rPr>
          <w:rFonts w:ascii="Liberation Serif" w:hAnsi="Liberation Serif" w:cs="Liberation Serif"/>
          <w:b/>
          <w:i/>
          <w:sz w:val="28"/>
          <w:szCs w:val="28"/>
        </w:rPr>
        <w:t>13</w:t>
      </w:r>
      <w:r w:rsidRPr="00D85186">
        <w:rPr>
          <w:rFonts w:ascii="Liberation Serif" w:hAnsi="Liberation Serif" w:cs="Liberation Serif"/>
          <w:sz w:val="28"/>
          <w:szCs w:val="28"/>
        </w:rPr>
        <w:t xml:space="preserve"> (</w:t>
      </w:r>
      <w:r w:rsidRPr="00D85186">
        <w:rPr>
          <w:rFonts w:ascii="Liberation Serif" w:hAnsi="Liberation Serif" w:cs="Liberation Serif"/>
          <w:b/>
          <w:i/>
          <w:sz w:val="28"/>
          <w:szCs w:val="28"/>
        </w:rPr>
        <w:t>76,9%</w:t>
      </w:r>
      <w:r w:rsidRPr="00D85186">
        <w:rPr>
          <w:rFonts w:ascii="Liberation Serif" w:hAnsi="Liberation Serif" w:cs="Liberation Serif"/>
          <w:sz w:val="28"/>
          <w:szCs w:val="28"/>
        </w:rPr>
        <w:t>).</w:t>
      </w:r>
    </w:p>
    <w:p w:rsidR="008B3C92" w:rsidRPr="007521F2" w:rsidRDefault="008B3C92" w:rsidP="00730C2F">
      <w:pPr>
        <w:pStyle w:val="ConsPlusNormal"/>
        <w:ind w:firstLine="709"/>
        <w:jc w:val="both"/>
        <w:rPr>
          <w:rFonts w:ascii="Liberation Serif" w:hAnsi="Liberation Serif" w:cs="Liberation Serif"/>
          <w:iCs/>
          <w:sz w:val="28"/>
          <w:szCs w:val="28"/>
        </w:rPr>
      </w:pPr>
    </w:p>
    <w:p w:rsidR="008B3C92" w:rsidRPr="007521F2" w:rsidRDefault="008B3C92" w:rsidP="00730C2F">
      <w:pPr>
        <w:autoSpaceDE w:val="0"/>
        <w:autoSpaceDN w:val="0"/>
        <w:adjustRightInd w:val="0"/>
        <w:spacing w:after="0" w:line="240" w:lineRule="auto"/>
        <w:ind w:firstLine="709"/>
        <w:jc w:val="both"/>
        <w:rPr>
          <w:rFonts w:ascii="Liberation Serif" w:hAnsi="Liberation Serif" w:cs="Liberation Serif"/>
          <w:b/>
          <w:sz w:val="28"/>
          <w:szCs w:val="28"/>
          <w:u w:val="single"/>
        </w:rPr>
      </w:pPr>
      <w:r w:rsidRPr="007521F2">
        <w:rPr>
          <w:rFonts w:ascii="Liberation Serif" w:hAnsi="Liberation Serif" w:cs="Liberation Serif"/>
          <w:b/>
          <w:sz w:val="28"/>
          <w:szCs w:val="28"/>
          <w:u w:val="single"/>
        </w:rPr>
        <w:t xml:space="preserve">Пункт 14 Национального плана противодействия коррупции </w:t>
      </w:r>
      <w:r w:rsidRPr="007521F2">
        <w:rPr>
          <w:rFonts w:ascii="Liberation Serif" w:hAnsi="Liberation Serif" w:cs="Liberation Serif"/>
          <w:b/>
          <w:sz w:val="28"/>
          <w:szCs w:val="28"/>
          <w:u w:val="single"/>
        </w:rPr>
        <w:br/>
        <w:t>на 2018–2020</w:t>
      </w:r>
      <w:r w:rsidR="00CD1BBF" w:rsidRPr="007521F2">
        <w:rPr>
          <w:rFonts w:ascii="Liberation Serif" w:hAnsi="Liberation Serif" w:cs="Liberation Serif"/>
          <w:b/>
          <w:sz w:val="28"/>
          <w:szCs w:val="28"/>
          <w:u w:val="single"/>
        </w:rPr>
        <w:t xml:space="preserve"> годы</w:t>
      </w:r>
    </w:p>
    <w:p w:rsidR="008B3C92" w:rsidRPr="007521F2" w:rsidRDefault="008B3C92" w:rsidP="00730C2F">
      <w:pPr>
        <w:pStyle w:val="ConsPlusNormal"/>
        <w:ind w:firstLine="709"/>
        <w:jc w:val="both"/>
        <w:rPr>
          <w:rFonts w:ascii="Liberation Serif" w:hAnsi="Liberation Serif" w:cs="Liberation Serif"/>
          <w:i/>
          <w:iCs/>
          <w:sz w:val="28"/>
          <w:szCs w:val="28"/>
        </w:rPr>
      </w:pPr>
      <w:proofErr w:type="gramStart"/>
      <w:r w:rsidRPr="007521F2">
        <w:rPr>
          <w:rFonts w:ascii="Liberation Serif" w:hAnsi="Liberation Serif" w:cs="Liberation Serif"/>
          <w:b/>
          <w:bCs/>
          <w:iCs/>
          <w:sz w:val="28"/>
          <w:szCs w:val="28"/>
          <w:u w:val="single"/>
        </w:rPr>
        <w:t>Подпункт «а»:</w:t>
      </w:r>
      <w:r w:rsidRPr="007521F2">
        <w:rPr>
          <w:rFonts w:ascii="Liberation Serif" w:hAnsi="Liberation Serif" w:cs="Liberation Serif"/>
          <w:bCs/>
          <w:iCs/>
          <w:sz w:val="28"/>
          <w:szCs w:val="28"/>
        </w:rPr>
        <w:t xml:space="preserve"> </w:t>
      </w:r>
      <w:r w:rsidR="00CD1BBF" w:rsidRPr="007521F2">
        <w:rPr>
          <w:rFonts w:ascii="Liberation Serif" w:hAnsi="Liberation Serif" w:cs="Liberation Serif"/>
          <w:i/>
          <w:iCs/>
          <w:sz w:val="28"/>
          <w:szCs w:val="28"/>
        </w:rPr>
        <w:t xml:space="preserve">Рекомендовать руководителям органов местного самоуправления в пределах своих полномочий обеспечить принятие мер </w:t>
      </w:r>
      <w:r w:rsidR="007521F2">
        <w:rPr>
          <w:rFonts w:ascii="Liberation Serif" w:hAnsi="Liberation Serif" w:cs="Liberation Serif"/>
          <w:i/>
          <w:iCs/>
          <w:sz w:val="28"/>
          <w:szCs w:val="28"/>
        </w:rPr>
        <w:br/>
      </w:r>
      <w:r w:rsidR="00CD1BBF" w:rsidRPr="007521F2">
        <w:rPr>
          <w:rFonts w:ascii="Liberation Serif" w:hAnsi="Liberation Serif" w:cs="Liberation Serif"/>
          <w:i/>
          <w:iCs/>
          <w:sz w:val="28"/>
          <w:szCs w:val="28"/>
        </w:rPr>
        <w:t xml:space="preserve">по повышению эффективности контроля за соблюдением лицами, замещающими должности муниципальной службы, требований законодательства Российской </w:t>
      </w:r>
      <w:r w:rsidR="00CD1BBF" w:rsidRPr="007521F2">
        <w:rPr>
          <w:rFonts w:ascii="Liberation Serif" w:hAnsi="Liberation Serif" w:cs="Liberation Serif"/>
          <w:i/>
          <w:iCs/>
          <w:sz w:val="28"/>
          <w:szCs w:val="28"/>
        </w:rPr>
        <w:lastRenderedPageBreak/>
        <w:t xml:space="preserve">Федерации о противодействии коррупции, касающихся предотвращения </w:t>
      </w:r>
      <w:r w:rsidR="00CD1BBF" w:rsidRPr="007521F2">
        <w:rPr>
          <w:rFonts w:ascii="Liberation Serif" w:hAnsi="Liberation Serif" w:cs="Liberation Serif"/>
          <w:i/>
          <w:iCs/>
          <w:sz w:val="28"/>
          <w:szCs w:val="28"/>
        </w:rPr>
        <w:br/>
        <w:t xml:space="preserve">и урегулирования конфликта интересов, в том числе за привлечением таких лиц </w:t>
      </w:r>
      <w:r w:rsidR="00CD1BBF" w:rsidRPr="007521F2">
        <w:rPr>
          <w:rFonts w:ascii="Liberation Serif" w:hAnsi="Liberation Serif" w:cs="Liberation Serif"/>
          <w:i/>
          <w:iCs/>
          <w:sz w:val="28"/>
          <w:szCs w:val="28"/>
        </w:rPr>
        <w:br/>
        <w:t>к ответственности в случае их несоблюдения.</w:t>
      </w:r>
      <w:proofErr w:type="gramEnd"/>
    </w:p>
    <w:p w:rsidR="00730C2F" w:rsidRPr="007521F2" w:rsidRDefault="00DD5BF3" w:rsidP="00802CF4">
      <w:pPr>
        <w:spacing w:after="0" w:line="240" w:lineRule="auto"/>
        <w:ind w:firstLine="709"/>
        <w:jc w:val="both"/>
        <w:rPr>
          <w:rFonts w:ascii="Liberation Serif" w:hAnsi="Liberation Serif" w:cs="Liberation Serif"/>
          <w:iCs/>
          <w:sz w:val="28"/>
          <w:szCs w:val="28"/>
        </w:rPr>
      </w:pPr>
      <w:proofErr w:type="gramStart"/>
      <w:r w:rsidRPr="007521F2">
        <w:rPr>
          <w:rFonts w:ascii="Liberation Serif" w:hAnsi="Liberation Serif" w:cs="Liberation Serif"/>
          <w:sz w:val="28"/>
          <w:szCs w:val="28"/>
        </w:rPr>
        <w:t>В 2018 году ш</w:t>
      </w:r>
      <w:r w:rsidR="00730C2F" w:rsidRPr="007521F2">
        <w:rPr>
          <w:rFonts w:ascii="Liberation Serif" w:hAnsi="Liberation Serif" w:cs="Liberation Serif"/>
          <w:sz w:val="28"/>
          <w:szCs w:val="28"/>
        </w:rPr>
        <w:t>татная численность муниципальных служащих составля</w:t>
      </w:r>
      <w:r w:rsidRPr="007521F2">
        <w:rPr>
          <w:rFonts w:ascii="Liberation Serif" w:hAnsi="Liberation Serif" w:cs="Liberation Serif"/>
          <w:sz w:val="28"/>
          <w:szCs w:val="28"/>
        </w:rPr>
        <w:t>ла</w:t>
      </w:r>
      <w:r w:rsidR="00730C2F" w:rsidRPr="007521F2">
        <w:rPr>
          <w:rFonts w:ascii="Liberation Serif" w:hAnsi="Liberation Serif" w:cs="Liberation Serif"/>
          <w:sz w:val="28"/>
          <w:szCs w:val="28"/>
        </w:rPr>
        <w:t xml:space="preserve"> </w:t>
      </w:r>
      <w:r w:rsidR="00730C2F" w:rsidRPr="007521F2">
        <w:rPr>
          <w:rFonts w:ascii="Liberation Serif" w:hAnsi="Liberation Serif" w:cs="Liberation Serif"/>
          <w:sz w:val="28"/>
          <w:szCs w:val="28"/>
        </w:rPr>
        <w:br/>
      </w:r>
      <w:r w:rsidR="00730C2F" w:rsidRPr="007521F2">
        <w:rPr>
          <w:rFonts w:ascii="Liberation Serif" w:hAnsi="Liberation Serif" w:cs="Liberation Serif"/>
          <w:b/>
          <w:i/>
          <w:sz w:val="28"/>
          <w:szCs w:val="28"/>
        </w:rPr>
        <w:t>7659</w:t>
      </w:r>
      <w:r w:rsidR="00730C2F" w:rsidRPr="007521F2">
        <w:rPr>
          <w:rFonts w:ascii="Liberation Serif" w:hAnsi="Liberation Serif" w:cs="Liberation Serif"/>
          <w:sz w:val="28"/>
          <w:szCs w:val="28"/>
        </w:rPr>
        <w:t xml:space="preserve"> служащих, фактическая – </w:t>
      </w:r>
      <w:r w:rsidR="00730C2F" w:rsidRPr="007521F2">
        <w:rPr>
          <w:rFonts w:ascii="Liberation Serif" w:hAnsi="Liberation Serif" w:cs="Liberation Serif"/>
          <w:b/>
          <w:i/>
          <w:sz w:val="28"/>
          <w:szCs w:val="28"/>
        </w:rPr>
        <w:t>76</w:t>
      </w:r>
      <w:r w:rsidR="00921F91" w:rsidRPr="007521F2">
        <w:rPr>
          <w:rFonts w:ascii="Liberation Serif" w:hAnsi="Liberation Serif" w:cs="Liberation Serif"/>
          <w:b/>
          <w:i/>
          <w:sz w:val="28"/>
          <w:szCs w:val="28"/>
        </w:rPr>
        <w:t>2</w:t>
      </w:r>
      <w:r w:rsidR="00730C2F" w:rsidRPr="007521F2">
        <w:rPr>
          <w:rFonts w:ascii="Liberation Serif" w:hAnsi="Liberation Serif" w:cs="Liberation Serif"/>
          <w:b/>
          <w:i/>
          <w:sz w:val="28"/>
          <w:szCs w:val="28"/>
        </w:rPr>
        <w:t>4</w:t>
      </w:r>
      <w:r w:rsidR="00730C2F" w:rsidRPr="007521F2">
        <w:rPr>
          <w:rFonts w:ascii="Liberation Serif" w:hAnsi="Liberation Serif" w:cs="Liberation Serif"/>
          <w:sz w:val="28"/>
          <w:szCs w:val="28"/>
        </w:rPr>
        <w:t xml:space="preserve">, из которых </w:t>
      </w:r>
      <w:r w:rsidR="00730C2F" w:rsidRPr="007521F2">
        <w:rPr>
          <w:rFonts w:ascii="Liberation Serif" w:hAnsi="Liberation Serif" w:cs="Liberation Serif"/>
          <w:b/>
          <w:i/>
          <w:sz w:val="28"/>
          <w:szCs w:val="28"/>
        </w:rPr>
        <w:t>4238</w:t>
      </w:r>
      <w:r w:rsidR="00730C2F" w:rsidRPr="007521F2">
        <w:rPr>
          <w:rFonts w:ascii="Liberation Serif" w:hAnsi="Liberation Serif" w:cs="Liberation Serif"/>
          <w:sz w:val="28"/>
          <w:szCs w:val="28"/>
        </w:rPr>
        <w:t xml:space="preserve"> муниципальных служащих включены в перечни должностей, </w:t>
      </w:r>
      <w:r w:rsidR="00730C2F" w:rsidRPr="007521F2">
        <w:rPr>
          <w:rFonts w:ascii="Liberation Serif" w:hAnsi="Liberation Serif" w:cs="Liberation Serif"/>
          <w:iCs/>
          <w:sz w:val="28"/>
          <w:szCs w:val="28"/>
        </w:rPr>
        <w:t xml:space="preserve">при замещении которых муниципальные служащие обязаны представлять сведения о своих доходах, расходах, </w:t>
      </w:r>
      <w:r w:rsidR="00730C2F" w:rsidRPr="007521F2">
        <w:rPr>
          <w:rFonts w:ascii="Liberation Serif" w:hAnsi="Liberation Serif" w:cs="Liberation Serif"/>
          <w:iCs/>
          <w:sz w:val="28"/>
          <w:szCs w:val="28"/>
        </w:rPr>
        <w:br/>
        <w:t xml:space="preserve">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w:t>
      </w:r>
      <w:r w:rsidR="00730C2F" w:rsidRPr="007521F2">
        <w:rPr>
          <w:rFonts w:ascii="Liberation Serif" w:hAnsi="Liberation Serif" w:cs="Liberation Serif"/>
          <w:iCs/>
          <w:sz w:val="28"/>
          <w:szCs w:val="28"/>
        </w:rPr>
        <w:br/>
        <w:t>с</w:t>
      </w:r>
      <w:proofErr w:type="gramEnd"/>
      <w:r w:rsidR="00730C2F" w:rsidRPr="007521F2">
        <w:rPr>
          <w:rFonts w:ascii="Liberation Serif" w:hAnsi="Liberation Serif" w:cs="Liberation Serif"/>
          <w:iCs/>
          <w:sz w:val="28"/>
          <w:szCs w:val="28"/>
        </w:rPr>
        <w:t xml:space="preserve"> коррупционными рисками).</w:t>
      </w:r>
    </w:p>
    <w:p w:rsidR="00802CF4" w:rsidRPr="007521F2" w:rsidRDefault="00802CF4" w:rsidP="00802CF4">
      <w:pPr>
        <w:spacing w:after="0" w:line="240" w:lineRule="auto"/>
        <w:ind w:firstLine="709"/>
        <w:jc w:val="both"/>
        <w:rPr>
          <w:rFonts w:ascii="Liberation Serif" w:hAnsi="Liberation Serif" w:cs="Liberation Serif"/>
          <w:iCs/>
          <w:sz w:val="28"/>
          <w:szCs w:val="28"/>
        </w:rPr>
      </w:pPr>
      <w:r w:rsidRPr="007521F2">
        <w:rPr>
          <w:rFonts w:ascii="Liberation Serif" w:hAnsi="Liberation Serif" w:cs="Liberation Serif"/>
          <w:sz w:val="28"/>
          <w:szCs w:val="28"/>
        </w:rPr>
        <w:t xml:space="preserve">В </w:t>
      </w:r>
      <w:r w:rsidRPr="007521F2">
        <w:rPr>
          <w:rFonts w:ascii="Liberation Serif" w:hAnsi="Liberation Serif" w:cs="Liberation Serif"/>
          <w:sz w:val="28"/>
          <w:szCs w:val="28"/>
          <w:lang w:val="en-US"/>
        </w:rPr>
        <w:t>I</w:t>
      </w:r>
      <w:r w:rsidRPr="007521F2">
        <w:rPr>
          <w:rFonts w:ascii="Liberation Serif" w:hAnsi="Liberation Serif" w:cs="Liberation Serif"/>
          <w:sz w:val="28"/>
          <w:szCs w:val="28"/>
        </w:rPr>
        <w:t xml:space="preserve"> </w:t>
      </w:r>
      <w:proofErr w:type="gramStart"/>
      <w:r w:rsidRPr="007521F2">
        <w:rPr>
          <w:rFonts w:ascii="Liberation Serif" w:hAnsi="Liberation Serif" w:cs="Liberation Serif"/>
          <w:sz w:val="28"/>
          <w:szCs w:val="28"/>
        </w:rPr>
        <w:t>квартале</w:t>
      </w:r>
      <w:proofErr w:type="gramEnd"/>
      <w:r w:rsidRPr="007521F2">
        <w:rPr>
          <w:rFonts w:ascii="Liberation Serif" w:hAnsi="Liberation Serif" w:cs="Liberation Serif"/>
          <w:sz w:val="28"/>
          <w:szCs w:val="28"/>
        </w:rPr>
        <w:t xml:space="preserve"> 2019 года штатная численность муниципальных служащих составляла </w:t>
      </w:r>
      <w:r w:rsidRPr="007521F2">
        <w:rPr>
          <w:rFonts w:ascii="Liberation Serif" w:hAnsi="Liberation Serif" w:cs="Liberation Serif"/>
          <w:b/>
          <w:i/>
          <w:sz w:val="28"/>
          <w:szCs w:val="28"/>
        </w:rPr>
        <w:t>7719</w:t>
      </w:r>
      <w:r w:rsidRPr="007521F2">
        <w:rPr>
          <w:rFonts w:ascii="Liberation Serif" w:hAnsi="Liberation Serif" w:cs="Liberation Serif"/>
          <w:sz w:val="28"/>
          <w:szCs w:val="28"/>
        </w:rPr>
        <w:t xml:space="preserve"> служащих, фактическая – </w:t>
      </w:r>
      <w:r w:rsidRPr="007521F2">
        <w:rPr>
          <w:rFonts w:ascii="Liberation Serif" w:hAnsi="Liberation Serif" w:cs="Liberation Serif"/>
          <w:b/>
          <w:i/>
          <w:sz w:val="28"/>
          <w:szCs w:val="28"/>
        </w:rPr>
        <w:t>7579</w:t>
      </w:r>
      <w:r w:rsidRPr="007521F2">
        <w:rPr>
          <w:rFonts w:ascii="Liberation Serif" w:hAnsi="Liberation Serif" w:cs="Liberation Serif"/>
          <w:sz w:val="28"/>
          <w:szCs w:val="28"/>
        </w:rPr>
        <w:t xml:space="preserve">, из которых </w:t>
      </w:r>
      <w:r w:rsidRPr="007521F2">
        <w:rPr>
          <w:rFonts w:ascii="Liberation Serif" w:hAnsi="Liberation Serif" w:cs="Liberation Serif"/>
          <w:b/>
          <w:i/>
          <w:sz w:val="28"/>
          <w:szCs w:val="28"/>
        </w:rPr>
        <w:t>4825</w:t>
      </w:r>
      <w:r w:rsidRPr="007521F2">
        <w:rPr>
          <w:rFonts w:ascii="Liberation Serif" w:hAnsi="Liberation Serif" w:cs="Liberation Serif"/>
          <w:sz w:val="28"/>
          <w:szCs w:val="28"/>
        </w:rPr>
        <w:t xml:space="preserve"> муниципальных служащих включены в перечни </w:t>
      </w:r>
      <w:r w:rsidRPr="007521F2">
        <w:rPr>
          <w:rFonts w:ascii="Liberation Serif" w:hAnsi="Liberation Serif" w:cs="Liberation Serif"/>
          <w:iCs/>
          <w:sz w:val="28"/>
          <w:szCs w:val="28"/>
        </w:rPr>
        <w:t>должностей с коррупционными рисками.</w:t>
      </w:r>
    </w:p>
    <w:p w:rsidR="00730C2F" w:rsidRPr="007521F2" w:rsidRDefault="00DD5BF3" w:rsidP="00802CF4">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В 2018 году в</w:t>
      </w:r>
      <w:r w:rsidR="00730C2F" w:rsidRPr="007521F2">
        <w:rPr>
          <w:rFonts w:ascii="Liberation Serif" w:hAnsi="Liberation Serif" w:cs="Liberation Serif"/>
          <w:iCs/>
          <w:sz w:val="28"/>
          <w:szCs w:val="28"/>
        </w:rPr>
        <w:t xml:space="preserve"> отношении </w:t>
      </w:r>
      <w:r w:rsidR="00730C2F" w:rsidRPr="007521F2">
        <w:rPr>
          <w:rFonts w:ascii="Liberation Serif" w:hAnsi="Liberation Serif" w:cs="Liberation Serif"/>
          <w:b/>
          <w:i/>
          <w:iCs/>
          <w:sz w:val="28"/>
          <w:szCs w:val="28"/>
        </w:rPr>
        <w:t>1307</w:t>
      </w:r>
      <w:r w:rsidR="00730C2F" w:rsidRPr="007521F2">
        <w:rPr>
          <w:rFonts w:ascii="Liberation Serif" w:hAnsi="Liberation Serif" w:cs="Liberation Serif"/>
          <w:iCs/>
          <w:sz w:val="28"/>
          <w:szCs w:val="28"/>
        </w:rPr>
        <w:t xml:space="preserve"> муниципальных служащих </w:t>
      </w:r>
      <w:r w:rsidR="00730C2F" w:rsidRPr="007521F2">
        <w:rPr>
          <w:rFonts w:ascii="Liberation Serif" w:hAnsi="Liberation Serif" w:cs="Liberation Serif"/>
          <w:sz w:val="28"/>
          <w:szCs w:val="28"/>
        </w:rPr>
        <w:t xml:space="preserve">составлены таблицы с их анкетными данными, а также анкетными данными их родственников </w:t>
      </w:r>
      <w:r w:rsidR="00730C2F" w:rsidRPr="007521F2">
        <w:rPr>
          <w:rFonts w:ascii="Liberation Serif" w:hAnsi="Liberation Serif" w:cs="Liberation Serif"/>
          <w:sz w:val="28"/>
          <w:szCs w:val="28"/>
        </w:rPr>
        <w:br/>
        <w:t>и свойственников.</w:t>
      </w:r>
    </w:p>
    <w:p w:rsidR="00730C2F" w:rsidRPr="007521F2" w:rsidRDefault="00730C2F" w:rsidP="00802CF4">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b/>
          <w:i/>
          <w:sz w:val="28"/>
          <w:szCs w:val="28"/>
        </w:rPr>
        <w:t xml:space="preserve">1279 </w:t>
      </w:r>
      <w:r w:rsidRPr="007521F2">
        <w:rPr>
          <w:rFonts w:ascii="Liberation Serif" w:hAnsi="Liberation Serif" w:cs="Liberation Serif"/>
          <w:sz w:val="28"/>
          <w:szCs w:val="28"/>
        </w:rPr>
        <w:t xml:space="preserve">муниципальным служащим разъяснены возможные ситуации конфликта интересов с учетом сведений, содержащихся в таблицах </w:t>
      </w:r>
      <w:r w:rsidRPr="007521F2">
        <w:rPr>
          <w:rFonts w:ascii="Liberation Serif" w:hAnsi="Liberation Serif" w:cs="Liberation Serif"/>
          <w:sz w:val="28"/>
          <w:szCs w:val="28"/>
        </w:rPr>
        <w:br/>
        <w:t xml:space="preserve">с их анкетными данными, а также анкетными данными их родственников </w:t>
      </w:r>
      <w:r w:rsidRPr="007521F2">
        <w:rPr>
          <w:rFonts w:ascii="Liberation Serif" w:hAnsi="Liberation Serif" w:cs="Liberation Serif"/>
          <w:sz w:val="28"/>
          <w:szCs w:val="28"/>
        </w:rPr>
        <w:br/>
        <w:t>и свойственников.</w:t>
      </w:r>
    </w:p>
    <w:p w:rsidR="00730C2F" w:rsidRPr="007521F2" w:rsidRDefault="00730C2F" w:rsidP="00802CF4">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Таблицы с анкетными данными </w:t>
      </w:r>
      <w:r w:rsidRPr="007521F2">
        <w:rPr>
          <w:rFonts w:ascii="Liberation Serif" w:hAnsi="Liberation Serif" w:cs="Liberation Serif"/>
          <w:b/>
          <w:i/>
          <w:sz w:val="28"/>
          <w:szCs w:val="28"/>
        </w:rPr>
        <w:t>618</w:t>
      </w:r>
      <w:r w:rsidRPr="007521F2">
        <w:rPr>
          <w:rFonts w:ascii="Liberation Serif" w:hAnsi="Liberation Serif" w:cs="Liberation Serif"/>
          <w:sz w:val="28"/>
          <w:szCs w:val="28"/>
        </w:rPr>
        <w:t xml:space="preserve"> муниципальных служащих, анкетными данными их родственников и свойственников доведены до сведения руководителей соответствующих структурных подразделений в целях предотвращения конфликта интересов.</w:t>
      </w:r>
    </w:p>
    <w:p w:rsidR="00730C2F" w:rsidRPr="007521F2" w:rsidRDefault="00730C2F"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Сведения в отношении </w:t>
      </w:r>
      <w:r w:rsidRPr="007521F2">
        <w:rPr>
          <w:rFonts w:ascii="Liberation Serif" w:hAnsi="Liberation Serif" w:cs="Liberation Serif"/>
          <w:b/>
          <w:i/>
          <w:sz w:val="28"/>
          <w:szCs w:val="28"/>
        </w:rPr>
        <w:t>3281</w:t>
      </w:r>
      <w:r w:rsidRPr="007521F2">
        <w:rPr>
          <w:rFonts w:ascii="Liberation Serif" w:hAnsi="Liberation Serif" w:cs="Liberation Serif"/>
          <w:sz w:val="28"/>
          <w:szCs w:val="28"/>
        </w:rPr>
        <w:t xml:space="preserve"> контрагент</w:t>
      </w:r>
      <w:r w:rsidR="00335248" w:rsidRPr="007521F2">
        <w:rPr>
          <w:rFonts w:ascii="Liberation Serif" w:hAnsi="Liberation Serif" w:cs="Liberation Serif"/>
          <w:sz w:val="28"/>
          <w:szCs w:val="28"/>
        </w:rPr>
        <w:t>а</w:t>
      </w:r>
      <w:r w:rsidRPr="007521F2">
        <w:rPr>
          <w:rFonts w:ascii="Liberation Serif" w:hAnsi="Liberation Serif" w:cs="Liberation Serif"/>
          <w:sz w:val="28"/>
          <w:szCs w:val="28"/>
        </w:rPr>
        <w:t>, подписавш</w:t>
      </w:r>
      <w:r w:rsidR="00335248" w:rsidRPr="007521F2">
        <w:rPr>
          <w:rFonts w:ascii="Liberation Serif" w:hAnsi="Liberation Serif" w:cs="Liberation Serif"/>
          <w:sz w:val="28"/>
          <w:szCs w:val="28"/>
        </w:rPr>
        <w:t>его</w:t>
      </w:r>
      <w:r w:rsidRPr="007521F2">
        <w:rPr>
          <w:rFonts w:ascii="Liberation Serif" w:hAnsi="Liberation Serif" w:cs="Liberation Serif"/>
          <w:sz w:val="28"/>
          <w:szCs w:val="28"/>
        </w:rPr>
        <w:t xml:space="preserve"> муниципальные контракты на поставку товаров, работ, услуг для обеспечения муниципальных нужд, представлены контрактными управляющими (руководителями контрактных служб) лицам, ответственным за профилактику коррупционных и иных правонарушений в соответствующих муниципальных образованиях</w:t>
      </w:r>
      <w:r w:rsidR="002F5FD9" w:rsidRPr="007521F2">
        <w:rPr>
          <w:rFonts w:ascii="Liberation Serif" w:hAnsi="Liberation Serif" w:cs="Liberation Serif"/>
          <w:sz w:val="28"/>
          <w:szCs w:val="28"/>
        </w:rPr>
        <w:t>,</w:t>
      </w:r>
      <w:r w:rsidRPr="007521F2">
        <w:rPr>
          <w:rFonts w:ascii="Liberation Serif" w:hAnsi="Liberation Serif" w:cs="Liberation Serif"/>
          <w:sz w:val="28"/>
          <w:szCs w:val="28"/>
        </w:rPr>
        <w:t xml:space="preserve"> в целях выявления конфликта интересов.</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w:t>
      </w:r>
      <w:r w:rsidRPr="007521F2">
        <w:rPr>
          <w:rFonts w:ascii="Liberation Serif" w:hAnsi="Liberation Serif" w:cs="Liberation Serif"/>
          <w:sz w:val="28"/>
          <w:szCs w:val="28"/>
          <w:lang w:val="en-US"/>
        </w:rPr>
        <w:t>I</w:t>
      </w:r>
      <w:r w:rsidRPr="007521F2">
        <w:rPr>
          <w:rFonts w:ascii="Liberation Serif" w:hAnsi="Liberation Serif" w:cs="Liberation Serif"/>
          <w:sz w:val="28"/>
          <w:szCs w:val="28"/>
        </w:rPr>
        <w:t xml:space="preserve"> </w:t>
      </w:r>
      <w:proofErr w:type="gramStart"/>
      <w:r w:rsidRPr="007521F2">
        <w:rPr>
          <w:rFonts w:ascii="Liberation Serif" w:hAnsi="Liberation Serif" w:cs="Liberation Serif"/>
          <w:sz w:val="28"/>
          <w:szCs w:val="28"/>
        </w:rPr>
        <w:t>квартале</w:t>
      </w:r>
      <w:proofErr w:type="gramEnd"/>
      <w:r w:rsidRPr="007521F2">
        <w:rPr>
          <w:rFonts w:ascii="Liberation Serif" w:hAnsi="Liberation Serif" w:cs="Liberation Serif"/>
          <w:sz w:val="28"/>
          <w:szCs w:val="28"/>
        </w:rPr>
        <w:t xml:space="preserve"> 2019 года</w:t>
      </w:r>
      <w:r w:rsidRPr="007521F2">
        <w:rPr>
          <w:rFonts w:ascii="Liberation Serif" w:hAnsi="Liberation Serif" w:cs="Liberation Serif"/>
          <w:iCs/>
          <w:sz w:val="28"/>
          <w:szCs w:val="28"/>
        </w:rPr>
        <w:t xml:space="preserve"> в отношении </w:t>
      </w:r>
      <w:r w:rsidRPr="007521F2">
        <w:rPr>
          <w:rFonts w:ascii="Liberation Serif" w:hAnsi="Liberation Serif" w:cs="Liberation Serif"/>
          <w:b/>
          <w:i/>
          <w:iCs/>
          <w:sz w:val="28"/>
          <w:szCs w:val="28"/>
        </w:rPr>
        <w:t>2438</w:t>
      </w:r>
      <w:r w:rsidRPr="007521F2">
        <w:rPr>
          <w:rFonts w:ascii="Liberation Serif" w:hAnsi="Liberation Serif" w:cs="Liberation Serif"/>
          <w:iCs/>
          <w:sz w:val="28"/>
          <w:szCs w:val="28"/>
        </w:rPr>
        <w:t xml:space="preserve"> муниципальных служащих </w:t>
      </w:r>
      <w:r w:rsidRPr="007521F2">
        <w:rPr>
          <w:rFonts w:ascii="Liberation Serif" w:hAnsi="Liberation Serif" w:cs="Liberation Serif"/>
          <w:sz w:val="28"/>
          <w:szCs w:val="28"/>
        </w:rPr>
        <w:t>составлены таблицы с их анкетными данными, а также анкетными данными их родственников и свойственников.</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b/>
          <w:i/>
          <w:sz w:val="28"/>
          <w:szCs w:val="28"/>
        </w:rPr>
        <w:t xml:space="preserve">722 </w:t>
      </w:r>
      <w:r w:rsidRPr="007521F2">
        <w:rPr>
          <w:rFonts w:ascii="Liberation Serif" w:hAnsi="Liberation Serif" w:cs="Liberation Serif"/>
          <w:sz w:val="28"/>
          <w:szCs w:val="28"/>
        </w:rPr>
        <w:t xml:space="preserve">муниципальным служащим разъяснены возможные ситуации конфликта интересов с учетом сведений, содержащихся в таблицах с их анкетными данными, </w:t>
      </w:r>
      <w:r w:rsidRPr="007521F2">
        <w:rPr>
          <w:rFonts w:ascii="Liberation Serif" w:hAnsi="Liberation Serif" w:cs="Liberation Serif"/>
          <w:sz w:val="28"/>
          <w:szCs w:val="28"/>
        </w:rPr>
        <w:br/>
        <w:t>а также анкетными данными их родственников и свойственников.</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Таблицы с анкетными данными </w:t>
      </w:r>
      <w:r w:rsidRPr="007521F2">
        <w:rPr>
          <w:rFonts w:ascii="Liberation Serif" w:hAnsi="Liberation Serif" w:cs="Liberation Serif"/>
          <w:b/>
          <w:i/>
          <w:sz w:val="28"/>
          <w:szCs w:val="28"/>
        </w:rPr>
        <w:t>1275</w:t>
      </w:r>
      <w:r w:rsidRPr="007521F2">
        <w:rPr>
          <w:rFonts w:ascii="Liberation Serif" w:hAnsi="Liberation Serif" w:cs="Liberation Serif"/>
          <w:sz w:val="28"/>
          <w:szCs w:val="28"/>
        </w:rPr>
        <w:t xml:space="preserve"> муниципальных служащих, анкетными данными их родственников и свойственников доведены до сведения руководителей соответствующих структурных подразделений в целях предотвращения конфликта интересов.</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Сведения в отношении </w:t>
      </w:r>
      <w:r w:rsidRPr="007521F2">
        <w:rPr>
          <w:rFonts w:ascii="Liberation Serif" w:hAnsi="Liberation Serif" w:cs="Liberation Serif"/>
          <w:b/>
          <w:i/>
          <w:sz w:val="28"/>
          <w:szCs w:val="28"/>
        </w:rPr>
        <w:t>1344</w:t>
      </w:r>
      <w:r w:rsidRPr="007521F2">
        <w:rPr>
          <w:rFonts w:ascii="Liberation Serif" w:hAnsi="Liberation Serif" w:cs="Liberation Serif"/>
          <w:sz w:val="28"/>
          <w:szCs w:val="28"/>
        </w:rPr>
        <w:t xml:space="preserve"> контрагентов, подписавших муниципальные контракты на поставку товаров, работ, услуг для обеспечения муниципальных нужд, представлены контрактными управляющими (руководителями контрактных </w:t>
      </w:r>
      <w:r w:rsidRPr="007521F2">
        <w:rPr>
          <w:rFonts w:ascii="Liberation Serif" w:hAnsi="Liberation Serif" w:cs="Liberation Serif"/>
          <w:sz w:val="28"/>
          <w:szCs w:val="28"/>
        </w:rPr>
        <w:lastRenderedPageBreak/>
        <w:t>служб) лицам, ответственным за профилактику коррупционных и иных правонарушений в соответствующих муниципальных образованиях, в целях выявления конфликта интересов.</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2018 году о возможности </w:t>
      </w:r>
      <w:proofErr w:type="gramStart"/>
      <w:r w:rsidRPr="007521F2">
        <w:rPr>
          <w:rFonts w:ascii="Liberation Serif" w:hAnsi="Liberation Serif" w:cs="Liberation Serif"/>
          <w:sz w:val="28"/>
          <w:szCs w:val="28"/>
        </w:rPr>
        <w:t>возникновения конфликта интересов представителя нанимателя</w:t>
      </w:r>
      <w:proofErr w:type="gramEnd"/>
      <w:r w:rsidRPr="007521F2">
        <w:rPr>
          <w:rFonts w:ascii="Liberation Serif" w:hAnsi="Liberation Serif" w:cs="Liberation Serif"/>
          <w:sz w:val="28"/>
          <w:szCs w:val="28"/>
        </w:rPr>
        <w:t xml:space="preserve"> уведомили </w:t>
      </w:r>
      <w:r w:rsidRPr="007521F2">
        <w:rPr>
          <w:rFonts w:ascii="Liberation Serif" w:hAnsi="Liberation Serif" w:cs="Liberation Serif"/>
          <w:b/>
          <w:i/>
          <w:sz w:val="28"/>
          <w:szCs w:val="28"/>
        </w:rPr>
        <w:t>66</w:t>
      </w:r>
      <w:r w:rsidRPr="007521F2">
        <w:rPr>
          <w:rFonts w:ascii="Liberation Serif" w:hAnsi="Liberation Serif" w:cs="Liberation Serif"/>
          <w:sz w:val="28"/>
          <w:szCs w:val="28"/>
        </w:rPr>
        <w:t xml:space="preserve"> муниципальных служащих, о конфликте интересов – </w:t>
      </w:r>
      <w:r w:rsidRPr="007521F2">
        <w:rPr>
          <w:rFonts w:ascii="Liberation Serif" w:hAnsi="Liberation Serif" w:cs="Liberation Serif"/>
          <w:b/>
          <w:i/>
          <w:sz w:val="28"/>
          <w:szCs w:val="28"/>
        </w:rPr>
        <w:t>4</w:t>
      </w:r>
      <w:r w:rsidRPr="007521F2">
        <w:rPr>
          <w:rFonts w:ascii="Liberation Serif" w:hAnsi="Liberation Serif" w:cs="Liberation Serif"/>
          <w:sz w:val="28"/>
          <w:szCs w:val="28"/>
        </w:rPr>
        <w:t xml:space="preserve"> муниципальных служащих. В </w:t>
      </w:r>
      <w:r w:rsidRPr="007521F2">
        <w:rPr>
          <w:rFonts w:ascii="Liberation Serif" w:hAnsi="Liberation Serif" w:cs="Liberation Serif"/>
          <w:b/>
          <w:i/>
          <w:sz w:val="28"/>
          <w:szCs w:val="28"/>
        </w:rPr>
        <w:t>12</w:t>
      </w:r>
      <w:r w:rsidRPr="007521F2">
        <w:rPr>
          <w:rFonts w:ascii="Liberation Serif" w:hAnsi="Liberation Serif" w:cs="Liberation Serif"/>
          <w:sz w:val="28"/>
          <w:szCs w:val="28"/>
        </w:rPr>
        <w:t xml:space="preserve"> </w:t>
      </w:r>
      <w:proofErr w:type="gramStart"/>
      <w:r w:rsidRPr="007521F2">
        <w:rPr>
          <w:rFonts w:ascii="Liberation Serif" w:hAnsi="Liberation Serif" w:cs="Liberation Serif"/>
          <w:sz w:val="28"/>
          <w:szCs w:val="28"/>
        </w:rPr>
        <w:t>случаях</w:t>
      </w:r>
      <w:proofErr w:type="gramEnd"/>
      <w:r w:rsidRPr="007521F2">
        <w:rPr>
          <w:rFonts w:ascii="Liberation Serif" w:hAnsi="Liberation Serif" w:cs="Liberation Serif"/>
          <w:sz w:val="28"/>
          <w:szCs w:val="28"/>
        </w:rPr>
        <w:t xml:space="preserve"> конфликт интересов урегулирован путем отвода или самоотвода, в </w:t>
      </w:r>
      <w:r w:rsidRPr="007521F2">
        <w:rPr>
          <w:rFonts w:ascii="Liberation Serif" w:hAnsi="Liberation Serif" w:cs="Liberation Serif"/>
          <w:b/>
          <w:i/>
          <w:sz w:val="28"/>
          <w:szCs w:val="28"/>
        </w:rPr>
        <w:t>7</w:t>
      </w:r>
      <w:r w:rsidRPr="007521F2">
        <w:rPr>
          <w:rFonts w:ascii="Liberation Serif" w:hAnsi="Liberation Serif" w:cs="Liberation Serif"/>
          <w:sz w:val="28"/>
          <w:szCs w:val="28"/>
        </w:rPr>
        <w:t xml:space="preserve"> случаях – в изменении должностного (служебного) положения.</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w:t>
      </w:r>
      <w:r w:rsidRPr="007521F2">
        <w:rPr>
          <w:rFonts w:ascii="Liberation Serif" w:hAnsi="Liberation Serif" w:cs="Liberation Serif"/>
          <w:sz w:val="28"/>
          <w:szCs w:val="28"/>
          <w:lang w:val="en-US"/>
        </w:rPr>
        <w:t>I</w:t>
      </w:r>
      <w:r w:rsidRPr="007521F2">
        <w:rPr>
          <w:rFonts w:ascii="Liberation Serif" w:hAnsi="Liberation Serif" w:cs="Liberation Serif"/>
          <w:sz w:val="28"/>
          <w:szCs w:val="28"/>
        </w:rPr>
        <w:t xml:space="preserve"> квартале 2019 года о возможности </w:t>
      </w:r>
      <w:proofErr w:type="gramStart"/>
      <w:r w:rsidRPr="007521F2">
        <w:rPr>
          <w:rFonts w:ascii="Liberation Serif" w:hAnsi="Liberation Serif" w:cs="Liberation Serif"/>
          <w:sz w:val="28"/>
          <w:szCs w:val="28"/>
        </w:rPr>
        <w:t>возникновения конфликта интересов представителя нанимателя</w:t>
      </w:r>
      <w:proofErr w:type="gramEnd"/>
      <w:r w:rsidRPr="007521F2">
        <w:rPr>
          <w:rFonts w:ascii="Liberation Serif" w:hAnsi="Liberation Serif" w:cs="Liberation Serif"/>
          <w:sz w:val="28"/>
          <w:szCs w:val="28"/>
        </w:rPr>
        <w:t xml:space="preserve"> уведомили </w:t>
      </w:r>
      <w:r w:rsidRPr="007521F2">
        <w:rPr>
          <w:rFonts w:ascii="Liberation Serif" w:hAnsi="Liberation Serif" w:cs="Liberation Serif"/>
          <w:b/>
          <w:i/>
          <w:sz w:val="28"/>
          <w:szCs w:val="28"/>
        </w:rPr>
        <w:t>17</w:t>
      </w:r>
      <w:r w:rsidRPr="007521F2">
        <w:rPr>
          <w:rFonts w:ascii="Liberation Serif" w:hAnsi="Liberation Serif" w:cs="Liberation Serif"/>
          <w:sz w:val="28"/>
          <w:szCs w:val="28"/>
        </w:rPr>
        <w:t xml:space="preserve"> муниципальных служащих, о конфликте интересов уведомлений не поступало. </w:t>
      </w:r>
    </w:p>
    <w:p w:rsidR="007521F2" w:rsidRPr="007521F2" w:rsidRDefault="007521F2"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w:t>
      </w:r>
      <w:r w:rsidRPr="007521F2">
        <w:rPr>
          <w:rFonts w:ascii="Liberation Serif" w:hAnsi="Liberation Serif" w:cs="Liberation Serif"/>
          <w:b/>
          <w:i/>
          <w:sz w:val="28"/>
          <w:szCs w:val="28"/>
        </w:rPr>
        <w:t>3</w:t>
      </w:r>
      <w:r w:rsidRPr="007521F2">
        <w:rPr>
          <w:rFonts w:ascii="Liberation Serif" w:hAnsi="Liberation Serif" w:cs="Liberation Serif"/>
          <w:sz w:val="28"/>
          <w:szCs w:val="28"/>
        </w:rPr>
        <w:t xml:space="preserve"> </w:t>
      </w:r>
      <w:proofErr w:type="gramStart"/>
      <w:r w:rsidRPr="007521F2">
        <w:rPr>
          <w:rFonts w:ascii="Liberation Serif" w:hAnsi="Liberation Serif" w:cs="Liberation Serif"/>
          <w:sz w:val="28"/>
          <w:szCs w:val="28"/>
        </w:rPr>
        <w:t>случаях</w:t>
      </w:r>
      <w:proofErr w:type="gramEnd"/>
      <w:r w:rsidRPr="007521F2">
        <w:rPr>
          <w:rFonts w:ascii="Liberation Serif" w:hAnsi="Liberation Serif" w:cs="Liberation Serif"/>
          <w:sz w:val="28"/>
          <w:szCs w:val="28"/>
        </w:rPr>
        <w:t xml:space="preserve"> конфликт интересов урегулирован путем отвода или самоотвода, в </w:t>
      </w:r>
      <w:r w:rsidRPr="007521F2">
        <w:rPr>
          <w:rFonts w:ascii="Liberation Serif" w:hAnsi="Liberation Serif" w:cs="Liberation Serif"/>
          <w:b/>
          <w:i/>
          <w:sz w:val="28"/>
          <w:szCs w:val="28"/>
        </w:rPr>
        <w:t>3</w:t>
      </w:r>
      <w:r w:rsidRPr="007521F2">
        <w:rPr>
          <w:rFonts w:ascii="Liberation Serif" w:hAnsi="Liberation Serif" w:cs="Liberation Serif"/>
          <w:sz w:val="28"/>
          <w:szCs w:val="28"/>
        </w:rPr>
        <w:t xml:space="preserve"> случаях – </w:t>
      </w:r>
      <w:r w:rsidR="000D5EC3">
        <w:rPr>
          <w:rFonts w:ascii="Liberation Serif" w:hAnsi="Liberation Serif" w:cs="Liberation Serif"/>
          <w:sz w:val="28"/>
          <w:szCs w:val="28"/>
        </w:rPr>
        <w:t>путем</w:t>
      </w:r>
      <w:r w:rsidRPr="007521F2">
        <w:rPr>
          <w:rFonts w:ascii="Liberation Serif" w:hAnsi="Liberation Serif" w:cs="Liberation Serif"/>
          <w:sz w:val="28"/>
          <w:szCs w:val="28"/>
        </w:rPr>
        <w:t xml:space="preserve"> изменени</w:t>
      </w:r>
      <w:r w:rsidR="000D5EC3">
        <w:rPr>
          <w:rFonts w:ascii="Liberation Serif" w:hAnsi="Liberation Serif" w:cs="Liberation Serif"/>
          <w:sz w:val="28"/>
          <w:szCs w:val="28"/>
        </w:rPr>
        <w:t>я</w:t>
      </w:r>
      <w:r w:rsidRPr="007521F2">
        <w:rPr>
          <w:rFonts w:ascii="Liberation Serif" w:hAnsi="Liberation Serif" w:cs="Liberation Serif"/>
          <w:sz w:val="28"/>
          <w:szCs w:val="28"/>
        </w:rPr>
        <w:t xml:space="preserve"> должностного (служебного) положения, в иной форме – </w:t>
      </w:r>
      <w:r w:rsidRPr="007521F2">
        <w:rPr>
          <w:rFonts w:ascii="Liberation Serif" w:hAnsi="Liberation Serif" w:cs="Liberation Serif"/>
          <w:b/>
          <w:i/>
          <w:sz w:val="28"/>
          <w:szCs w:val="28"/>
        </w:rPr>
        <w:t>11</w:t>
      </w:r>
      <w:r w:rsidRPr="007521F2">
        <w:rPr>
          <w:rFonts w:ascii="Liberation Serif" w:hAnsi="Liberation Serif" w:cs="Liberation Serif"/>
          <w:sz w:val="28"/>
          <w:szCs w:val="28"/>
        </w:rPr>
        <w:t>.</w:t>
      </w:r>
    </w:p>
    <w:p w:rsidR="00730C2F" w:rsidRPr="007521F2" w:rsidRDefault="00730C2F" w:rsidP="007521F2">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2018 году в отношении </w:t>
      </w:r>
      <w:r w:rsidRPr="007521F2">
        <w:rPr>
          <w:rFonts w:ascii="Liberation Serif" w:hAnsi="Liberation Serif" w:cs="Liberation Serif"/>
          <w:b/>
          <w:i/>
          <w:sz w:val="28"/>
          <w:szCs w:val="28"/>
        </w:rPr>
        <w:t>12</w:t>
      </w:r>
      <w:r w:rsidRPr="007521F2">
        <w:rPr>
          <w:rFonts w:ascii="Liberation Serif" w:hAnsi="Liberation Serif" w:cs="Liberation Serif"/>
          <w:sz w:val="28"/>
          <w:szCs w:val="28"/>
        </w:rPr>
        <w:t xml:space="preserve"> муниципальных служащих установлены факты несоблюдения требований о предотвращении или урегулировании конфликта интересов, привлечены к дисциплинарной ответственности </w:t>
      </w:r>
      <w:r w:rsidRPr="007521F2">
        <w:rPr>
          <w:rFonts w:ascii="Liberation Serif" w:hAnsi="Liberation Serif" w:cs="Liberation Serif"/>
          <w:b/>
          <w:i/>
          <w:sz w:val="28"/>
          <w:szCs w:val="28"/>
        </w:rPr>
        <w:t>12</w:t>
      </w:r>
      <w:r w:rsidRPr="007521F2">
        <w:rPr>
          <w:rFonts w:ascii="Liberation Serif" w:hAnsi="Liberation Serif" w:cs="Liberation Serif"/>
          <w:sz w:val="28"/>
          <w:szCs w:val="28"/>
        </w:rPr>
        <w:t xml:space="preserve"> муниципальных служащих, из которых уволены в связи с утратой доверия – </w:t>
      </w:r>
      <w:r w:rsidRPr="007521F2">
        <w:rPr>
          <w:rFonts w:ascii="Liberation Serif" w:hAnsi="Liberation Serif" w:cs="Liberation Serif"/>
          <w:b/>
          <w:i/>
          <w:sz w:val="28"/>
          <w:szCs w:val="28"/>
        </w:rPr>
        <w:t>3</w:t>
      </w:r>
      <w:r w:rsidR="00335248" w:rsidRPr="007521F2">
        <w:rPr>
          <w:rFonts w:ascii="Liberation Serif" w:hAnsi="Liberation Serif" w:cs="Liberation Serif"/>
          <w:sz w:val="28"/>
          <w:szCs w:val="28"/>
        </w:rPr>
        <w:t>.</w:t>
      </w:r>
      <w:r w:rsidRPr="007521F2">
        <w:rPr>
          <w:rFonts w:ascii="Liberation Serif" w:hAnsi="Liberation Serif" w:cs="Liberation Serif"/>
          <w:sz w:val="28"/>
          <w:szCs w:val="28"/>
        </w:rPr>
        <w:t xml:space="preserve"> </w:t>
      </w:r>
      <w:r w:rsidR="00335248" w:rsidRPr="007521F2">
        <w:rPr>
          <w:rFonts w:ascii="Liberation Serif" w:hAnsi="Liberation Serif" w:cs="Liberation Serif"/>
          <w:sz w:val="28"/>
          <w:szCs w:val="28"/>
        </w:rPr>
        <w:t xml:space="preserve">Органами </w:t>
      </w:r>
      <w:r w:rsidRPr="007521F2">
        <w:rPr>
          <w:rFonts w:ascii="Liberation Serif" w:hAnsi="Liberation Serif" w:cs="Liberation Serif"/>
          <w:sz w:val="28"/>
          <w:szCs w:val="28"/>
        </w:rPr>
        <w:t xml:space="preserve">прокуратуры Свердловской области выявлено </w:t>
      </w:r>
      <w:r w:rsidRPr="007521F2">
        <w:rPr>
          <w:rFonts w:ascii="Liberation Serif" w:hAnsi="Liberation Serif" w:cs="Liberation Serif"/>
          <w:b/>
          <w:i/>
          <w:sz w:val="28"/>
          <w:szCs w:val="28"/>
        </w:rPr>
        <w:t>7</w:t>
      </w:r>
      <w:r w:rsidRPr="007521F2">
        <w:rPr>
          <w:rFonts w:ascii="Liberation Serif" w:hAnsi="Liberation Serif" w:cs="Liberation Serif"/>
          <w:b/>
          <w:sz w:val="28"/>
          <w:szCs w:val="28"/>
        </w:rPr>
        <w:t xml:space="preserve"> </w:t>
      </w:r>
      <w:r w:rsidRPr="007521F2">
        <w:rPr>
          <w:rFonts w:ascii="Liberation Serif" w:hAnsi="Liberation Serif" w:cs="Liberation Serif"/>
          <w:sz w:val="28"/>
          <w:szCs w:val="28"/>
        </w:rPr>
        <w:t>нарушений, лицами, ответственными за профилактику коррупционных и иных правонарушений</w:t>
      </w:r>
      <w:r w:rsidR="000D5EC3">
        <w:rPr>
          <w:rFonts w:ascii="Liberation Serif" w:hAnsi="Liberation Serif" w:cs="Liberation Serif"/>
          <w:sz w:val="28"/>
          <w:szCs w:val="28"/>
        </w:rPr>
        <w:t>,</w:t>
      </w:r>
      <w:r w:rsidR="00335248" w:rsidRPr="007521F2">
        <w:rPr>
          <w:rFonts w:ascii="Liberation Serif" w:hAnsi="Liberation Serif" w:cs="Liberation Serif"/>
          <w:sz w:val="28"/>
          <w:szCs w:val="28"/>
        </w:rPr>
        <w:t xml:space="preserve"> – </w:t>
      </w:r>
      <w:r w:rsidR="00335248" w:rsidRPr="007521F2">
        <w:rPr>
          <w:rFonts w:ascii="Liberation Serif" w:hAnsi="Liberation Serif" w:cs="Liberation Serif"/>
          <w:b/>
          <w:i/>
          <w:sz w:val="28"/>
          <w:szCs w:val="28"/>
        </w:rPr>
        <w:t>5</w:t>
      </w:r>
      <w:r w:rsidRPr="007521F2">
        <w:rPr>
          <w:rFonts w:ascii="Liberation Serif" w:hAnsi="Liberation Serif" w:cs="Liberation Serif"/>
          <w:sz w:val="28"/>
          <w:szCs w:val="28"/>
        </w:rPr>
        <w:t>.</w:t>
      </w:r>
    </w:p>
    <w:p w:rsidR="007521F2" w:rsidRPr="007521F2" w:rsidRDefault="007521F2" w:rsidP="007521F2">
      <w:pPr>
        <w:spacing w:after="0" w:line="240" w:lineRule="auto"/>
        <w:ind w:firstLine="709"/>
        <w:jc w:val="both"/>
        <w:rPr>
          <w:rFonts w:ascii="Liberation Serif" w:hAnsi="Liberation Serif" w:cs="Liberation Serif"/>
          <w:sz w:val="28"/>
          <w:szCs w:val="28"/>
        </w:rPr>
      </w:pPr>
      <w:proofErr w:type="gramStart"/>
      <w:r w:rsidRPr="007521F2">
        <w:rPr>
          <w:rFonts w:ascii="Liberation Serif" w:hAnsi="Liberation Serif" w:cs="Liberation Serif"/>
          <w:sz w:val="28"/>
          <w:szCs w:val="28"/>
        </w:rPr>
        <w:t xml:space="preserve">В </w:t>
      </w:r>
      <w:r w:rsidRPr="007521F2">
        <w:rPr>
          <w:rFonts w:ascii="Liberation Serif" w:hAnsi="Liberation Serif" w:cs="Liberation Serif"/>
          <w:sz w:val="28"/>
          <w:szCs w:val="28"/>
          <w:lang w:val="en-US"/>
        </w:rPr>
        <w:t>I</w:t>
      </w:r>
      <w:r w:rsidRPr="007521F2">
        <w:rPr>
          <w:rFonts w:ascii="Liberation Serif" w:hAnsi="Liberation Serif" w:cs="Liberation Serif"/>
          <w:sz w:val="28"/>
          <w:szCs w:val="28"/>
        </w:rPr>
        <w:t xml:space="preserve"> квартале 2019 года в отношении </w:t>
      </w:r>
      <w:r w:rsidRPr="007521F2">
        <w:rPr>
          <w:rFonts w:ascii="Liberation Serif" w:hAnsi="Liberation Serif" w:cs="Liberation Serif"/>
          <w:b/>
          <w:i/>
          <w:sz w:val="28"/>
          <w:szCs w:val="28"/>
        </w:rPr>
        <w:t>6</w:t>
      </w:r>
      <w:r w:rsidRPr="007521F2">
        <w:rPr>
          <w:rFonts w:ascii="Liberation Serif" w:hAnsi="Liberation Serif" w:cs="Liberation Serif"/>
          <w:sz w:val="28"/>
          <w:szCs w:val="28"/>
        </w:rPr>
        <w:t xml:space="preserve"> муниципальных служащих установлены факты несоблюдения требований о предотвращении или урегулировании конфликта интересов, привлечены к дисциплинарной ответственности </w:t>
      </w:r>
      <w:r w:rsidRPr="007521F2">
        <w:rPr>
          <w:rFonts w:ascii="Liberation Serif" w:hAnsi="Liberation Serif" w:cs="Liberation Serif"/>
          <w:b/>
          <w:i/>
          <w:sz w:val="28"/>
          <w:szCs w:val="28"/>
        </w:rPr>
        <w:t>5</w:t>
      </w:r>
      <w:r w:rsidRPr="007521F2">
        <w:rPr>
          <w:rFonts w:ascii="Liberation Serif" w:hAnsi="Liberation Serif" w:cs="Liberation Serif"/>
          <w:sz w:val="28"/>
          <w:szCs w:val="28"/>
        </w:rPr>
        <w:t xml:space="preserve"> муниципальных служащих, из которых уволены в связи </w:t>
      </w:r>
      <w:r w:rsidRPr="007521F2">
        <w:rPr>
          <w:rFonts w:ascii="Liberation Serif" w:hAnsi="Liberation Serif" w:cs="Liberation Serif"/>
          <w:sz w:val="28"/>
          <w:szCs w:val="28"/>
        </w:rPr>
        <w:br/>
        <w:t xml:space="preserve">с утратой доверия – </w:t>
      </w:r>
      <w:r w:rsidRPr="007521F2">
        <w:rPr>
          <w:rFonts w:ascii="Liberation Serif" w:hAnsi="Liberation Serif" w:cs="Liberation Serif"/>
          <w:b/>
          <w:i/>
          <w:sz w:val="28"/>
          <w:szCs w:val="28"/>
        </w:rPr>
        <w:t>2</w:t>
      </w:r>
      <w:r w:rsidRPr="007521F2">
        <w:rPr>
          <w:rFonts w:ascii="Liberation Serif" w:hAnsi="Liberation Serif" w:cs="Liberation Serif"/>
          <w:sz w:val="28"/>
          <w:szCs w:val="28"/>
        </w:rPr>
        <w:t>.</w:t>
      </w:r>
      <w:proofErr w:type="gramEnd"/>
      <w:r w:rsidRPr="007521F2">
        <w:rPr>
          <w:rFonts w:ascii="Liberation Serif" w:hAnsi="Liberation Serif" w:cs="Liberation Serif"/>
          <w:sz w:val="28"/>
          <w:szCs w:val="28"/>
        </w:rPr>
        <w:t xml:space="preserve"> Органами прокуратуры Свердловской области выявлено </w:t>
      </w:r>
      <w:r w:rsidRPr="007521F2">
        <w:rPr>
          <w:rFonts w:ascii="Liberation Serif" w:hAnsi="Liberation Serif" w:cs="Liberation Serif"/>
          <w:sz w:val="28"/>
          <w:szCs w:val="28"/>
        </w:rPr>
        <w:br/>
      </w:r>
      <w:r w:rsidRPr="007521F2">
        <w:rPr>
          <w:rFonts w:ascii="Liberation Serif" w:hAnsi="Liberation Serif" w:cs="Liberation Serif"/>
          <w:b/>
          <w:i/>
          <w:sz w:val="28"/>
          <w:szCs w:val="28"/>
        </w:rPr>
        <w:t>5</w:t>
      </w:r>
      <w:r w:rsidRPr="007521F2">
        <w:rPr>
          <w:rFonts w:ascii="Liberation Serif" w:hAnsi="Liberation Serif" w:cs="Liberation Serif"/>
          <w:b/>
          <w:sz w:val="28"/>
          <w:szCs w:val="28"/>
        </w:rPr>
        <w:t xml:space="preserve"> </w:t>
      </w:r>
      <w:r w:rsidRPr="007521F2">
        <w:rPr>
          <w:rFonts w:ascii="Liberation Serif" w:hAnsi="Liberation Serif" w:cs="Liberation Serif"/>
          <w:sz w:val="28"/>
          <w:szCs w:val="28"/>
        </w:rPr>
        <w:t>нарушений, лицами, ответственными за профилактику коррупционных и иных правонарушений</w:t>
      </w:r>
      <w:r w:rsidR="00B87381">
        <w:rPr>
          <w:rFonts w:ascii="Liberation Serif" w:hAnsi="Liberation Serif" w:cs="Liberation Serif"/>
          <w:sz w:val="28"/>
          <w:szCs w:val="28"/>
        </w:rPr>
        <w:t>,</w:t>
      </w:r>
      <w:bookmarkStart w:id="0" w:name="_GoBack"/>
      <w:bookmarkEnd w:id="0"/>
      <w:r w:rsidRPr="007521F2">
        <w:rPr>
          <w:rFonts w:ascii="Liberation Serif" w:hAnsi="Liberation Serif" w:cs="Liberation Serif"/>
          <w:sz w:val="28"/>
          <w:szCs w:val="28"/>
        </w:rPr>
        <w:t xml:space="preserve"> – </w:t>
      </w:r>
      <w:r w:rsidRPr="007521F2">
        <w:rPr>
          <w:rFonts w:ascii="Liberation Serif" w:hAnsi="Liberation Serif" w:cs="Liberation Serif"/>
          <w:b/>
          <w:i/>
          <w:sz w:val="28"/>
          <w:szCs w:val="28"/>
        </w:rPr>
        <w:t>1</w:t>
      </w:r>
      <w:r w:rsidRPr="007521F2">
        <w:rPr>
          <w:rFonts w:ascii="Liberation Serif" w:hAnsi="Liberation Serif" w:cs="Liberation Serif"/>
          <w:sz w:val="28"/>
          <w:szCs w:val="28"/>
        </w:rPr>
        <w:t>.</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В целях </w:t>
      </w:r>
      <w:proofErr w:type="gramStart"/>
      <w:r w:rsidRPr="007521F2">
        <w:rPr>
          <w:rFonts w:ascii="Liberation Serif" w:hAnsi="Liberation Serif" w:cs="Liberation Serif"/>
          <w:sz w:val="28"/>
          <w:szCs w:val="28"/>
        </w:rPr>
        <w:t>повышения эффективности выявления ситуаций конфликта интересов</w:t>
      </w:r>
      <w:proofErr w:type="gramEnd"/>
      <w:r w:rsidRPr="007521F2">
        <w:rPr>
          <w:rFonts w:ascii="Liberation Serif" w:hAnsi="Liberation Serif" w:cs="Liberation Serif"/>
          <w:sz w:val="28"/>
          <w:szCs w:val="28"/>
        </w:rPr>
        <w:t>:</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1) проведены семинары для муниципальных служащих:</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выявление случаев несоблюдения муниципальными служащими и лицами, замещающими должности муниципальной службы, требований о предотвращении или об урегулировании конфликта интересов, применени</w:t>
      </w:r>
      <w:r w:rsidR="000D5EC3">
        <w:rPr>
          <w:rFonts w:ascii="Liberation Serif" w:hAnsi="Liberation Serif" w:cs="Liberation Serif"/>
          <w:sz w:val="28"/>
          <w:szCs w:val="28"/>
        </w:rPr>
        <w:t>е</w:t>
      </w:r>
      <w:r w:rsidRPr="007521F2">
        <w:rPr>
          <w:rFonts w:ascii="Liberation Serif" w:hAnsi="Liberation Serif" w:cs="Liberation Serif"/>
          <w:sz w:val="28"/>
          <w:szCs w:val="28"/>
        </w:rPr>
        <w:t xml:space="preserve"> к лицам, нарушившим эти требования, мер юридической ответственности, предусмотренных законодательством Российской Федерации, с преданием гласности каждого случая несоблюдения указанных требований;</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соблюдени</w:t>
      </w:r>
      <w:r w:rsidR="00335248" w:rsidRPr="007521F2">
        <w:rPr>
          <w:rFonts w:ascii="Liberation Serif" w:hAnsi="Liberation Serif" w:cs="Liberation Serif"/>
          <w:sz w:val="28"/>
          <w:szCs w:val="28"/>
        </w:rPr>
        <w:t>е</w:t>
      </w:r>
      <w:r w:rsidRPr="007521F2">
        <w:rPr>
          <w:rFonts w:ascii="Liberation Serif" w:hAnsi="Liberation Serif" w:cs="Liberation Serif"/>
          <w:sz w:val="28"/>
          <w:szCs w:val="28"/>
        </w:rPr>
        <w:t xml:space="preserve"> муниципальными служащими норм этики в целях противодействия коррупции;</w:t>
      </w:r>
    </w:p>
    <w:p w:rsidR="00730C2F" w:rsidRPr="007521F2" w:rsidRDefault="00730C2F" w:rsidP="00730C2F">
      <w:pPr>
        <w:spacing w:after="0" w:line="240" w:lineRule="auto"/>
        <w:ind w:firstLine="709"/>
        <w:jc w:val="both"/>
        <w:rPr>
          <w:rFonts w:ascii="Liberation Serif" w:hAnsi="Liberation Serif" w:cs="Liberation Serif"/>
          <w:bCs/>
          <w:sz w:val="28"/>
          <w:szCs w:val="28"/>
        </w:rPr>
      </w:pPr>
      <w:r w:rsidRPr="007521F2">
        <w:rPr>
          <w:rFonts w:ascii="Liberation Serif" w:hAnsi="Liberation Serif" w:cs="Liberation Serif"/>
          <w:sz w:val="28"/>
          <w:szCs w:val="28"/>
        </w:rPr>
        <w:t xml:space="preserve">2) организовано </w:t>
      </w:r>
      <w:r w:rsidRPr="007521F2">
        <w:rPr>
          <w:rFonts w:ascii="Liberation Serif" w:hAnsi="Liberation Serif" w:cs="Liberation Serif"/>
          <w:bCs/>
          <w:sz w:val="28"/>
          <w:szCs w:val="28"/>
        </w:rPr>
        <w:t xml:space="preserve">получение доступа в Межрегиональной инспекции ФНС России по централизованной обработке данных к информационным ресурсам (Единый государственный реестр юридических лиц </w:t>
      </w:r>
      <w:r w:rsidRPr="007521F2">
        <w:rPr>
          <w:rFonts w:ascii="Liberation Serif" w:hAnsi="Liberation Serif" w:cs="Liberation Serif"/>
          <w:sz w:val="28"/>
          <w:szCs w:val="28"/>
        </w:rPr>
        <w:t xml:space="preserve">(далее – ЕГРЮЛ) </w:t>
      </w:r>
      <w:r w:rsidRPr="007521F2">
        <w:rPr>
          <w:rFonts w:ascii="Liberation Serif" w:hAnsi="Liberation Serif" w:cs="Liberation Serif"/>
          <w:bCs/>
          <w:sz w:val="28"/>
          <w:szCs w:val="28"/>
        </w:rPr>
        <w:t xml:space="preserve">и Единый государственный реестр индивидуальных предпринимателей </w:t>
      </w:r>
      <w:r w:rsidRPr="007521F2">
        <w:rPr>
          <w:rFonts w:ascii="Liberation Serif" w:hAnsi="Liberation Serif" w:cs="Liberation Serif"/>
          <w:sz w:val="28"/>
          <w:szCs w:val="28"/>
        </w:rPr>
        <w:t>(далее – ЕГРИП)</w:t>
      </w:r>
      <w:r w:rsidRPr="007521F2">
        <w:rPr>
          <w:rFonts w:ascii="Liberation Serif" w:hAnsi="Liberation Serif" w:cs="Liberation Serif"/>
          <w:bCs/>
          <w:sz w:val="28"/>
          <w:szCs w:val="28"/>
        </w:rPr>
        <w:t>;</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bCs/>
          <w:sz w:val="28"/>
          <w:szCs w:val="28"/>
        </w:rPr>
        <w:t xml:space="preserve">3) </w:t>
      </w:r>
      <w:r w:rsidRPr="007521F2">
        <w:rPr>
          <w:rFonts w:ascii="Liberation Serif" w:hAnsi="Liberation Serif" w:cs="Liberation Serif"/>
          <w:sz w:val="28"/>
          <w:szCs w:val="28"/>
        </w:rPr>
        <w:t xml:space="preserve">проводится анкетирование муниципальных служащих на предмет выявления случаев несоблюдения муниципальными служащими требований </w:t>
      </w:r>
      <w:r w:rsidRPr="007521F2">
        <w:rPr>
          <w:rFonts w:ascii="Liberation Serif" w:hAnsi="Liberation Serif" w:cs="Liberation Serif"/>
          <w:sz w:val="28"/>
          <w:szCs w:val="28"/>
        </w:rPr>
        <w:br/>
      </w:r>
      <w:r w:rsidRPr="007521F2">
        <w:rPr>
          <w:rFonts w:ascii="Liberation Serif" w:hAnsi="Liberation Serif" w:cs="Liberation Serif"/>
          <w:sz w:val="28"/>
          <w:szCs w:val="28"/>
        </w:rPr>
        <w:lastRenderedPageBreak/>
        <w:t>о предотвращении или об урегулировании конфликта интересов и мерах</w:t>
      </w:r>
      <w:r w:rsidRPr="007521F2">
        <w:rPr>
          <w:rFonts w:ascii="Liberation Serif" w:hAnsi="Liberation Serif" w:cs="Liberation Serif"/>
          <w:sz w:val="28"/>
          <w:szCs w:val="28"/>
        </w:rPr>
        <w:br/>
        <w:t xml:space="preserve">по </w:t>
      </w:r>
      <w:r w:rsidR="000D5EC3">
        <w:rPr>
          <w:rFonts w:ascii="Liberation Serif" w:hAnsi="Liberation Serif" w:cs="Liberation Serif"/>
          <w:sz w:val="28"/>
          <w:szCs w:val="28"/>
        </w:rPr>
        <w:t>их</w:t>
      </w:r>
      <w:r w:rsidRPr="007521F2">
        <w:rPr>
          <w:rFonts w:ascii="Liberation Serif" w:hAnsi="Liberation Serif" w:cs="Liberation Serif"/>
          <w:sz w:val="28"/>
          <w:szCs w:val="28"/>
        </w:rPr>
        <w:t xml:space="preserve"> совершенствованию;</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4) в соответствии с анкетными данными, представленными гражданами при поступлении на муниципальную службу, и муниципальными служащими, </w:t>
      </w:r>
      <w:proofErr w:type="gramStart"/>
      <w:r w:rsidRPr="007521F2">
        <w:rPr>
          <w:rFonts w:ascii="Liberation Serif" w:hAnsi="Liberation Serif" w:cs="Liberation Serif"/>
          <w:sz w:val="28"/>
          <w:szCs w:val="28"/>
        </w:rPr>
        <w:t>анализируется и контролируется</w:t>
      </w:r>
      <w:proofErr w:type="gramEnd"/>
      <w:r w:rsidRPr="007521F2">
        <w:rPr>
          <w:rFonts w:ascii="Liberation Serif" w:hAnsi="Liberation Serif" w:cs="Liberation Serif"/>
          <w:sz w:val="28"/>
          <w:szCs w:val="28"/>
        </w:rPr>
        <w:t xml:space="preserve"> отсутствие непосредственной подчиненности или подконтрольности муниципальных служащих, находящихся в близком родстве или свойстве;</w:t>
      </w:r>
    </w:p>
    <w:p w:rsidR="00730C2F" w:rsidRPr="007521F2" w:rsidRDefault="00730C2F" w:rsidP="00730C2F">
      <w:pPr>
        <w:spacing w:after="0" w:line="240" w:lineRule="auto"/>
        <w:ind w:firstLine="709"/>
        <w:jc w:val="both"/>
        <w:rPr>
          <w:rFonts w:ascii="Liberation Serif" w:hAnsi="Liberation Serif" w:cs="Liberation Serif"/>
          <w:sz w:val="28"/>
          <w:szCs w:val="28"/>
        </w:rPr>
      </w:pPr>
      <w:r w:rsidRPr="007521F2">
        <w:rPr>
          <w:rFonts w:ascii="Liberation Serif" w:hAnsi="Liberation Serif" w:cs="Liberation Serif"/>
          <w:sz w:val="28"/>
          <w:szCs w:val="28"/>
        </w:rPr>
        <w:t xml:space="preserve">5) организована работа по проведению проверок соблюдения муниципальными служащими федерального законодательства о муниципальной службе и противодействии коррупции, на предмет соблюдения запрета </w:t>
      </w:r>
      <w:r w:rsidRPr="007521F2">
        <w:rPr>
          <w:rFonts w:ascii="Liberation Serif" w:hAnsi="Liberation Serif" w:cs="Liberation Serif"/>
          <w:sz w:val="28"/>
          <w:szCs w:val="28"/>
        </w:rPr>
        <w:br/>
        <w:t>на осуществление предпринимательской деятельности и участия в управлении хозяйствующими субъектами, с использованием ЕГРЮЛ и ЕГРИП;</w:t>
      </w:r>
    </w:p>
    <w:p w:rsidR="008B3C92" w:rsidRPr="007521F2" w:rsidRDefault="00730C2F" w:rsidP="00730C2F">
      <w:pPr>
        <w:pStyle w:val="ConsPlusNormal"/>
        <w:ind w:firstLine="709"/>
        <w:jc w:val="both"/>
        <w:rPr>
          <w:rFonts w:ascii="Liberation Serif" w:hAnsi="Liberation Serif" w:cs="Liberation Serif"/>
          <w:i/>
          <w:iCs/>
          <w:sz w:val="28"/>
          <w:szCs w:val="28"/>
        </w:rPr>
      </w:pPr>
      <w:r w:rsidRPr="007521F2">
        <w:rPr>
          <w:rFonts w:ascii="Liberation Serif" w:hAnsi="Liberation Serif" w:cs="Liberation Serif"/>
          <w:sz w:val="28"/>
          <w:szCs w:val="28"/>
        </w:rPr>
        <w:t>6) п</w:t>
      </w:r>
      <w:r w:rsidRPr="007521F2">
        <w:rPr>
          <w:rFonts w:ascii="Liberation Serif" w:hAnsi="Liberation Serif" w:cs="Liberation Serif"/>
          <w:color w:val="000000"/>
          <w:sz w:val="28"/>
          <w:szCs w:val="28"/>
          <w:lang w:bidi="ru-RU"/>
        </w:rPr>
        <w:t xml:space="preserve">роводится разъяснительная работа с получателями муниципальных услуг, субъектами, в отношении которых проводятся контрольные проверки, </w:t>
      </w:r>
      <w:r w:rsidRPr="007521F2">
        <w:rPr>
          <w:rFonts w:ascii="Liberation Serif" w:hAnsi="Liberation Serif" w:cs="Liberation Serif"/>
          <w:color w:val="000000"/>
          <w:sz w:val="28"/>
          <w:szCs w:val="28"/>
          <w:lang w:bidi="ru-RU"/>
        </w:rPr>
        <w:br/>
        <w:t xml:space="preserve">с участниками конкурсных и аукционных процедур с целью мотивировать их сообщать обо всех случаях возможного наличия конфликта интересов </w:t>
      </w:r>
      <w:r w:rsidRPr="007521F2">
        <w:rPr>
          <w:rFonts w:ascii="Liberation Serif" w:hAnsi="Liberation Serif" w:cs="Liberation Serif"/>
          <w:color w:val="000000"/>
          <w:sz w:val="28"/>
          <w:szCs w:val="28"/>
          <w:lang w:bidi="ru-RU"/>
        </w:rPr>
        <w:br/>
        <w:t xml:space="preserve">в деятельности </w:t>
      </w:r>
      <w:r w:rsidR="00D93B8E" w:rsidRPr="007521F2">
        <w:rPr>
          <w:rFonts w:ascii="Liberation Serif" w:hAnsi="Liberation Serif" w:cs="Liberation Serif"/>
          <w:color w:val="000000"/>
          <w:sz w:val="28"/>
          <w:szCs w:val="28"/>
          <w:lang w:bidi="ru-RU"/>
        </w:rPr>
        <w:t>муниципальных служащих</w:t>
      </w:r>
      <w:r w:rsidRPr="007521F2">
        <w:rPr>
          <w:rFonts w:ascii="Liberation Serif" w:hAnsi="Liberation Serif" w:cs="Liberation Serif"/>
          <w:color w:val="000000"/>
          <w:sz w:val="28"/>
          <w:szCs w:val="28"/>
          <w:lang w:bidi="ru-RU"/>
        </w:rPr>
        <w:t xml:space="preserve"> органов местного самоуправления.</w:t>
      </w:r>
    </w:p>
    <w:p w:rsidR="008B3C92" w:rsidRPr="00936D87" w:rsidRDefault="008B3C92" w:rsidP="00730C2F">
      <w:pPr>
        <w:pStyle w:val="ConsPlusNormal"/>
        <w:ind w:firstLine="709"/>
        <w:jc w:val="both"/>
        <w:rPr>
          <w:rFonts w:ascii="Liberation Serif" w:hAnsi="Liberation Serif" w:cs="Liberation Serif"/>
          <w:iCs/>
          <w:sz w:val="28"/>
          <w:szCs w:val="28"/>
        </w:rPr>
      </w:pPr>
      <w:proofErr w:type="gramStart"/>
      <w:r w:rsidRPr="00936D87">
        <w:rPr>
          <w:rFonts w:ascii="Liberation Serif" w:hAnsi="Liberation Serif" w:cs="Liberation Serif"/>
          <w:b/>
          <w:bCs/>
          <w:iCs/>
          <w:sz w:val="28"/>
          <w:szCs w:val="28"/>
          <w:u w:val="single"/>
        </w:rPr>
        <w:t>Подпункт «б»:</w:t>
      </w:r>
      <w:r w:rsidRPr="00936D87">
        <w:rPr>
          <w:rFonts w:ascii="Liberation Serif" w:hAnsi="Liberation Serif" w:cs="Liberation Serif"/>
          <w:bCs/>
          <w:iCs/>
          <w:sz w:val="28"/>
          <w:szCs w:val="28"/>
        </w:rPr>
        <w:t xml:space="preserve"> </w:t>
      </w:r>
      <w:r w:rsidR="00CD1BBF" w:rsidRPr="00936D87">
        <w:rPr>
          <w:rFonts w:ascii="Liberation Serif" w:hAnsi="Liberation Serif" w:cs="Liberation Serif"/>
          <w:i/>
          <w:iCs/>
          <w:sz w:val="28"/>
          <w:szCs w:val="28"/>
        </w:rPr>
        <w:t xml:space="preserve">Рекомендовать руководителям органов местного самоуправления в пределах своих полномочий обеспечить принятие мер </w:t>
      </w:r>
      <w:r w:rsidR="00CD1BBF" w:rsidRPr="00936D87">
        <w:rPr>
          <w:rFonts w:ascii="Liberation Serif" w:hAnsi="Liberation Serif" w:cs="Liberation Serif"/>
          <w:i/>
          <w:iCs/>
          <w:sz w:val="28"/>
          <w:szCs w:val="28"/>
        </w:rPr>
        <w:br/>
        <w:t xml:space="preserve">по повышению эффективности </w:t>
      </w:r>
      <w:r w:rsidR="009C28E8" w:rsidRPr="00936D87">
        <w:rPr>
          <w:rFonts w:ascii="Liberation Serif" w:hAnsi="Liberation Serif" w:cs="Liberation Serif"/>
          <w:i/>
          <w:iCs/>
          <w:sz w:val="28"/>
          <w:szCs w:val="28"/>
        </w:rPr>
        <w:t xml:space="preserve">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w:t>
      </w:r>
      <w:r w:rsidR="009C28E8" w:rsidRPr="00936D87">
        <w:rPr>
          <w:rFonts w:ascii="Liberation Serif" w:hAnsi="Liberation Serif" w:cs="Liberation Serif"/>
          <w:i/>
          <w:iCs/>
          <w:sz w:val="28"/>
          <w:szCs w:val="28"/>
        </w:rPr>
        <w:br/>
        <w:t>и свойственниках в</w:t>
      </w:r>
      <w:proofErr w:type="gramEnd"/>
      <w:r w:rsidR="009C28E8" w:rsidRPr="00936D87">
        <w:rPr>
          <w:rFonts w:ascii="Liberation Serif" w:hAnsi="Liberation Serif" w:cs="Liberation Serif"/>
          <w:i/>
          <w:iCs/>
          <w:sz w:val="28"/>
          <w:szCs w:val="28"/>
        </w:rPr>
        <w:t xml:space="preserve"> </w:t>
      </w:r>
      <w:proofErr w:type="gramStart"/>
      <w:r w:rsidR="009C28E8" w:rsidRPr="00936D87">
        <w:rPr>
          <w:rFonts w:ascii="Liberation Serif" w:hAnsi="Liberation Serif" w:cs="Liberation Serif"/>
          <w:i/>
          <w:iCs/>
          <w:sz w:val="28"/>
          <w:szCs w:val="28"/>
        </w:rPr>
        <w:t>целях</w:t>
      </w:r>
      <w:proofErr w:type="gramEnd"/>
      <w:r w:rsidR="009C28E8" w:rsidRPr="00936D87">
        <w:rPr>
          <w:rFonts w:ascii="Liberation Serif" w:hAnsi="Liberation Serif" w:cs="Liberation Serif"/>
          <w:i/>
          <w:iCs/>
          <w:sz w:val="28"/>
          <w:szCs w:val="28"/>
        </w:rPr>
        <w:t xml:space="preserve"> выявления возможного конфликта интересов.</w:t>
      </w:r>
    </w:p>
    <w:p w:rsidR="00936D87" w:rsidRPr="00FA77A3" w:rsidRDefault="00730C2F" w:rsidP="00FA77A3">
      <w:pPr>
        <w:spacing w:after="0" w:line="240" w:lineRule="auto"/>
        <w:ind w:firstLine="709"/>
        <w:jc w:val="both"/>
        <w:rPr>
          <w:rFonts w:ascii="Liberation Serif" w:hAnsi="Liberation Serif" w:cs="Liberation Serif"/>
          <w:sz w:val="28"/>
          <w:szCs w:val="28"/>
        </w:rPr>
      </w:pPr>
      <w:r w:rsidRPr="00936D87">
        <w:rPr>
          <w:rFonts w:ascii="Liberation Serif" w:hAnsi="Liberation Serif" w:cs="Liberation Serif"/>
          <w:sz w:val="28"/>
          <w:szCs w:val="28"/>
        </w:rPr>
        <w:t xml:space="preserve">В 2018 году </w:t>
      </w:r>
      <w:r w:rsidRPr="00936D87">
        <w:rPr>
          <w:rFonts w:ascii="Liberation Serif" w:hAnsi="Liberation Serif" w:cs="Liberation Serif"/>
          <w:iCs/>
          <w:sz w:val="28"/>
          <w:szCs w:val="28"/>
        </w:rPr>
        <w:t>актуализированы сведения, содержащиеся в анкетах</w:t>
      </w:r>
      <w:r w:rsidR="00041301">
        <w:rPr>
          <w:rFonts w:ascii="Liberation Serif" w:hAnsi="Liberation Serif" w:cs="Liberation Serif"/>
          <w:iCs/>
          <w:sz w:val="28"/>
          <w:szCs w:val="28"/>
        </w:rPr>
        <w:t xml:space="preserve"> </w:t>
      </w:r>
      <w:r w:rsidR="00041301" w:rsidRPr="00936D87">
        <w:rPr>
          <w:rFonts w:ascii="Liberation Serif" w:hAnsi="Liberation Serif" w:cs="Liberation Serif"/>
          <w:b/>
          <w:iCs/>
          <w:sz w:val="28"/>
          <w:szCs w:val="28"/>
        </w:rPr>
        <w:t>3018</w:t>
      </w:r>
      <w:r w:rsidR="00041301" w:rsidRPr="00936D87">
        <w:rPr>
          <w:rFonts w:ascii="Liberation Serif" w:hAnsi="Liberation Serif" w:cs="Liberation Serif"/>
          <w:iCs/>
          <w:sz w:val="28"/>
          <w:szCs w:val="28"/>
        </w:rPr>
        <w:t xml:space="preserve"> муниципальных служащих </w:t>
      </w:r>
      <w:r w:rsidR="00041301" w:rsidRPr="00936D87">
        <w:rPr>
          <w:rFonts w:ascii="Liberation Serif" w:hAnsi="Liberation Serif" w:cs="Liberation Serif"/>
          <w:sz w:val="28"/>
          <w:szCs w:val="28"/>
        </w:rPr>
        <w:t xml:space="preserve">(39,6% от общего количества </w:t>
      </w:r>
      <w:r w:rsidR="00041301" w:rsidRPr="00936D87">
        <w:rPr>
          <w:rFonts w:ascii="Liberation Serif" w:hAnsi="Liberation Serif" w:cs="Liberation Serif"/>
          <w:iCs/>
          <w:sz w:val="28"/>
          <w:szCs w:val="28"/>
        </w:rPr>
        <w:t xml:space="preserve">муниципальных служащих </w:t>
      </w:r>
      <w:r w:rsidR="00041301" w:rsidRPr="00936D87">
        <w:rPr>
          <w:rFonts w:ascii="Liberation Serif" w:hAnsi="Liberation Serif" w:cs="Liberation Serif"/>
          <w:sz w:val="28"/>
          <w:szCs w:val="28"/>
        </w:rPr>
        <w:t xml:space="preserve">– </w:t>
      </w:r>
      <w:r w:rsidR="00041301" w:rsidRPr="00936D87">
        <w:rPr>
          <w:rFonts w:ascii="Liberation Serif" w:hAnsi="Liberation Serif" w:cs="Liberation Serif"/>
          <w:b/>
          <w:i/>
          <w:sz w:val="28"/>
          <w:szCs w:val="28"/>
        </w:rPr>
        <w:t>7624</w:t>
      </w:r>
      <w:r w:rsidR="00041301" w:rsidRPr="00936D87">
        <w:rPr>
          <w:rFonts w:ascii="Liberation Serif" w:hAnsi="Liberation Serif" w:cs="Liberation Serif"/>
          <w:sz w:val="28"/>
          <w:szCs w:val="28"/>
        </w:rPr>
        <w:t>)</w:t>
      </w:r>
      <w:r w:rsidRPr="00936D87">
        <w:rPr>
          <w:rFonts w:ascii="Liberation Serif" w:hAnsi="Liberation Serif" w:cs="Liberation Serif"/>
          <w:iCs/>
          <w:sz w:val="28"/>
          <w:szCs w:val="28"/>
        </w:rPr>
        <w:t>, форма которых утверждена распоряжением Правительства Российской Федерации от 26.05.2005 № 667-р (далее – анкета)</w:t>
      </w:r>
      <w:r w:rsidRPr="00936D87">
        <w:rPr>
          <w:rFonts w:ascii="Liberation Serif" w:hAnsi="Liberation Serif" w:cs="Liberation Serif"/>
          <w:sz w:val="28"/>
          <w:szCs w:val="28"/>
        </w:rPr>
        <w:t>.</w:t>
      </w:r>
      <w:r w:rsidR="00936D87" w:rsidRPr="00936D87">
        <w:rPr>
          <w:rFonts w:ascii="Liberation Serif" w:hAnsi="Liberation Serif" w:cs="Liberation Serif"/>
          <w:sz w:val="28"/>
          <w:szCs w:val="28"/>
        </w:rPr>
        <w:t xml:space="preserve"> </w:t>
      </w:r>
      <w:r w:rsidR="00041301">
        <w:rPr>
          <w:rFonts w:ascii="Liberation Serif" w:hAnsi="Liberation Serif" w:cs="Liberation Serif"/>
          <w:sz w:val="28"/>
          <w:szCs w:val="28"/>
        </w:rPr>
        <w:br/>
      </w:r>
      <w:r w:rsidR="00936D87" w:rsidRPr="00936D87">
        <w:rPr>
          <w:rFonts w:ascii="Liberation Serif" w:hAnsi="Liberation Serif" w:cs="Liberation Serif"/>
          <w:sz w:val="28"/>
          <w:szCs w:val="28"/>
        </w:rPr>
        <w:t xml:space="preserve">В </w:t>
      </w:r>
      <w:r w:rsidR="00936D87" w:rsidRPr="00936D87">
        <w:rPr>
          <w:rFonts w:ascii="Liberation Serif" w:hAnsi="Liberation Serif" w:cs="Liberation Serif"/>
          <w:sz w:val="28"/>
          <w:szCs w:val="28"/>
          <w:lang w:val="en-US"/>
        </w:rPr>
        <w:t>I</w:t>
      </w:r>
      <w:r w:rsidR="00936D87" w:rsidRPr="00936D87">
        <w:rPr>
          <w:rFonts w:ascii="Liberation Serif" w:hAnsi="Liberation Serif" w:cs="Liberation Serif"/>
          <w:sz w:val="28"/>
          <w:szCs w:val="28"/>
        </w:rPr>
        <w:t xml:space="preserve"> </w:t>
      </w:r>
      <w:proofErr w:type="gramStart"/>
      <w:r w:rsidR="00936D87" w:rsidRPr="00936D87">
        <w:rPr>
          <w:rFonts w:ascii="Liberation Serif" w:hAnsi="Liberation Serif" w:cs="Liberation Serif"/>
          <w:sz w:val="28"/>
          <w:szCs w:val="28"/>
        </w:rPr>
        <w:t>квартале</w:t>
      </w:r>
      <w:proofErr w:type="gramEnd"/>
      <w:r w:rsidR="00936D87" w:rsidRPr="00936D87">
        <w:rPr>
          <w:rFonts w:ascii="Liberation Serif" w:hAnsi="Liberation Serif" w:cs="Liberation Serif"/>
          <w:sz w:val="28"/>
          <w:szCs w:val="28"/>
        </w:rPr>
        <w:t xml:space="preserve"> 2019 года </w:t>
      </w:r>
      <w:r w:rsidR="00936D87" w:rsidRPr="00936D87">
        <w:rPr>
          <w:rFonts w:ascii="Liberation Serif" w:hAnsi="Liberation Serif" w:cs="Liberation Serif"/>
          <w:iCs/>
          <w:sz w:val="28"/>
          <w:szCs w:val="28"/>
        </w:rPr>
        <w:t xml:space="preserve">актуализированы сведения, содержащиеся в анкетах </w:t>
      </w:r>
      <w:r w:rsidR="00041301">
        <w:rPr>
          <w:rFonts w:ascii="Liberation Serif" w:hAnsi="Liberation Serif" w:cs="Liberation Serif"/>
          <w:iCs/>
          <w:sz w:val="28"/>
          <w:szCs w:val="28"/>
        </w:rPr>
        <w:br/>
      </w:r>
      <w:r w:rsidR="00936D87" w:rsidRPr="00936D87">
        <w:rPr>
          <w:rFonts w:ascii="Liberation Serif" w:hAnsi="Liberation Serif" w:cs="Liberation Serif"/>
          <w:b/>
          <w:i/>
          <w:iCs/>
          <w:sz w:val="28"/>
          <w:szCs w:val="28"/>
        </w:rPr>
        <w:t>812</w:t>
      </w:r>
      <w:r w:rsidR="00936D87" w:rsidRPr="00936D87">
        <w:rPr>
          <w:rFonts w:ascii="Liberation Serif" w:hAnsi="Liberation Serif" w:cs="Liberation Serif"/>
          <w:iCs/>
          <w:sz w:val="28"/>
          <w:szCs w:val="28"/>
        </w:rPr>
        <w:t xml:space="preserve"> муниципальных служащих </w:t>
      </w:r>
      <w:r w:rsidR="00936D87" w:rsidRPr="00936D87">
        <w:rPr>
          <w:rFonts w:ascii="Liberation Serif" w:hAnsi="Liberation Serif" w:cs="Liberation Serif"/>
          <w:sz w:val="28"/>
          <w:szCs w:val="28"/>
        </w:rPr>
        <w:t xml:space="preserve">(10,7% от общего количества </w:t>
      </w:r>
      <w:r w:rsidR="00936D87" w:rsidRPr="00936D87">
        <w:rPr>
          <w:rFonts w:ascii="Liberation Serif" w:hAnsi="Liberation Serif" w:cs="Liberation Serif"/>
          <w:iCs/>
          <w:sz w:val="28"/>
          <w:szCs w:val="28"/>
        </w:rPr>
        <w:t xml:space="preserve">муниципальных </w:t>
      </w:r>
      <w:r w:rsidR="00936D87" w:rsidRPr="00FA77A3">
        <w:rPr>
          <w:rFonts w:ascii="Liberation Serif" w:hAnsi="Liberation Serif" w:cs="Liberation Serif"/>
          <w:iCs/>
          <w:sz w:val="28"/>
          <w:szCs w:val="28"/>
        </w:rPr>
        <w:t xml:space="preserve">служащих </w:t>
      </w:r>
      <w:r w:rsidR="00936D87" w:rsidRPr="00FA77A3">
        <w:rPr>
          <w:rFonts w:ascii="Liberation Serif" w:hAnsi="Liberation Serif" w:cs="Liberation Serif"/>
          <w:sz w:val="28"/>
          <w:szCs w:val="28"/>
        </w:rPr>
        <w:t xml:space="preserve">– </w:t>
      </w:r>
      <w:r w:rsidR="00936D87" w:rsidRPr="00FA77A3">
        <w:rPr>
          <w:rFonts w:ascii="Liberation Serif" w:hAnsi="Liberation Serif" w:cs="Liberation Serif"/>
          <w:b/>
          <w:i/>
          <w:sz w:val="28"/>
          <w:szCs w:val="28"/>
        </w:rPr>
        <w:t>7579</w:t>
      </w:r>
      <w:r w:rsidR="00936D87" w:rsidRPr="00FA77A3">
        <w:rPr>
          <w:rFonts w:ascii="Liberation Serif" w:hAnsi="Liberation Serif" w:cs="Liberation Serif"/>
          <w:sz w:val="28"/>
          <w:szCs w:val="28"/>
        </w:rPr>
        <w:t xml:space="preserve">). Всего по состоянию на 31.03.2019 актуализировано </w:t>
      </w:r>
      <w:r w:rsidR="00936D87" w:rsidRPr="00FA77A3">
        <w:rPr>
          <w:rFonts w:ascii="Liberation Serif" w:hAnsi="Liberation Serif" w:cs="Liberation Serif"/>
          <w:sz w:val="28"/>
          <w:szCs w:val="28"/>
        </w:rPr>
        <w:br/>
      </w:r>
      <w:r w:rsidR="00936D87" w:rsidRPr="00FA77A3">
        <w:rPr>
          <w:rFonts w:ascii="Liberation Serif" w:hAnsi="Liberation Serif" w:cs="Liberation Serif"/>
          <w:b/>
          <w:i/>
          <w:sz w:val="28"/>
          <w:szCs w:val="28"/>
        </w:rPr>
        <w:t>3830</w:t>
      </w:r>
      <w:r w:rsidR="00936D87" w:rsidRPr="00FA77A3">
        <w:rPr>
          <w:rFonts w:ascii="Liberation Serif" w:hAnsi="Liberation Serif" w:cs="Liberation Serif"/>
          <w:sz w:val="28"/>
          <w:szCs w:val="28"/>
        </w:rPr>
        <w:t xml:space="preserve"> анкет (50,5% от общего количества </w:t>
      </w:r>
      <w:r w:rsidR="00936D87" w:rsidRPr="00FA77A3">
        <w:rPr>
          <w:rFonts w:ascii="Liberation Serif" w:hAnsi="Liberation Serif" w:cs="Liberation Serif"/>
          <w:iCs/>
          <w:sz w:val="28"/>
          <w:szCs w:val="28"/>
        </w:rPr>
        <w:t xml:space="preserve">муниципальных служащих </w:t>
      </w:r>
      <w:r w:rsidR="00936D87" w:rsidRPr="00FA77A3">
        <w:rPr>
          <w:rFonts w:ascii="Liberation Serif" w:hAnsi="Liberation Serif" w:cs="Liberation Serif"/>
          <w:sz w:val="28"/>
          <w:szCs w:val="28"/>
        </w:rPr>
        <w:t xml:space="preserve">– </w:t>
      </w:r>
      <w:r w:rsidR="00936D87" w:rsidRPr="00FA77A3">
        <w:rPr>
          <w:rFonts w:ascii="Liberation Serif" w:hAnsi="Liberation Serif" w:cs="Liberation Serif"/>
          <w:b/>
          <w:i/>
          <w:sz w:val="28"/>
          <w:szCs w:val="28"/>
        </w:rPr>
        <w:t>7579</w:t>
      </w:r>
      <w:r w:rsidR="00936D87" w:rsidRPr="00FA77A3">
        <w:rPr>
          <w:rFonts w:ascii="Liberation Serif" w:hAnsi="Liberation Serif" w:cs="Liberation Serif"/>
          <w:sz w:val="28"/>
          <w:szCs w:val="28"/>
        </w:rPr>
        <w:t>).</w:t>
      </w:r>
    </w:p>
    <w:p w:rsidR="00FA77A3" w:rsidRPr="00FA77A3" w:rsidRDefault="00FA77A3" w:rsidP="00FA77A3">
      <w:pPr>
        <w:spacing w:after="0" w:line="240" w:lineRule="auto"/>
        <w:ind w:firstLine="709"/>
        <w:jc w:val="both"/>
        <w:rPr>
          <w:rFonts w:ascii="Liberation Serif" w:hAnsi="Liberation Serif" w:cs="Liberation Serif"/>
          <w:sz w:val="28"/>
          <w:szCs w:val="28"/>
        </w:rPr>
      </w:pPr>
      <w:r w:rsidRPr="00FA77A3">
        <w:rPr>
          <w:rFonts w:ascii="Liberation Serif" w:hAnsi="Liberation Serif" w:cs="Liberation Serif"/>
          <w:sz w:val="28"/>
          <w:szCs w:val="28"/>
        </w:rPr>
        <w:t xml:space="preserve">В 2018 году впервые поступили на муниципальную службу </w:t>
      </w:r>
      <w:r w:rsidR="00041301">
        <w:rPr>
          <w:rFonts w:ascii="Liberation Serif" w:hAnsi="Liberation Serif" w:cs="Liberation Serif"/>
          <w:sz w:val="28"/>
          <w:szCs w:val="28"/>
        </w:rPr>
        <w:br/>
      </w:r>
      <w:r w:rsidRPr="00FA77A3">
        <w:rPr>
          <w:rFonts w:ascii="Liberation Serif" w:hAnsi="Liberation Serif" w:cs="Liberation Serif"/>
          <w:b/>
          <w:i/>
          <w:iCs/>
          <w:sz w:val="28"/>
          <w:szCs w:val="28"/>
        </w:rPr>
        <w:t>1010</w:t>
      </w:r>
      <w:r w:rsidRPr="00FA77A3">
        <w:rPr>
          <w:rFonts w:ascii="Liberation Serif" w:hAnsi="Liberation Serif" w:cs="Liberation Serif"/>
          <w:iCs/>
          <w:sz w:val="28"/>
          <w:szCs w:val="28"/>
        </w:rPr>
        <w:t xml:space="preserve"> муниципальных служащих, в</w:t>
      </w:r>
      <w:r w:rsidRPr="00FA77A3">
        <w:rPr>
          <w:rFonts w:ascii="Liberation Serif" w:hAnsi="Liberation Serif" w:cs="Liberation Serif"/>
          <w:sz w:val="28"/>
          <w:szCs w:val="28"/>
        </w:rPr>
        <w:t xml:space="preserve"> </w:t>
      </w:r>
      <w:r w:rsidRPr="00FA77A3">
        <w:rPr>
          <w:rFonts w:ascii="Liberation Serif" w:hAnsi="Liberation Serif" w:cs="Liberation Serif"/>
          <w:sz w:val="28"/>
          <w:szCs w:val="28"/>
          <w:lang w:val="en-US"/>
        </w:rPr>
        <w:t>I</w:t>
      </w:r>
      <w:r w:rsidRPr="00FA77A3">
        <w:rPr>
          <w:rFonts w:ascii="Liberation Serif" w:hAnsi="Liberation Serif" w:cs="Liberation Serif"/>
          <w:sz w:val="28"/>
          <w:szCs w:val="28"/>
        </w:rPr>
        <w:t xml:space="preserve"> квартале 2019 года – </w:t>
      </w:r>
      <w:r w:rsidRPr="00FA77A3">
        <w:rPr>
          <w:rFonts w:ascii="Liberation Serif" w:hAnsi="Liberation Serif" w:cs="Liberation Serif"/>
          <w:b/>
          <w:i/>
          <w:iCs/>
          <w:sz w:val="28"/>
          <w:szCs w:val="28"/>
        </w:rPr>
        <w:t>284</w:t>
      </w:r>
      <w:r w:rsidRPr="00FA77A3">
        <w:rPr>
          <w:rFonts w:ascii="Liberation Serif" w:hAnsi="Liberation Serif" w:cs="Liberation Serif"/>
          <w:iCs/>
          <w:sz w:val="28"/>
          <w:szCs w:val="28"/>
        </w:rPr>
        <w:t xml:space="preserve"> муниципальных служащих.</w:t>
      </w:r>
    </w:p>
    <w:p w:rsidR="00FA77A3" w:rsidRPr="00FA77A3" w:rsidRDefault="00FA77A3" w:rsidP="00FA77A3">
      <w:pPr>
        <w:spacing w:after="0" w:line="240" w:lineRule="auto"/>
        <w:ind w:firstLine="709"/>
        <w:jc w:val="both"/>
        <w:rPr>
          <w:rFonts w:ascii="Liberation Serif" w:hAnsi="Liberation Serif" w:cs="Liberation Serif"/>
          <w:iCs/>
          <w:sz w:val="28"/>
          <w:szCs w:val="28"/>
        </w:rPr>
      </w:pPr>
      <w:r w:rsidRPr="00FA77A3">
        <w:rPr>
          <w:rFonts w:ascii="Liberation Serif" w:hAnsi="Liberation Serif" w:cs="Liberation Serif"/>
          <w:sz w:val="28"/>
          <w:szCs w:val="28"/>
        </w:rPr>
        <w:t xml:space="preserve">В 2018 году </w:t>
      </w:r>
      <w:r w:rsidRPr="00FA77A3">
        <w:rPr>
          <w:rFonts w:ascii="Liberation Serif" w:hAnsi="Liberation Serif" w:cs="Liberation Serif"/>
          <w:b/>
          <w:iCs/>
          <w:sz w:val="28"/>
          <w:szCs w:val="28"/>
        </w:rPr>
        <w:t>225</w:t>
      </w:r>
      <w:r w:rsidRPr="00FA77A3">
        <w:rPr>
          <w:rFonts w:ascii="Liberation Serif" w:hAnsi="Liberation Serif" w:cs="Liberation Serif"/>
          <w:iCs/>
          <w:sz w:val="28"/>
          <w:szCs w:val="28"/>
        </w:rPr>
        <w:t xml:space="preserve"> муниципальных служащих </w:t>
      </w:r>
      <w:r w:rsidRPr="00FA77A3">
        <w:rPr>
          <w:rFonts w:ascii="Liberation Serif" w:hAnsi="Liberation Serif" w:cs="Liberation Serif"/>
          <w:sz w:val="28"/>
          <w:szCs w:val="28"/>
        </w:rPr>
        <w:t>назначены в порядке перевода (перемещения) на иные должности муниципальной службы</w:t>
      </w:r>
      <w:r w:rsidRPr="00FA77A3">
        <w:rPr>
          <w:rFonts w:ascii="Liberation Serif" w:hAnsi="Liberation Serif" w:cs="Liberation Serif"/>
          <w:iCs/>
          <w:sz w:val="28"/>
          <w:szCs w:val="28"/>
        </w:rPr>
        <w:t xml:space="preserve">, из которых </w:t>
      </w:r>
      <w:r>
        <w:rPr>
          <w:rFonts w:ascii="Liberation Serif" w:hAnsi="Liberation Serif" w:cs="Liberation Serif"/>
          <w:iCs/>
          <w:sz w:val="28"/>
          <w:szCs w:val="28"/>
        </w:rPr>
        <w:br/>
      </w:r>
      <w:r w:rsidRPr="00FA77A3">
        <w:rPr>
          <w:rFonts w:ascii="Liberation Serif" w:hAnsi="Liberation Serif" w:cs="Liberation Serif"/>
          <w:iCs/>
          <w:sz w:val="28"/>
          <w:szCs w:val="28"/>
        </w:rPr>
        <w:t xml:space="preserve">в отношении </w:t>
      </w:r>
      <w:r w:rsidRPr="00FA77A3">
        <w:rPr>
          <w:rFonts w:ascii="Liberation Serif" w:hAnsi="Liberation Serif" w:cs="Liberation Serif"/>
          <w:b/>
          <w:i/>
          <w:iCs/>
          <w:sz w:val="28"/>
          <w:szCs w:val="28"/>
        </w:rPr>
        <w:t xml:space="preserve">103 </w:t>
      </w:r>
      <w:r w:rsidRPr="00FA77A3">
        <w:rPr>
          <w:rFonts w:ascii="Liberation Serif" w:hAnsi="Liberation Serif" w:cs="Liberation Serif"/>
          <w:iCs/>
          <w:sz w:val="28"/>
          <w:szCs w:val="28"/>
        </w:rPr>
        <w:t>муниципальных служащих актуализированы сведения, содержащиеся в их анкетах.</w:t>
      </w:r>
    </w:p>
    <w:p w:rsidR="00FA77A3" w:rsidRPr="00FA77A3" w:rsidRDefault="00FA77A3" w:rsidP="00FA77A3">
      <w:pPr>
        <w:spacing w:after="0" w:line="240" w:lineRule="auto"/>
        <w:ind w:firstLine="709"/>
        <w:jc w:val="both"/>
        <w:rPr>
          <w:rFonts w:ascii="Liberation Serif" w:hAnsi="Liberation Serif" w:cs="Liberation Serif"/>
          <w:iCs/>
          <w:sz w:val="28"/>
          <w:szCs w:val="28"/>
        </w:rPr>
      </w:pPr>
      <w:proofErr w:type="gramStart"/>
      <w:r w:rsidRPr="00FA77A3">
        <w:rPr>
          <w:rFonts w:ascii="Liberation Serif" w:hAnsi="Liberation Serif" w:cs="Liberation Serif"/>
          <w:iCs/>
          <w:sz w:val="28"/>
          <w:szCs w:val="28"/>
        </w:rPr>
        <w:t>В</w:t>
      </w:r>
      <w:r w:rsidRPr="00FA77A3">
        <w:rPr>
          <w:rFonts w:ascii="Liberation Serif" w:hAnsi="Liberation Serif" w:cs="Liberation Serif"/>
          <w:sz w:val="28"/>
          <w:szCs w:val="28"/>
        </w:rPr>
        <w:t xml:space="preserve"> </w:t>
      </w:r>
      <w:r w:rsidRPr="00FA77A3">
        <w:rPr>
          <w:rFonts w:ascii="Liberation Serif" w:hAnsi="Liberation Serif" w:cs="Liberation Serif"/>
          <w:sz w:val="28"/>
          <w:szCs w:val="28"/>
          <w:lang w:val="en-US"/>
        </w:rPr>
        <w:t>I</w:t>
      </w:r>
      <w:r w:rsidRPr="00FA77A3">
        <w:rPr>
          <w:rFonts w:ascii="Liberation Serif" w:hAnsi="Liberation Serif" w:cs="Liberation Serif"/>
          <w:sz w:val="28"/>
          <w:szCs w:val="28"/>
        </w:rPr>
        <w:t xml:space="preserve"> квартале 2019 года </w:t>
      </w:r>
      <w:r w:rsidRPr="00FA77A3">
        <w:rPr>
          <w:rFonts w:ascii="Liberation Serif" w:hAnsi="Liberation Serif" w:cs="Liberation Serif"/>
          <w:b/>
          <w:iCs/>
          <w:sz w:val="28"/>
          <w:szCs w:val="28"/>
        </w:rPr>
        <w:t>138</w:t>
      </w:r>
      <w:r w:rsidRPr="00FA77A3">
        <w:rPr>
          <w:rFonts w:ascii="Liberation Serif" w:hAnsi="Liberation Serif" w:cs="Liberation Serif"/>
          <w:iCs/>
          <w:sz w:val="28"/>
          <w:szCs w:val="28"/>
        </w:rPr>
        <w:t xml:space="preserve"> муниципальных служащих </w:t>
      </w:r>
      <w:r w:rsidRPr="00FA77A3">
        <w:rPr>
          <w:rFonts w:ascii="Liberation Serif" w:hAnsi="Liberation Serif" w:cs="Liberation Serif"/>
          <w:sz w:val="28"/>
          <w:szCs w:val="28"/>
        </w:rPr>
        <w:t>назначены в порядке перевода (перемещения) на иные должности муниципальной службы</w:t>
      </w:r>
      <w:r w:rsidRPr="00FA77A3">
        <w:rPr>
          <w:rFonts w:ascii="Liberation Serif" w:hAnsi="Liberation Serif" w:cs="Liberation Serif"/>
          <w:iCs/>
          <w:sz w:val="28"/>
          <w:szCs w:val="28"/>
        </w:rPr>
        <w:t xml:space="preserve">, из которых в отношении </w:t>
      </w:r>
      <w:r w:rsidRPr="00FA77A3">
        <w:rPr>
          <w:rFonts w:ascii="Liberation Serif" w:hAnsi="Liberation Serif" w:cs="Liberation Serif"/>
          <w:b/>
          <w:i/>
          <w:iCs/>
          <w:sz w:val="28"/>
          <w:szCs w:val="28"/>
        </w:rPr>
        <w:t xml:space="preserve">106 </w:t>
      </w:r>
      <w:r w:rsidRPr="00FA77A3">
        <w:rPr>
          <w:rFonts w:ascii="Liberation Serif" w:hAnsi="Liberation Serif" w:cs="Liberation Serif"/>
          <w:iCs/>
          <w:sz w:val="28"/>
          <w:szCs w:val="28"/>
        </w:rPr>
        <w:t>муниципальных служащих актуализированы сведения, содержащиеся в их анкетах.</w:t>
      </w:r>
      <w:proofErr w:type="gramEnd"/>
    </w:p>
    <w:p w:rsidR="00730C2F" w:rsidRPr="00936D87" w:rsidRDefault="00730C2F" w:rsidP="00730C2F">
      <w:pPr>
        <w:spacing w:after="0" w:line="240" w:lineRule="auto"/>
        <w:ind w:firstLine="709"/>
        <w:jc w:val="both"/>
        <w:rPr>
          <w:rFonts w:ascii="Liberation Serif" w:hAnsi="Liberation Serif" w:cs="Liberation Serif"/>
          <w:sz w:val="28"/>
          <w:szCs w:val="28"/>
        </w:rPr>
      </w:pPr>
      <w:proofErr w:type="gramStart"/>
      <w:r w:rsidRPr="00936D87">
        <w:rPr>
          <w:rFonts w:ascii="Liberation Serif" w:hAnsi="Liberation Serif" w:cs="Liberation Serif"/>
          <w:sz w:val="28"/>
          <w:szCs w:val="28"/>
        </w:rPr>
        <w:lastRenderedPageBreak/>
        <w:t>В целях повышения эффективности кадровой работы в части, касающейся ведения личных дел муниципальных служащих, организовано проведение проверок личных дел на предмет соответствия требованиям Указа Президента РФ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roofErr w:type="gramEnd"/>
    </w:p>
    <w:p w:rsidR="008B3C92" w:rsidRPr="00730C2F" w:rsidRDefault="008B3C92" w:rsidP="00730C2F">
      <w:pPr>
        <w:pStyle w:val="ConsPlusNormal"/>
        <w:ind w:firstLine="709"/>
        <w:jc w:val="both"/>
        <w:rPr>
          <w:rFonts w:ascii="Times New Roman" w:hAnsi="Times New Roman" w:cs="Times New Roman"/>
          <w:iCs/>
          <w:sz w:val="28"/>
          <w:szCs w:val="28"/>
        </w:rPr>
      </w:pPr>
    </w:p>
    <w:p w:rsidR="008B3C92" w:rsidRPr="00E71AC8" w:rsidRDefault="008B3C92" w:rsidP="00E71AC8">
      <w:pPr>
        <w:autoSpaceDE w:val="0"/>
        <w:autoSpaceDN w:val="0"/>
        <w:adjustRightInd w:val="0"/>
        <w:spacing w:after="0" w:line="240" w:lineRule="auto"/>
        <w:ind w:firstLine="709"/>
        <w:jc w:val="both"/>
        <w:rPr>
          <w:rFonts w:ascii="Liberation Serif" w:hAnsi="Liberation Serif" w:cs="Liberation Serif"/>
          <w:b/>
          <w:sz w:val="28"/>
          <w:szCs w:val="28"/>
          <w:u w:val="single"/>
        </w:rPr>
      </w:pPr>
      <w:r w:rsidRPr="00E71AC8">
        <w:rPr>
          <w:rFonts w:ascii="Liberation Serif" w:hAnsi="Liberation Serif" w:cs="Liberation Serif"/>
          <w:b/>
          <w:sz w:val="28"/>
          <w:szCs w:val="28"/>
          <w:u w:val="single"/>
        </w:rPr>
        <w:t xml:space="preserve">Пункт 30 Национального плана противодействия коррупции </w:t>
      </w:r>
      <w:r w:rsidRPr="00E71AC8">
        <w:rPr>
          <w:rFonts w:ascii="Liberation Serif" w:hAnsi="Liberation Serif" w:cs="Liberation Serif"/>
          <w:b/>
          <w:sz w:val="28"/>
          <w:szCs w:val="28"/>
          <w:u w:val="single"/>
        </w:rPr>
        <w:br/>
        <w:t xml:space="preserve">на 2018–2020 годы </w:t>
      </w:r>
    </w:p>
    <w:p w:rsidR="008B3C92" w:rsidRPr="00E71AC8" w:rsidRDefault="008B3C92" w:rsidP="00E71AC8">
      <w:pPr>
        <w:pStyle w:val="ConsPlusNormal"/>
        <w:ind w:firstLine="709"/>
        <w:jc w:val="both"/>
        <w:rPr>
          <w:rFonts w:ascii="Liberation Serif" w:hAnsi="Liberation Serif" w:cs="Liberation Serif"/>
          <w:i/>
          <w:iCs/>
          <w:sz w:val="28"/>
          <w:szCs w:val="28"/>
        </w:rPr>
      </w:pPr>
      <w:r w:rsidRPr="00E71AC8">
        <w:rPr>
          <w:rFonts w:ascii="Liberation Serif" w:hAnsi="Liberation Serif" w:cs="Liberation Serif"/>
          <w:b/>
          <w:bCs/>
          <w:iCs/>
          <w:sz w:val="28"/>
          <w:szCs w:val="28"/>
          <w:u w:val="single"/>
        </w:rPr>
        <w:t>Подпункт «а»:</w:t>
      </w:r>
      <w:r w:rsidRPr="00E71AC8">
        <w:rPr>
          <w:rFonts w:ascii="Liberation Serif" w:hAnsi="Liberation Serif" w:cs="Liberation Serif"/>
          <w:bCs/>
          <w:iCs/>
          <w:sz w:val="28"/>
          <w:szCs w:val="28"/>
        </w:rPr>
        <w:t xml:space="preserve"> </w:t>
      </w:r>
      <w:r w:rsidR="009C28E8" w:rsidRPr="00E71AC8">
        <w:rPr>
          <w:rFonts w:ascii="Liberation Serif" w:hAnsi="Liberation Serif" w:cs="Liberation Serif"/>
          <w:i/>
          <w:iCs/>
          <w:sz w:val="28"/>
          <w:szCs w:val="28"/>
        </w:rPr>
        <w:t>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p w:rsidR="00E71AC8" w:rsidRPr="00E71AC8" w:rsidRDefault="00E71AC8" w:rsidP="00E71AC8">
      <w:pPr>
        <w:spacing w:after="0" w:line="240" w:lineRule="auto"/>
        <w:ind w:firstLine="600"/>
        <w:jc w:val="both"/>
        <w:rPr>
          <w:rFonts w:ascii="Liberation Serif" w:hAnsi="Liberation Serif" w:cs="Liberation Serif"/>
          <w:sz w:val="28"/>
          <w:szCs w:val="28"/>
        </w:rPr>
      </w:pPr>
      <w:r w:rsidRPr="00E71AC8">
        <w:rPr>
          <w:rFonts w:ascii="Liberation Serif" w:hAnsi="Liberation Serif" w:cs="Liberation Serif"/>
          <w:sz w:val="28"/>
          <w:szCs w:val="28"/>
        </w:rPr>
        <w:t xml:space="preserve">В 2018 году в муниципальных образованиях профилактическую работу </w:t>
      </w:r>
      <w:r>
        <w:rPr>
          <w:rFonts w:ascii="Liberation Serif" w:hAnsi="Liberation Serif" w:cs="Liberation Serif"/>
          <w:sz w:val="28"/>
          <w:szCs w:val="28"/>
        </w:rPr>
        <w:br/>
      </w:r>
      <w:r w:rsidRPr="00E71AC8">
        <w:rPr>
          <w:rFonts w:ascii="Liberation Serif" w:hAnsi="Liberation Serif" w:cs="Liberation Serif"/>
          <w:sz w:val="28"/>
          <w:szCs w:val="28"/>
        </w:rPr>
        <w:t xml:space="preserve">в сфере противодействия коррупции осуществлял </w:t>
      </w:r>
      <w:r w:rsidRPr="00E71AC8">
        <w:rPr>
          <w:rFonts w:ascii="Liberation Serif" w:hAnsi="Liberation Serif" w:cs="Liberation Serif"/>
          <w:b/>
          <w:i/>
          <w:sz w:val="28"/>
          <w:szCs w:val="28"/>
        </w:rPr>
        <w:t>231</w:t>
      </w:r>
      <w:r w:rsidRPr="00E71AC8">
        <w:rPr>
          <w:rFonts w:ascii="Liberation Serif" w:hAnsi="Liberation Serif" w:cs="Liberation Serif"/>
          <w:sz w:val="28"/>
          <w:szCs w:val="28"/>
        </w:rPr>
        <w:t xml:space="preserve"> муниципальный служащий, в </w:t>
      </w:r>
      <w:r w:rsidRPr="00E71AC8">
        <w:rPr>
          <w:rFonts w:ascii="Liberation Serif" w:hAnsi="Liberation Serif" w:cs="Liberation Serif"/>
          <w:sz w:val="28"/>
          <w:szCs w:val="28"/>
          <w:lang w:val="en-US"/>
        </w:rPr>
        <w:t>I</w:t>
      </w:r>
      <w:r w:rsidRPr="00E71AC8">
        <w:rPr>
          <w:rFonts w:ascii="Liberation Serif" w:hAnsi="Liberation Serif" w:cs="Liberation Serif"/>
          <w:sz w:val="28"/>
          <w:szCs w:val="28"/>
        </w:rPr>
        <w:t xml:space="preserve"> квартале 2019 года – </w:t>
      </w:r>
      <w:r w:rsidRPr="00E71AC8">
        <w:rPr>
          <w:rFonts w:ascii="Liberation Serif" w:hAnsi="Liberation Serif" w:cs="Liberation Serif"/>
          <w:b/>
          <w:i/>
          <w:sz w:val="28"/>
          <w:szCs w:val="28"/>
        </w:rPr>
        <w:t>233</w:t>
      </w:r>
      <w:r w:rsidRPr="00E71AC8">
        <w:rPr>
          <w:rFonts w:ascii="Liberation Serif" w:hAnsi="Liberation Serif" w:cs="Liberation Serif"/>
          <w:sz w:val="28"/>
          <w:szCs w:val="28"/>
        </w:rPr>
        <w:t>.</w:t>
      </w:r>
    </w:p>
    <w:p w:rsidR="00E71AC8" w:rsidRPr="00E71AC8" w:rsidRDefault="00E71AC8" w:rsidP="00E71AC8">
      <w:pPr>
        <w:spacing w:after="0" w:line="240" w:lineRule="auto"/>
        <w:ind w:firstLine="600"/>
        <w:jc w:val="both"/>
        <w:rPr>
          <w:rFonts w:ascii="Liberation Serif" w:hAnsi="Liberation Serif" w:cs="Liberation Serif"/>
          <w:sz w:val="28"/>
          <w:szCs w:val="28"/>
          <w:highlight w:val="yellow"/>
        </w:rPr>
      </w:pPr>
      <w:proofErr w:type="gramStart"/>
      <w:r w:rsidRPr="00E71AC8">
        <w:rPr>
          <w:rFonts w:ascii="Liberation Serif" w:hAnsi="Liberation Serif" w:cs="Liberation Serif"/>
          <w:sz w:val="28"/>
          <w:szCs w:val="28"/>
        </w:rPr>
        <w:t xml:space="preserve">С целью поддержания необходимого уровня квалификации лиц, ответственных за работу по профилактике коррупционных и иных правонарушений, в 2018 году обучено </w:t>
      </w:r>
      <w:r w:rsidRPr="00E71AC8">
        <w:rPr>
          <w:rFonts w:ascii="Liberation Serif" w:hAnsi="Liberation Serif" w:cs="Liberation Serif"/>
          <w:b/>
          <w:i/>
          <w:sz w:val="28"/>
          <w:szCs w:val="28"/>
        </w:rPr>
        <w:t>119</w:t>
      </w:r>
      <w:r w:rsidRPr="00E71AC8">
        <w:rPr>
          <w:rFonts w:ascii="Liberation Serif" w:hAnsi="Liberation Serif" w:cs="Liberation Serif"/>
          <w:sz w:val="28"/>
          <w:szCs w:val="28"/>
        </w:rPr>
        <w:t xml:space="preserve"> муниципальных служащих, из которых </w:t>
      </w:r>
      <w:r w:rsidRPr="00E71AC8">
        <w:rPr>
          <w:rFonts w:ascii="Liberation Serif" w:hAnsi="Liberation Serif" w:cs="Liberation Serif"/>
          <w:b/>
          <w:i/>
          <w:sz w:val="28"/>
          <w:szCs w:val="28"/>
        </w:rPr>
        <w:t>25</w:t>
      </w:r>
      <w:r w:rsidRPr="00E71AC8">
        <w:rPr>
          <w:rFonts w:ascii="Liberation Serif" w:hAnsi="Liberation Serif" w:cs="Liberation Serif"/>
          <w:sz w:val="28"/>
          <w:szCs w:val="28"/>
        </w:rPr>
        <w:t xml:space="preserve"> муниципальных служащих по теме «Функции подразделений кадровых служб органов местного самоуправления по профилактике коррупционных и иных правонарушений», </w:t>
      </w:r>
      <w:r w:rsidRPr="00E71AC8">
        <w:rPr>
          <w:rFonts w:ascii="Liberation Serif" w:hAnsi="Liberation Serif" w:cs="Liberation Serif"/>
          <w:b/>
          <w:i/>
          <w:sz w:val="28"/>
          <w:szCs w:val="28"/>
        </w:rPr>
        <w:t>94</w:t>
      </w:r>
      <w:r w:rsidRPr="00E71AC8">
        <w:rPr>
          <w:rFonts w:ascii="Liberation Serif" w:hAnsi="Liberation Serif" w:cs="Liberation Serif"/>
          <w:sz w:val="28"/>
          <w:szCs w:val="28"/>
        </w:rPr>
        <w:t xml:space="preserve"> – по иным учебным программам дополнительного профессионального образования, в которые включены вопросы противодействия коррупции.</w:t>
      </w:r>
      <w:proofErr w:type="gramEnd"/>
      <w:r w:rsidRPr="00E71AC8">
        <w:rPr>
          <w:rFonts w:ascii="Liberation Serif" w:hAnsi="Liberation Serif" w:cs="Liberation Serif"/>
          <w:sz w:val="28"/>
          <w:szCs w:val="28"/>
        </w:rPr>
        <w:t xml:space="preserve"> </w:t>
      </w:r>
      <w:proofErr w:type="gramStart"/>
      <w:r w:rsidRPr="00E71AC8">
        <w:rPr>
          <w:rFonts w:ascii="Liberation Serif" w:hAnsi="Liberation Serif" w:cs="Liberation Serif"/>
          <w:sz w:val="28"/>
          <w:szCs w:val="28"/>
        </w:rPr>
        <w:t xml:space="preserve">В </w:t>
      </w:r>
      <w:r w:rsidRPr="00E71AC8">
        <w:rPr>
          <w:rFonts w:ascii="Liberation Serif" w:hAnsi="Liberation Serif" w:cs="Liberation Serif"/>
          <w:sz w:val="28"/>
          <w:szCs w:val="28"/>
          <w:lang w:val="en-US"/>
        </w:rPr>
        <w:t>I</w:t>
      </w:r>
      <w:r w:rsidRPr="00E71AC8">
        <w:rPr>
          <w:rFonts w:ascii="Liberation Serif" w:hAnsi="Liberation Serif" w:cs="Liberation Serif"/>
          <w:sz w:val="28"/>
          <w:szCs w:val="28"/>
        </w:rPr>
        <w:t xml:space="preserve"> квартале 2019 года обучено </w:t>
      </w:r>
      <w:r w:rsidRPr="00E71AC8">
        <w:rPr>
          <w:rFonts w:ascii="Liberation Serif" w:hAnsi="Liberation Serif" w:cs="Liberation Serif"/>
          <w:b/>
          <w:i/>
          <w:sz w:val="28"/>
          <w:szCs w:val="28"/>
        </w:rPr>
        <w:t>55</w:t>
      </w:r>
      <w:r w:rsidRPr="00E71AC8">
        <w:rPr>
          <w:rFonts w:ascii="Liberation Serif" w:hAnsi="Liberation Serif" w:cs="Liberation Serif"/>
          <w:sz w:val="28"/>
          <w:szCs w:val="28"/>
        </w:rPr>
        <w:t xml:space="preserve"> муниципальных служащих, </w:t>
      </w:r>
      <w:r>
        <w:rPr>
          <w:rFonts w:ascii="Liberation Serif" w:hAnsi="Liberation Serif" w:cs="Liberation Serif"/>
          <w:sz w:val="28"/>
          <w:szCs w:val="28"/>
        </w:rPr>
        <w:br/>
      </w:r>
      <w:r w:rsidRPr="00E71AC8">
        <w:rPr>
          <w:rFonts w:ascii="Liberation Serif" w:hAnsi="Liberation Serif" w:cs="Liberation Serif"/>
          <w:sz w:val="28"/>
          <w:szCs w:val="28"/>
        </w:rPr>
        <w:t xml:space="preserve">из которых </w:t>
      </w:r>
      <w:r w:rsidRPr="00E71AC8">
        <w:rPr>
          <w:rFonts w:ascii="Liberation Serif" w:hAnsi="Liberation Serif" w:cs="Liberation Serif"/>
          <w:b/>
          <w:i/>
          <w:sz w:val="28"/>
          <w:szCs w:val="28"/>
        </w:rPr>
        <w:t>27</w:t>
      </w:r>
      <w:r w:rsidRPr="00E71AC8">
        <w:rPr>
          <w:rFonts w:ascii="Liberation Serif" w:hAnsi="Liberation Serif" w:cs="Liberation Serif"/>
          <w:sz w:val="28"/>
          <w:szCs w:val="28"/>
        </w:rPr>
        <w:t xml:space="preserve"> муниципальных служащих по теме «Функции подразделений кадровых служб органов местного самоуправления по профилактике коррупционных и иных правонарушений», </w:t>
      </w:r>
      <w:r w:rsidRPr="00E71AC8">
        <w:rPr>
          <w:rFonts w:ascii="Liberation Serif" w:hAnsi="Liberation Serif" w:cs="Liberation Serif"/>
          <w:b/>
          <w:i/>
          <w:sz w:val="28"/>
          <w:szCs w:val="28"/>
        </w:rPr>
        <w:t>28</w:t>
      </w:r>
      <w:r w:rsidR="00041301">
        <w:rPr>
          <w:rFonts w:ascii="Liberation Serif" w:hAnsi="Liberation Serif" w:cs="Liberation Serif"/>
          <w:b/>
          <w:i/>
          <w:sz w:val="28"/>
          <w:szCs w:val="28"/>
        </w:rPr>
        <w:t xml:space="preserve"> </w:t>
      </w:r>
      <w:r w:rsidRPr="00E71AC8">
        <w:rPr>
          <w:rFonts w:ascii="Liberation Serif" w:hAnsi="Liberation Serif" w:cs="Liberation Serif"/>
          <w:sz w:val="28"/>
          <w:szCs w:val="28"/>
        </w:rPr>
        <w:t>– по иным учебным программам дополнительного профессионального образования, в которые включены вопросы противодействия коррупции.</w:t>
      </w:r>
      <w:proofErr w:type="gramEnd"/>
    </w:p>
    <w:p w:rsidR="00E71AC8" w:rsidRDefault="00E71AC8" w:rsidP="00730C2F">
      <w:pPr>
        <w:pStyle w:val="ConsPlusNormal"/>
        <w:ind w:firstLine="709"/>
        <w:jc w:val="both"/>
        <w:rPr>
          <w:rFonts w:ascii="Times New Roman" w:hAnsi="Times New Roman" w:cs="Times New Roman"/>
          <w:b/>
          <w:bCs/>
          <w:iCs/>
          <w:sz w:val="28"/>
          <w:szCs w:val="28"/>
          <w:u w:val="single"/>
        </w:rPr>
      </w:pPr>
    </w:p>
    <w:p w:rsidR="008B3C92" w:rsidRPr="00730C2F" w:rsidRDefault="008B3C92" w:rsidP="00730C2F">
      <w:pPr>
        <w:pStyle w:val="ConsPlusNormal"/>
        <w:ind w:firstLine="709"/>
        <w:jc w:val="both"/>
        <w:rPr>
          <w:rFonts w:ascii="Times New Roman" w:hAnsi="Times New Roman" w:cs="Times New Roman"/>
          <w:i/>
          <w:iCs/>
          <w:sz w:val="28"/>
          <w:szCs w:val="28"/>
        </w:rPr>
      </w:pPr>
      <w:r w:rsidRPr="00730C2F">
        <w:rPr>
          <w:rFonts w:ascii="Times New Roman" w:hAnsi="Times New Roman" w:cs="Times New Roman"/>
          <w:b/>
          <w:bCs/>
          <w:iCs/>
          <w:sz w:val="28"/>
          <w:szCs w:val="28"/>
          <w:u w:val="single"/>
        </w:rPr>
        <w:t>Подпункт «б»:</w:t>
      </w:r>
      <w:r w:rsidRPr="00730C2F">
        <w:rPr>
          <w:rFonts w:ascii="Times New Roman" w:hAnsi="Times New Roman" w:cs="Times New Roman"/>
          <w:bCs/>
          <w:iCs/>
          <w:sz w:val="28"/>
          <w:szCs w:val="28"/>
        </w:rPr>
        <w:t xml:space="preserve"> </w:t>
      </w:r>
      <w:r w:rsidR="009C28E8" w:rsidRPr="00730C2F">
        <w:rPr>
          <w:rFonts w:ascii="Times New Roman" w:hAnsi="Times New Roman" w:cs="Times New Roman"/>
          <w:i/>
          <w:iCs/>
          <w:sz w:val="28"/>
          <w:szCs w:val="28"/>
        </w:rPr>
        <w:t xml:space="preserve">Рекомендовать руководителям органов местного самоуправления и главам муниципальных образований обеспечить обучение муниципальных служащих, впервые поступивших на муниципальную службу </w:t>
      </w:r>
      <w:r w:rsidR="00566EB5">
        <w:rPr>
          <w:rFonts w:ascii="Times New Roman" w:hAnsi="Times New Roman" w:cs="Times New Roman"/>
          <w:i/>
          <w:iCs/>
          <w:sz w:val="28"/>
          <w:szCs w:val="28"/>
        </w:rPr>
        <w:br/>
      </w:r>
      <w:r w:rsidR="009C28E8" w:rsidRPr="00730C2F">
        <w:rPr>
          <w:rFonts w:ascii="Times New Roman" w:hAnsi="Times New Roman" w:cs="Times New Roman"/>
          <w:i/>
          <w:iCs/>
          <w:sz w:val="28"/>
          <w:szCs w:val="28"/>
        </w:rPr>
        <w:t>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695A2A" w:rsidRPr="00695A2A" w:rsidRDefault="00695A2A" w:rsidP="00695A2A">
      <w:pPr>
        <w:spacing w:after="0" w:line="240" w:lineRule="auto"/>
        <w:ind w:firstLine="709"/>
        <w:jc w:val="both"/>
        <w:rPr>
          <w:rFonts w:ascii="Liberation Serif" w:hAnsi="Liberation Serif" w:cs="Liberation Serif"/>
          <w:sz w:val="28"/>
          <w:szCs w:val="28"/>
        </w:rPr>
      </w:pPr>
      <w:r w:rsidRPr="00695A2A">
        <w:rPr>
          <w:rFonts w:ascii="Liberation Serif" w:hAnsi="Liberation Serif" w:cs="Liberation Serif"/>
          <w:sz w:val="28"/>
          <w:szCs w:val="28"/>
        </w:rPr>
        <w:t xml:space="preserve">В органы местного самоуправления муниципальных образований </w:t>
      </w:r>
      <w:r w:rsidR="00041301">
        <w:rPr>
          <w:rFonts w:ascii="Liberation Serif" w:hAnsi="Liberation Serif" w:cs="Liberation Serif"/>
          <w:sz w:val="28"/>
          <w:szCs w:val="28"/>
        </w:rPr>
        <w:br/>
      </w:r>
      <w:r w:rsidRPr="00695A2A">
        <w:rPr>
          <w:rFonts w:ascii="Liberation Serif" w:hAnsi="Liberation Serif" w:cs="Liberation Serif"/>
          <w:sz w:val="28"/>
          <w:szCs w:val="28"/>
        </w:rPr>
        <w:t xml:space="preserve">в 2018 году принято на муниципальную службу </w:t>
      </w:r>
      <w:r w:rsidRPr="00695A2A">
        <w:rPr>
          <w:rFonts w:ascii="Liberation Serif" w:hAnsi="Liberation Serif" w:cs="Liberation Serif"/>
          <w:b/>
          <w:i/>
          <w:sz w:val="28"/>
          <w:szCs w:val="28"/>
        </w:rPr>
        <w:t>1010</w:t>
      </w:r>
      <w:r w:rsidRPr="00695A2A">
        <w:rPr>
          <w:rFonts w:ascii="Liberation Serif" w:hAnsi="Liberation Serif" w:cs="Liberation Serif"/>
          <w:sz w:val="28"/>
          <w:szCs w:val="28"/>
        </w:rPr>
        <w:t xml:space="preserve"> человек, из которых </w:t>
      </w:r>
      <w:r>
        <w:rPr>
          <w:rFonts w:ascii="Liberation Serif" w:hAnsi="Liberation Serif" w:cs="Liberation Serif"/>
          <w:sz w:val="28"/>
          <w:szCs w:val="28"/>
        </w:rPr>
        <w:br/>
      </w:r>
      <w:r w:rsidRPr="00695A2A">
        <w:rPr>
          <w:rFonts w:ascii="Liberation Serif" w:hAnsi="Liberation Serif" w:cs="Liberation Serif"/>
          <w:b/>
          <w:i/>
          <w:sz w:val="28"/>
          <w:szCs w:val="28"/>
        </w:rPr>
        <w:t>470</w:t>
      </w:r>
      <w:r w:rsidRPr="00695A2A">
        <w:rPr>
          <w:rFonts w:ascii="Liberation Serif" w:hAnsi="Liberation Serif" w:cs="Liberation Serif"/>
          <w:sz w:val="28"/>
          <w:szCs w:val="28"/>
        </w:rPr>
        <w:t xml:space="preserve"> на должности, включенные в перечни должностей с коррупционными рисками. </w:t>
      </w:r>
      <w:r w:rsidRPr="00695A2A">
        <w:rPr>
          <w:rFonts w:ascii="Liberation Serif" w:hAnsi="Liberation Serif" w:cs="Liberation Serif"/>
          <w:iCs/>
          <w:sz w:val="28"/>
          <w:szCs w:val="28"/>
        </w:rPr>
        <w:t>В</w:t>
      </w:r>
      <w:r w:rsidRPr="00695A2A">
        <w:rPr>
          <w:rFonts w:ascii="Liberation Serif" w:hAnsi="Liberation Serif" w:cs="Liberation Serif"/>
          <w:sz w:val="28"/>
          <w:szCs w:val="28"/>
        </w:rPr>
        <w:t xml:space="preserve"> </w:t>
      </w:r>
      <w:r w:rsidRPr="00695A2A">
        <w:rPr>
          <w:rFonts w:ascii="Liberation Serif" w:hAnsi="Liberation Serif" w:cs="Liberation Serif"/>
          <w:sz w:val="28"/>
          <w:szCs w:val="28"/>
          <w:lang w:val="en-US"/>
        </w:rPr>
        <w:t>I</w:t>
      </w:r>
      <w:r w:rsidRPr="00695A2A">
        <w:rPr>
          <w:rFonts w:ascii="Liberation Serif" w:hAnsi="Liberation Serif" w:cs="Liberation Serif"/>
          <w:sz w:val="28"/>
          <w:szCs w:val="28"/>
        </w:rPr>
        <w:t xml:space="preserve"> </w:t>
      </w:r>
      <w:proofErr w:type="gramStart"/>
      <w:r w:rsidRPr="00695A2A">
        <w:rPr>
          <w:rFonts w:ascii="Liberation Serif" w:hAnsi="Liberation Serif" w:cs="Liberation Serif"/>
          <w:sz w:val="28"/>
          <w:szCs w:val="28"/>
        </w:rPr>
        <w:t>квартале</w:t>
      </w:r>
      <w:proofErr w:type="gramEnd"/>
      <w:r w:rsidRPr="00695A2A">
        <w:rPr>
          <w:rFonts w:ascii="Liberation Serif" w:hAnsi="Liberation Serif" w:cs="Liberation Serif"/>
          <w:sz w:val="28"/>
          <w:szCs w:val="28"/>
        </w:rPr>
        <w:t xml:space="preserve"> 2019 года принято </w:t>
      </w:r>
      <w:r w:rsidRPr="00695A2A">
        <w:rPr>
          <w:rFonts w:ascii="Liberation Serif" w:hAnsi="Liberation Serif" w:cs="Liberation Serif"/>
          <w:b/>
          <w:i/>
          <w:sz w:val="28"/>
          <w:szCs w:val="28"/>
        </w:rPr>
        <w:t>284</w:t>
      </w:r>
      <w:r w:rsidRPr="00695A2A">
        <w:rPr>
          <w:rFonts w:ascii="Liberation Serif" w:hAnsi="Liberation Serif" w:cs="Liberation Serif"/>
          <w:sz w:val="28"/>
          <w:szCs w:val="28"/>
        </w:rPr>
        <w:t xml:space="preserve"> человека, из которых </w:t>
      </w:r>
      <w:r>
        <w:rPr>
          <w:rFonts w:ascii="Liberation Serif" w:hAnsi="Liberation Serif" w:cs="Liberation Serif"/>
          <w:sz w:val="28"/>
          <w:szCs w:val="28"/>
        </w:rPr>
        <w:br/>
      </w:r>
      <w:r w:rsidRPr="00695A2A">
        <w:rPr>
          <w:rFonts w:ascii="Liberation Serif" w:hAnsi="Liberation Serif" w:cs="Liberation Serif"/>
          <w:b/>
          <w:i/>
          <w:sz w:val="28"/>
          <w:szCs w:val="28"/>
        </w:rPr>
        <w:t>117</w:t>
      </w:r>
      <w:r w:rsidRPr="00695A2A">
        <w:rPr>
          <w:rFonts w:ascii="Liberation Serif" w:hAnsi="Liberation Serif" w:cs="Liberation Serif"/>
          <w:sz w:val="28"/>
          <w:szCs w:val="28"/>
        </w:rPr>
        <w:t xml:space="preserve"> на должности, включенные в перечни должностей с коррупционными рисками.</w:t>
      </w:r>
    </w:p>
    <w:p w:rsidR="00695A2A" w:rsidRPr="00695A2A" w:rsidRDefault="00695A2A" w:rsidP="00695A2A">
      <w:pPr>
        <w:spacing w:after="0" w:line="240" w:lineRule="auto"/>
        <w:ind w:firstLine="709"/>
        <w:jc w:val="both"/>
        <w:rPr>
          <w:rFonts w:ascii="Liberation Serif" w:hAnsi="Liberation Serif" w:cs="Liberation Serif"/>
          <w:sz w:val="28"/>
          <w:szCs w:val="28"/>
        </w:rPr>
      </w:pPr>
      <w:proofErr w:type="gramStart"/>
      <w:r w:rsidRPr="00695A2A">
        <w:rPr>
          <w:rFonts w:ascii="Liberation Serif" w:hAnsi="Liberation Serif" w:cs="Liberation Serif"/>
          <w:sz w:val="28"/>
          <w:szCs w:val="28"/>
        </w:rPr>
        <w:t xml:space="preserve">В 2018 году в органах местного самоуправления муниципальных образований за счет средств местного бюджета прошли обучение </w:t>
      </w:r>
      <w:r>
        <w:rPr>
          <w:rFonts w:ascii="Liberation Serif" w:hAnsi="Liberation Serif" w:cs="Liberation Serif"/>
          <w:sz w:val="28"/>
          <w:szCs w:val="28"/>
        </w:rPr>
        <w:br/>
      </w:r>
      <w:r w:rsidRPr="00695A2A">
        <w:rPr>
          <w:rFonts w:ascii="Liberation Serif" w:hAnsi="Liberation Serif" w:cs="Liberation Serif"/>
          <w:sz w:val="28"/>
          <w:szCs w:val="28"/>
        </w:rPr>
        <w:lastRenderedPageBreak/>
        <w:t xml:space="preserve">по образовательным программам в области противодействия коррупции </w:t>
      </w:r>
      <w:r>
        <w:rPr>
          <w:rFonts w:ascii="Liberation Serif" w:hAnsi="Liberation Serif" w:cs="Liberation Serif"/>
          <w:sz w:val="28"/>
          <w:szCs w:val="28"/>
        </w:rPr>
        <w:br/>
      </w:r>
      <w:r w:rsidRPr="00695A2A">
        <w:rPr>
          <w:rFonts w:ascii="Liberation Serif" w:hAnsi="Liberation Serif" w:cs="Liberation Serif"/>
          <w:b/>
          <w:i/>
          <w:sz w:val="28"/>
          <w:szCs w:val="28"/>
        </w:rPr>
        <w:t xml:space="preserve">35 </w:t>
      </w:r>
      <w:r w:rsidRPr="00695A2A">
        <w:rPr>
          <w:rFonts w:ascii="Liberation Serif" w:hAnsi="Liberation Serif" w:cs="Liberation Serif"/>
          <w:sz w:val="28"/>
          <w:szCs w:val="28"/>
        </w:rPr>
        <w:t>муниципальных служащих, впервые поступивших на муниципальную службу</w:t>
      </w:r>
      <w:r w:rsidRPr="00695A2A">
        <w:rPr>
          <w:sz w:val="28"/>
          <w:szCs w:val="28"/>
        </w:rPr>
        <w:t xml:space="preserve"> </w:t>
      </w:r>
      <w:r w:rsidRPr="00695A2A">
        <w:rPr>
          <w:rFonts w:ascii="Liberation Serif" w:hAnsi="Liberation Serif" w:cs="Liberation Serif"/>
          <w:sz w:val="28"/>
          <w:szCs w:val="28"/>
        </w:rPr>
        <w:t xml:space="preserve">для замещения должностей, включенных в перечни должностей </w:t>
      </w:r>
      <w:r>
        <w:rPr>
          <w:rFonts w:ascii="Liberation Serif" w:hAnsi="Liberation Serif" w:cs="Liberation Serif"/>
          <w:sz w:val="28"/>
          <w:szCs w:val="28"/>
        </w:rPr>
        <w:br/>
      </w:r>
      <w:r w:rsidRPr="00695A2A">
        <w:rPr>
          <w:rFonts w:ascii="Liberation Serif" w:hAnsi="Liberation Serif" w:cs="Liberation Serif"/>
          <w:sz w:val="28"/>
          <w:szCs w:val="28"/>
        </w:rPr>
        <w:t xml:space="preserve">с коррупционными рисками, в </w:t>
      </w:r>
      <w:r w:rsidRPr="00695A2A">
        <w:rPr>
          <w:rFonts w:ascii="Liberation Serif" w:hAnsi="Liberation Serif" w:cs="Liberation Serif"/>
          <w:sz w:val="28"/>
          <w:szCs w:val="28"/>
          <w:lang w:val="en-US"/>
        </w:rPr>
        <w:t>I</w:t>
      </w:r>
      <w:r w:rsidRPr="00695A2A">
        <w:rPr>
          <w:rFonts w:ascii="Liberation Serif" w:hAnsi="Liberation Serif" w:cs="Liberation Serif"/>
          <w:sz w:val="28"/>
          <w:szCs w:val="28"/>
        </w:rPr>
        <w:t xml:space="preserve"> квартале 2019 года прош</w:t>
      </w:r>
      <w:r w:rsidR="00041301">
        <w:rPr>
          <w:rFonts w:ascii="Liberation Serif" w:hAnsi="Liberation Serif" w:cs="Liberation Serif"/>
          <w:sz w:val="28"/>
          <w:szCs w:val="28"/>
        </w:rPr>
        <w:t>е</w:t>
      </w:r>
      <w:r w:rsidRPr="00695A2A">
        <w:rPr>
          <w:rFonts w:ascii="Liberation Serif" w:hAnsi="Liberation Serif" w:cs="Liberation Serif"/>
          <w:sz w:val="28"/>
          <w:szCs w:val="28"/>
        </w:rPr>
        <w:t xml:space="preserve">л обучение </w:t>
      </w:r>
      <w:r>
        <w:rPr>
          <w:rFonts w:ascii="Liberation Serif" w:hAnsi="Liberation Serif" w:cs="Liberation Serif"/>
          <w:sz w:val="28"/>
          <w:szCs w:val="28"/>
        </w:rPr>
        <w:br/>
      </w:r>
      <w:r w:rsidRPr="00695A2A">
        <w:rPr>
          <w:rFonts w:ascii="Liberation Serif" w:hAnsi="Liberation Serif" w:cs="Liberation Serif"/>
          <w:sz w:val="28"/>
          <w:szCs w:val="28"/>
        </w:rPr>
        <w:t xml:space="preserve">по образовательным программам в области противодействия коррупции </w:t>
      </w:r>
      <w:r>
        <w:rPr>
          <w:rFonts w:ascii="Liberation Serif" w:hAnsi="Liberation Serif" w:cs="Liberation Serif"/>
          <w:sz w:val="28"/>
          <w:szCs w:val="28"/>
        </w:rPr>
        <w:br/>
      </w:r>
      <w:r w:rsidRPr="00695A2A">
        <w:rPr>
          <w:rFonts w:ascii="Liberation Serif" w:hAnsi="Liberation Serif" w:cs="Liberation Serif"/>
          <w:b/>
          <w:i/>
          <w:sz w:val="28"/>
          <w:szCs w:val="28"/>
        </w:rPr>
        <w:t xml:space="preserve">31 </w:t>
      </w:r>
      <w:r w:rsidRPr="00695A2A">
        <w:rPr>
          <w:rFonts w:ascii="Liberation Serif" w:hAnsi="Liberation Serif" w:cs="Liberation Serif"/>
          <w:sz w:val="28"/>
          <w:szCs w:val="28"/>
        </w:rPr>
        <w:t>муниципальный служащий.</w:t>
      </w:r>
      <w:proofErr w:type="gramEnd"/>
    </w:p>
    <w:p w:rsidR="00730C2F" w:rsidRPr="00373432" w:rsidRDefault="00730C2F" w:rsidP="00730C2F">
      <w:pPr>
        <w:spacing w:after="0" w:line="240" w:lineRule="auto"/>
        <w:ind w:firstLine="709"/>
        <w:jc w:val="both"/>
        <w:rPr>
          <w:rFonts w:ascii="Liberation Serif" w:hAnsi="Liberation Serif" w:cs="Liberation Serif"/>
          <w:sz w:val="28"/>
          <w:szCs w:val="28"/>
        </w:rPr>
      </w:pPr>
      <w:r w:rsidRPr="00373432">
        <w:rPr>
          <w:rFonts w:ascii="Liberation Serif" w:hAnsi="Liberation Serif" w:cs="Liberation Serif"/>
          <w:sz w:val="28"/>
          <w:szCs w:val="28"/>
        </w:rPr>
        <w:t>Дополнительно в органах местного самоуправления реализуются иные информационно-просветительские, образовательные меры в отношении муниципальных служащих, впервые поступивших на муниципальную службу для замещения должностей, включенных в перечни должностей с коррупционными рисками:</w:t>
      </w:r>
    </w:p>
    <w:p w:rsidR="00730C2F" w:rsidRPr="00373432" w:rsidRDefault="00730C2F" w:rsidP="00730C2F">
      <w:pPr>
        <w:spacing w:after="0" w:line="240" w:lineRule="auto"/>
        <w:ind w:firstLine="709"/>
        <w:jc w:val="both"/>
        <w:rPr>
          <w:rFonts w:ascii="Liberation Serif" w:hAnsi="Liberation Serif" w:cs="Liberation Serif"/>
          <w:sz w:val="28"/>
          <w:szCs w:val="28"/>
        </w:rPr>
      </w:pPr>
      <w:r w:rsidRPr="00373432">
        <w:rPr>
          <w:rFonts w:ascii="Liberation Serif" w:hAnsi="Liberation Serif" w:cs="Liberation Serif"/>
          <w:sz w:val="28"/>
          <w:szCs w:val="28"/>
        </w:rPr>
        <w:t>1) проводится вводный инструктаж, в ходе которого разъясняются основные обязанности, запреты, ограничения, требования к служебному поведению, налагаемые на муниципального служащего в целях противодействия коррупции;</w:t>
      </w:r>
    </w:p>
    <w:p w:rsidR="00730C2F" w:rsidRPr="00373432" w:rsidRDefault="00730C2F" w:rsidP="00730C2F">
      <w:pPr>
        <w:spacing w:after="0" w:line="240" w:lineRule="auto"/>
        <w:ind w:firstLine="709"/>
        <w:jc w:val="both"/>
        <w:rPr>
          <w:rFonts w:ascii="Liberation Serif" w:hAnsi="Liberation Serif" w:cs="Liberation Serif"/>
          <w:sz w:val="28"/>
          <w:szCs w:val="28"/>
        </w:rPr>
      </w:pPr>
      <w:r w:rsidRPr="00373432">
        <w:rPr>
          <w:rFonts w:ascii="Liberation Serif" w:hAnsi="Liberation Serif" w:cs="Liberation Serif"/>
          <w:sz w:val="28"/>
          <w:szCs w:val="28"/>
        </w:rPr>
        <w:t xml:space="preserve">2) проводятся собеседования на тему антикоррупционного поведения, </w:t>
      </w:r>
      <w:r w:rsidR="00373432">
        <w:rPr>
          <w:rFonts w:ascii="Liberation Serif" w:hAnsi="Liberation Serif" w:cs="Liberation Serif"/>
          <w:sz w:val="28"/>
          <w:szCs w:val="28"/>
        </w:rPr>
        <w:br/>
      </w:r>
      <w:r w:rsidRPr="00373432">
        <w:rPr>
          <w:rFonts w:ascii="Liberation Serif" w:hAnsi="Liberation Serif" w:cs="Liberation Serif"/>
          <w:sz w:val="28"/>
          <w:szCs w:val="28"/>
        </w:rPr>
        <w:t>а также организовано их ознакомление под роспись с муниципальными нормативными правовыми актами, в том числе и по вопросам противодействия коррупции;</w:t>
      </w:r>
    </w:p>
    <w:p w:rsidR="00730C2F" w:rsidRPr="00373432" w:rsidRDefault="00730C2F" w:rsidP="00730C2F">
      <w:pPr>
        <w:spacing w:after="0" w:line="240" w:lineRule="auto"/>
        <w:ind w:firstLine="709"/>
        <w:jc w:val="both"/>
        <w:rPr>
          <w:rFonts w:ascii="Liberation Serif" w:hAnsi="Liberation Serif" w:cs="Liberation Serif"/>
          <w:sz w:val="28"/>
          <w:szCs w:val="28"/>
        </w:rPr>
      </w:pPr>
      <w:r w:rsidRPr="00373432">
        <w:rPr>
          <w:rFonts w:ascii="Liberation Serif" w:hAnsi="Liberation Serif" w:cs="Liberation Serif"/>
          <w:sz w:val="28"/>
          <w:szCs w:val="28"/>
        </w:rPr>
        <w:t xml:space="preserve">3) представляются на ознакомление памятки и методические рекомендации </w:t>
      </w:r>
      <w:r w:rsidRPr="00373432">
        <w:rPr>
          <w:rFonts w:ascii="Liberation Serif" w:hAnsi="Liberation Serif" w:cs="Liberation Serif"/>
          <w:sz w:val="28"/>
          <w:szCs w:val="28"/>
        </w:rPr>
        <w:br/>
        <w:t>по вопросам прохождения муниципальной службы, профилактики коррупционных и иных правонарушений;</w:t>
      </w:r>
    </w:p>
    <w:p w:rsidR="00730C2F" w:rsidRPr="00373432" w:rsidRDefault="00730C2F" w:rsidP="00730C2F">
      <w:pPr>
        <w:spacing w:after="0" w:line="240" w:lineRule="auto"/>
        <w:ind w:firstLine="709"/>
        <w:jc w:val="both"/>
        <w:rPr>
          <w:rFonts w:ascii="Liberation Serif" w:hAnsi="Liberation Serif" w:cs="Liberation Serif"/>
          <w:sz w:val="28"/>
          <w:szCs w:val="28"/>
        </w:rPr>
      </w:pPr>
      <w:r w:rsidRPr="00373432">
        <w:rPr>
          <w:rFonts w:ascii="Liberation Serif" w:hAnsi="Liberation Serif" w:cs="Liberation Serif"/>
          <w:sz w:val="28"/>
          <w:szCs w:val="28"/>
        </w:rPr>
        <w:t>4) проводятся занятия, круглые столы, семинары;</w:t>
      </w:r>
    </w:p>
    <w:p w:rsidR="00730C2F" w:rsidRPr="00373432" w:rsidRDefault="00730C2F" w:rsidP="00730C2F">
      <w:pPr>
        <w:pStyle w:val="ConsPlusNormal"/>
        <w:ind w:firstLine="709"/>
        <w:jc w:val="both"/>
        <w:rPr>
          <w:rFonts w:ascii="Liberation Serif" w:eastAsia="Times New Roman" w:hAnsi="Liberation Serif" w:cs="Liberation Serif"/>
          <w:sz w:val="28"/>
          <w:szCs w:val="28"/>
        </w:rPr>
      </w:pPr>
      <w:r w:rsidRPr="00373432">
        <w:rPr>
          <w:rFonts w:ascii="Liberation Serif" w:hAnsi="Liberation Serif" w:cs="Liberation Serif"/>
          <w:sz w:val="28"/>
          <w:szCs w:val="28"/>
        </w:rPr>
        <w:t xml:space="preserve">5) </w:t>
      </w:r>
      <w:r w:rsidR="002E6EE5" w:rsidRPr="00373432">
        <w:rPr>
          <w:rFonts w:ascii="Liberation Serif" w:hAnsi="Liberation Serif" w:cs="Liberation Serif"/>
          <w:sz w:val="28"/>
          <w:szCs w:val="28"/>
        </w:rPr>
        <w:t>за муниципальным служащим, впервые назначенным на должность муниципальной службы и не имеющим стажа муниципальной (государственной)</w:t>
      </w:r>
      <w:r w:rsidR="001C0F8E" w:rsidRPr="00373432">
        <w:rPr>
          <w:rFonts w:ascii="Liberation Serif" w:hAnsi="Liberation Serif" w:cs="Liberation Serif"/>
          <w:sz w:val="28"/>
          <w:szCs w:val="28"/>
        </w:rPr>
        <w:t xml:space="preserve"> </w:t>
      </w:r>
      <w:r w:rsidRPr="00373432">
        <w:rPr>
          <w:rFonts w:ascii="Liberation Serif" w:eastAsia="Times New Roman" w:hAnsi="Liberation Serif" w:cs="Liberation Serif"/>
          <w:sz w:val="28"/>
          <w:szCs w:val="28"/>
        </w:rPr>
        <w:t xml:space="preserve">службы, </w:t>
      </w:r>
      <w:proofErr w:type="gramStart"/>
      <w:r w:rsidRPr="00373432">
        <w:rPr>
          <w:rFonts w:ascii="Liberation Serif" w:eastAsia="Times New Roman" w:hAnsi="Liberation Serif" w:cs="Liberation Serif"/>
          <w:sz w:val="28"/>
          <w:szCs w:val="28"/>
        </w:rPr>
        <w:t>закрепляется наставник и утверждается</w:t>
      </w:r>
      <w:proofErr w:type="gramEnd"/>
      <w:r w:rsidRPr="00373432">
        <w:rPr>
          <w:rFonts w:ascii="Liberation Serif" w:eastAsia="Times New Roman" w:hAnsi="Liberation Serif" w:cs="Liberation Serif"/>
          <w:sz w:val="28"/>
          <w:szCs w:val="28"/>
        </w:rPr>
        <w:t xml:space="preserve"> индивидуальный план введения </w:t>
      </w:r>
      <w:r w:rsidRPr="00373432">
        <w:rPr>
          <w:rFonts w:ascii="Liberation Serif" w:eastAsia="Times New Roman" w:hAnsi="Liberation Serif" w:cs="Liberation Serif"/>
          <w:sz w:val="28"/>
          <w:szCs w:val="28"/>
        </w:rPr>
        <w:br/>
        <w:t>в должность, в котором в обязательном порядке предусматривается изучение антикоррупционного законодательства.</w:t>
      </w:r>
    </w:p>
    <w:p w:rsidR="00730C2F" w:rsidRPr="00373432" w:rsidRDefault="00730C2F" w:rsidP="00730C2F">
      <w:pPr>
        <w:pStyle w:val="ConsPlusNormal"/>
        <w:ind w:firstLine="709"/>
        <w:jc w:val="both"/>
        <w:rPr>
          <w:rFonts w:ascii="Liberation Serif" w:eastAsia="Times New Roman" w:hAnsi="Liberation Serif" w:cs="Liberation Serif"/>
          <w:sz w:val="28"/>
          <w:szCs w:val="28"/>
        </w:rPr>
      </w:pPr>
    </w:p>
    <w:p w:rsidR="00730C2F" w:rsidRPr="00730C2F" w:rsidRDefault="00730C2F" w:rsidP="00730C2F">
      <w:pPr>
        <w:autoSpaceDE w:val="0"/>
        <w:autoSpaceDN w:val="0"/>
        <w:adjustRightInd w:val="0"/>
        <w:spacing w:after="0" w:line="240" w:lineRule="auto"/>
        <w:ind w:firstLine="709"/>
        <w:jc w:val="both"/>
        <w:rPr>
          <w:rFonts w:ascii="Times New Roman" w:hAnsi="Times New Roman" w:cs="Times New Roman"/>
          <w:b/>
          <w:sz w:val="28"/>
          <w:szCs w:val="28"/>
          <w:u w:val="single"/>
        </w:rPr>
      </w:pPr>
      <w:r w:rsidRPr="00730C2F">
        <w:rPr>
          <w:rFonts w:ascii="Times New Roman" w:hAnsi="Times New Roman" w:cs="Times New Roman"/>
          <w:b/>
          <w:sz w:val="28"/>
          <w:szCs w:val="28"/>
          <w:u w:val="single"/>
        </w:rPr>
        <w:t xml:space="preserve">Пункт 17 Национального плана противодействия коррупции </w:t>
      </w:r>
      <w:r w:rsidRPr="00730C2F">
        <w:rPr>
          <w:rFonts w:ascii="Times New Roman" w:hAnsi="Times New Roman" w:cs="Times New Roman"/>
          <w:b/>
          <w:sz w:val="28"/>
          <w:szCs w:val="28"/>
          <w:u w:val="single"/>
        </w:rPr>
        <w:br/>
        <w:t xml:space="preserve">на 2018–2020 годы </w:t>
      </w:r>
    </w:p>
    <w:p w:rsidR="00730C2F" w:rsidRPr="00730C2F" w:rsidRDefault="00730C2F" w:rsidP="00730C2F">
      <w:pPr>
        <w:pStyle w:val="ConsPlusNormal"/>
        <w:ind w:firstLine="709"/>
        <w:jc w:val="both"/>
        <w:rPr>
          <w:rFonts w:ascii="Times New Roman" w:eastAsia="Times New Roman" w:hAnsi="Times New Roman" w:cs="Times New Roman"/>
          <w:sz w:val="28"/>
          <w:szCs w:val="28"/>
        </w:rPr>
      </w:pPr>
      <w:proofErr w:type="gramStart"/>
      <w:r w:rsidRPr="00730C2F">
        <w:rPr>
          <w:rFonts w:ascii="Times New Roman" w:hAnsi="Times New Roman" w:cs="Times New Roman"/>
          <w:b/>
          <w:bCs/>
          <w:iCs/>
          <w:sz w:val="28"/>
          <w:szCs w:val="28"/>
          <w:u w:val="single"/>
        </w:rPr>
        <w:t xml:space="preserve">Подпункт «в»: </w:t>
      </w:r>
      <w:r w:rsidRPr="00730C2F">
        <w:rPr>
          <w:rFonts w:ascii="Times New Roman" w:eastAsia="Times New Roman" w:hAnsi="Times New Roman" w:cs="Times New Roman"/>
          <w:i/>
          <w:sz w:val="28"/>
          <w:szCs w:val="28"/>
        </w:rPr>
        <w:t>Правительству Российской Федерации</w:t>
      </w:r>
      <w:r w:rsidR="00566EB5">
        <w:rPr>
          <w:rFonts w:ascii="Times New Roman" w:eastAsia="Times New Roman" w:hAnsi="Times New Roman" w:cs="Times New Roman"/>
          <w:i/>
          <w:sz w:val="28"/>
          <w:szCs w:val="28"/>
        </w:rPr>
        <w:t xml:space="preserve"> </w:t>
      </w:r>
      <w:r w:rsidRPr="00730C2F">
        <w:rPr>
          <w:rFonts w:ascii="Times New Roman" w:eastAsia="Times New Roman" w:hAnsi="Times New Roman" w:cs="Times New Roman"/>
          <w:i/>
          <w:sz w:val="28"/>
          <w:szCs w:val="28"/>
        </w:rPr>
        <w:t xml:space="preserve">с участием Администрации Президента Российской Федерации, Верховного Суда Российской Федерации и высших должностных лиц (руководителей высших исполнительных органов государственной власти) субъектов Российской Федерации обеспечить введение с 1 января 2019 года требования об использовании специального программного обеспечения «Справки БК» всеми лицами, претендующими </w:t>
      </w:r>
      <w:r w:rsidRPr="00730C2F">
        <w:rPr>
          <w:rFonts w:ascii="Times New Roman" w:eastAsia="Times New Roman" w:hAnsi="Times New Roman" w:cs="Times New Roman"/>
          <w:i/>
          <w:sz w:val="28"/>
          <w:szCs w:val="28"/>
        </w:rPr>
        <w:br/>
        <w:t>на замещение должностей или замещающими должности, осуществление полномочий по которым влечет за собой обязанность</w:t>
      </w:r>
      <w:proofErr w:type="gramEnd"/>
      <w:r w:rsidRPr="00730C2F">
        <w:rPr>
          <w:rFonts w:ascii="Times New Roman" w:eastAsia="Times New Roman" w:hAnsi="Times New Roman" w:cs="Times New Roman"/>
          <w:i/>
          <w:sz w:val="28"/>
          <w:szCs w:val="28"/>
        </w:rPr>
        <w:t xml:space="preserve"> представлять сведения </w:t>
      </w:r>
      <w:r w:rsidRPr="00730C2F">
        <w:rPr>
          <w:rFonts w:ascii="Times New Roman" w:eastAsia="Times New Roman" w:hAnsi="Times New Roman" w:cs="Times New Roman"/>
          <w:i/>
          <w:sz w:val="28"/>
          <w:szCs w:val="28"/>
        </w:rPr>
        <w:br/>
        <w:t>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BE6B1D" w:rsidRPr="00BE6B1D" w:rsidRDefault="00BE6B1D" w:rsidP="00BE6B1D">
      <w:pPr>
        <w:spacing w:after="0" w:line="240" w:lineRule="auto"/>
        <w:ind w:firstLine="709"/>
        <w:jc w:val="both"/>
        <w:rPr>
          <w:rFonts w:ascii="Liberation Serif" w:hAnsi="Liberation Serif" w:cs="Liberation Serif"/>
          <w:iCs/>
          <w:sz w:val="28"/>
          <w:szCs w:val="28"/>
        </w:rPr>
      </w:pPr>
      <w:proofErr w:type="gramStart"/>
      <w:r w:rsidRPr="00BE6B1D">
        <w:rPr>
          <w:rFonts w:ascii="Liberation Serif" w:hAnsi="Liberation Serif" w:cs="Liberation Serif"/>
          <w:iCs/>
          <w:sz w:val="28"/>
          <w:szCs w:val="28"/>
        </w:rPr>
        <w:lastRenderedPageBreak/>
        <w:t xml:space="preserve">В органах местного самоуправления с муниципальными служащими проведены занятия по вопросам заполнения справок, содержащих сведения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 xml:space="preserve">о доходах, расходах, об имуществе и обязательствах имущественного характера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 xml:space="preserve">с использованием специального программного обеспечения «Справки БК»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(далее – СПО «Справки БК»).</w:t>
      </w:r>
      <w:proofErr w:type="gramEnd"/>
    </w:p>
    <w:p w:rsidR="00BE6B1D" w:rsidRPr="00BE6B1D" w:rsidRDefault="00BE6B1D" w:rsidP="00BE6B1D">
      <w:pPr>
        <w:spacing w:after="0" w:line="240" w:lineRule="auto"/>
        <w:ind w:firstLine="709"/>
        <w:jc w:val="both"/>
        <w:rPr>
          <w:rFonts w:ascii="Liberation Serif" w:hAnsi="Liberation Serif" w:cs="Liberation Serif"/>
          <w:iCs/>
          <w:sz w:val="28"/>
          <w:szCs w:val="28"/>
        </w:rPr>
      </w:pPr>
      <w:r w:rsidRPr="00BE6B1D">
        <w:rPr>
          <w:rFonts w:ascii="Liberation Serif" w:hAnsi="Liberation Serif" w:cs="Liberation Serif"/>
          <w:iCs/>
          <w:sz w:val="28"/>
          <w:szCs w:val="28"/>
        </w:rPr>
        <w:t xml:space="preserve">На официальных сайтах муниципальных образований в разделе «Противодействие коррупции» размещена информация о </w:t>
      </w:r>
      <w:proofErr w:type="gramStart"/>
      <w:r w:rsidRPr="00BE6B1D">
        <w:rPr>
          <w:rFonts w:ascii="Liberation Serif" w:hAnsi="Liberation Serif" w:cs="Liberation Serif"/>
          <w:iCs/>
          <w:sz w:val="28"/>
          <w:szCs w:val="28"/>
        </w:rPr>
        <w:t>требовании</w:t>
      </w:r>
      <w:proofErr w:type="gramEnd"/>
      <w:r w:rsidRPr="00BE6B1D">
        <w:rPr>
          <w:rFonts w:ascii="Liberation Serif" w:hAnsi="Liberation Serif" w:cs="Liberation Serif"/>
          <w:iCs/>
          <w:sz w:val="28"/>
          <w:szCs w:val="28"/>
        </w:rPr>
        <w:t xml:space="preserve">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 xml:space="preserve">об использовании с 01.01.2019 СПО «Справки БК», с гиперссылкой на сайт,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на котором размещено СПО «Справка БК» и инструкция по ее заполнению.</w:t>
      </w:r>
    </w:p>
    <w:p w:rsidR="00BE6B1D" w:rsidRPr="00BE6B1D" w:rsidRDefault="00BE6B1D" w:rsidP="009A0B28">
      <w:pPr>
        <w:spacing w:after="0" w:line="240" w:lineRule="auto"/>
        <w:ind w:firstLine="708"/>
        <w:jc w:val="both"/>
        <w:rPr>
          <w:rFonts w:ascii="Liberation Serif" w:hAnsi="Liberation Serif" w:cs="Liberation Serif"/>
          <w:i/>
          <w:sz w:val="28"/>
          <w:szCs w:val="28"/>
          <w:highlight w:val="yellow"/>
        </w:rPr>
      </w:pPr>
      <w:proofErr w:type="gramStart"/>
      <w:r w:rsidRPr="00BE6B1D">
        <w:rPr>
          <w:rFonts w:ascii="Liberation Serif" w:hAnsi="Liberation Serif" w:cs="Liberation Serif"/>
          <w:iCs/>
          <w:sz w:val="28"/>
          <w:szCs w:val="28"/>
        </w:rPr>
        <w:t xml:space="preserve">В </w:t>
      </w:r>
      <w:r w:rsidRPr="00BE6B1D">
        <w:rPr>
          <w:rFonts w:ascii="Liberation Serif" w:hAnsi="Liberation Serif" w:cs="Liberation Serif"/>
          <w:b/>
          <w:i/>
          <w:iCs/>
          <w:sz w:val="28"/>
          <w:szCs w:val="28"/>
        </w:rPr>
        <w:t>67</w:t>
      </w:r>
      <w:r w:rsidRPr="00BE6B1D">
        <w:rPr>
          <w:rFonts w:ascii="Liberation Serif" w:hAnsi="Liberation Serif" w:cs="Liberation Serif"/>
          <w:iCs/>
          <w:sz w:val="28"/>
          <w:szCs w:val="28"/>
        </w:rPr>
        <w:t xml:space="preserve"> муниципальных образованиях приняты нормативные правовые акты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 xml:space="preserve">о внесении изменений в положения о представлении гражданами, претендующими на замещение должностей муниципальной службы и должностей руководителей муниципальных учреждений, муниципальными служащими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и руководителями муниципальных учреждений</w:t>
      </w:r>
      <w:r w:rsidR="00194548">
        <w:rPr>
          <w:rFonts w:ascii="Liberation Serif" w:hAnsi="Liberation Serif" w:cs="Liberation Serif"/>
          <w:iCs/>
          <w:sz w:val="28"/>
          <w:szCs w:val="28"/>
        </w:rPr>
        <w:t>,</w:t>
      </w:r>
      <w:r w:rsidRPr="00BE6B1D">
        <w:rPr>
          <w:rFonts w:ascii="Liberation Serif" w:hAnsi="Liberation Serif" w:cs="Liberation Serif"/>
          <w:iCs/>
          <w:sz w:val="28"/>
          <w:szCs w:val="28"/>
        </w:rPr>
        <w:t xml:space="preserve"> сведений о доходах </w:t>
      </w:r>
      <w:r w:rsidR="009A0B28">
        <w:rPr>
          <w:rFonts w:ascii="Liberation Serif" w:hAnsi="Liberation Serif" w:cs="Liberation Serif"/>
          <w:iCs/>
          <w:sz w:val="28"/>
          <w:szCs w:val="28"/>
        </w:rPr>
        <w:br/>
      </w:r>
      <w:r w:rsidRPr="00BE6B1D">
        <w:rPr>
          <w:rFonts w:ascii="Liberation Serif" w:hAnsi="Liberation Serif" w:cs="Liberation Serif"/>
          <w:iCs/>
          <w:sz w:val="28"/>
          <w:szCs w:val="28"/>
        </w:rPr>
        <w:t>с использованием СПО «Справки БК».</w:t>
      </w:r>
      <w:proofErr w:type="gramEnd"/>
    </w:p>
    <w:p w:rsidR="00BE6B1D" w:rsidRPr="00BE6B1D" w:rsidRDefault="00BE6B1D" w:rsidP="00041301">
      <w:pPr>
        <w:spacing w:after="0" w:line="240" w:lineRule="auto"/>
        <w:ind w:firstLine="708"/>
        <w:jc w:val="both"/>
        <w:rPr>
          <w:rFonts w:ascii="Liberation Serif" w:hAnsi="Liberation Serif" w:cs="Liberation Serif"/>
          <w:sz w:val="28"/>
          <w:szCs w:val="28"/>
        </w:rPr>
      </w:pPr>
      <w:r w:rsidRPr="00BE6B1D">
        <w:rPr>
          <w:rFonts w:ascii="Liberation Serif" w:hAnsi="Liberation Serif" w:cs="Liberation Serif"/>
          <w:sz w:val="28"/>
          <w:szCs w:val="28"/>
        </w:rPr>
        <w:t xml:space="preserve">В </w:t>
      </w:r>
      <w:proofErr w:type="gramStart"/>
      <w:r w:rsidRPr="00BE6B1D">
        <w:rPr>
          <w:rFonts w:ascii="Liberation Serif" w:hAnsi="Liberation Serif" w:cs="Liberation Serif"/>
          <w:sz w:val="28"/>
          <w:szCs w:val="28"/>
        </w:rPr>
        <w:t>рамках</w:t>
      </w:r>
      <w:proofErr w:type="gramEnd"/>
      <w:r w:rsidRPr="00BE6B1D">
        <w:rPr>
          <w:rFonts w:ascii="Liberation Serif" w:hAnsi="Liberation Serif" w:cs="Liberation Serif"/>
          <w:sz w:val="28"/>
          <w:szCs w:val="28"/>
        </w:rPr>
        <w:t xml:space="preserve"> декларационной компании 2019 года все муниципальные служащие заполнили справки о доходах, расходах, об имуществе </w:t>
      </w:r>
      <w:r w:rsidR="00041301">
        <w:rPr>
          <w:rFonts w:ascii="Liberation Serif" w:hAnsi="Liberation Serif" w:cs="Liberation Serif"/>
          <w:sz w:val="28"/>
          <w:szCs w:val="28"/>
        </w:rPr>
        <w:br/>
      </w:r>
      <w:r w:rsidRPr="00BE6B1D">
        <w:rPr>
          <w:rFonts w:ascii="Liberation Serif" w:hAnsi="Liberation Serif" w:cs="Liberation Serif"/>
          <w:sz w:val="28"/>
          <w:szCs w:val="28"/>
        </w:rPr>
        <w:t xml:space="preserve">и обязательствах имущественного характера с использованием СПО </w:t>
      </w:r>
      <w:r w:rsidRPr="00BE6B1D">
        <w:rPr>
          <w:rFonts w:ascii="Liberation Serif" w:hAnsi="Liberation Serif" w:cs="Liberation Serif"/>
          <w:iCs/>
          <w:sz w:val="28"/>
          <w:szCs w:val="28"/>
        </w:rPr>
        <w:t>«Справки БК».</w:t>
      </w:r>
    </w:p>
    <w:p w:rsidR="00730C2F" w:rsidRDefault="00730C2F" w:rsidP="00BE6B1D">
      <w:pPr>
        <w:spacing w:after="0" w:line="240" w:lineRule="auto"/>
        <w:ind w:firstLine="709"/>
        <w:jc w:val="both"/>
        <w:rPr>
          <w:rFonts w:ascii="Times New Roman" w:hAnsi="Times New Roman" w:cs="Times New Roman"/>
          <w:iCs/>
          <w:sz w:val="28"/>
          <w:szCs w:val="28"/>
        </w:rPr>
      </w:pPr>
    </w:p>
    <w:p w:rsidR="00D7282C" w:rsidRPr="001C3790" w:rsidRDefault="00D7282C" w:rsidP="00D7282C">
      <w:pPr>
        <w:autoSpaceDE w:val="0"/>
        <w:autoSpaceDN w:val="0"/>
        <w:adjustRightInd w:val="0"/>
        <w:spacing w:after="0" w:line="240" w:lineRule="auto"/>
        <w:ind w:firstLine="709"/>
        <w:jc w:val="right"/>
        <w:rPr>
          <w:rFonts w:ascii="Liberation Serif" w:eastAsia="Calibri" w:hAnsi="Liberation Serif" w:cs="Liberation Serif"/>
          <w:sz w:val="28"/>
          <w:szCs w:val="28"/>
          <w:lang w:eastAsia="ru-RU"/>
        </w:rPr>
      </w:pPr>
      <w:r w:rsidRPr="001C3790">
        <w:rPr>
          <w:rFonts w:ascii="Liberation Serif" w:hAnsi="Liberation Serif" w:cs="Liberation Serif"/>
          <w:i/>
          <w:sz w:val="28"/>
          <w:szCs w:val="28"/>
        </w:rPr>
        <w:t xml:space="preserve">Департамент противодействия коррупции </w:t>
      </w:r>
      <w:r w:rsidR="005C59A9">
        <w:rPr>
          <w:rFonts w:ascii="Liberation Serif" w:hAnsi="Liberation Serif" w:cs="Liberation Serif"/>
          <w:i/>
          <w:sz w:val="28"/>
          <w:szCs w:val="28"/>
        </w:rPr>
        <w:br/>
      </w:r>
      <w:r w:rsidRPr="001C3790">
        <w:rPr>
          <w:rFonts w:ascii="Liberation Serif" w:hAnsi="Liberation Serif" w:cs="Liberation Serif"/>
          <w:i/>
          <w:sz w:val="28"/>
          <w:szCs w:val="28"/>
        </w:rPr>
        <w:t xml:space="preserve">и контроля </w:t>
      </w:r>
      <w:r w:rsidR="005C59A9">
        <w:rPr>
          <w:rFonts w:ascii="Liberation Serif" w:hAnsi="Liberation Serif" w:cs="Liberation Serif"/>
          <w:i/>
          <w:sz w:val="28"/>
          <w:szCs w:val="28"/>
        </w:rPr>
        <w:t>Свердловской области</w:t>
      </w:r>
    </w:p>
    <w:p w:rsidR="00D7282C" w:rsidRPr="00BE6B1D" w:rsidRDefault="00D7282C" w:rsidP="00BE6B1D">
      <w:pPr>
        <w:spacing w:after="0" w:line="240" w:lineRule="auto"/>
        <w:ind w:firstLine="709"/>
        <w:jc w:val="both"/>
        <w:rPr>
          <w:rFonts w:ascii="Times New Roman" w:hAnsi="Times New Roman" w:cs="Times New Roman"/>
          <w:iCs/>
          <w:sz w:val="28"/>
          <w:szCs w:val="28"/>
        </w:rPr>
      </w:pPr>
    </w:p>
    <w:sectPr w:rsidR="00D7282C" w:rsidRPr="00BE6B1D" w:rsidSect="00E83334">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DE" w:rsidRDefault="005D72DE" w:rsidP="00BB01CA">
      <w:pPr>
        <w:spacing w:after="0" w:line="240" w:lineRule="auto"/>
      </w:pPr>
      <w:r>
        <w:separator/>
      </w:r>
    </w:p>
  </w:endnote>
  <w:endnote w:type="continuationSeparator" w:id="0">
    <w:p w:rsidR="005D72DE" w:rsidRDefault="005D72DE" w:rsidP="00BB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DE" w:rsidRDefault="005D72DE" w:rsidP="00BB01CA">
      <w:pPr>
        <w:spacing w:after="0" w:line="240" w:lineRule="auto"/>
      </w:pPr>
      <w:r>
        <w:separator/>
      </w:r>
    </w:p>
  </w:footnote>
  <w:footnote w:type="continuationSeparator" w:id="0">
    <w:p w:rsidR="005D72DE" w:rsidRDefault="005D72DE" w:rsidP="00BB0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84312"/>
    </w:sdtPr>
    <w:sdtEndPr>
      <w:rPr>
        <w:rFonts w:ascii="Times New Roman" w:hAnsi="Times New Roman" w:cs="Times New Roman"/>
        <w:sz w:val="28"/>
        <w:szCs w:val="28"/>
      </w:rPr>
    </w:sdtEndPr>
    <w:sdtContent>
      <w:p w:rsidR="001D6639" w:rsidRPr="00BB01CA" w:rsidRDefault="001D6639">
        <w:pPr>
          <w:pStyle w:val="a9"/>
          <w:jc w:val="center"/>
          <w:rPr>
            <w:rFonts w:ascii="Times New Roman" w:hAnsi="Times New Roman" w:cs="Times New Roman"/>
            <w:sz w:val="28"/>
            <w:szCs w:val="28"/>
          </w:rPr>
        </w:pPr>
        <w:r w:rsidRPr="00BB01CA">
          <w:rPr>
            <w:rFonts w:ascii="Times New Roman" w:hAnsi="Times New Roman" w:cs="Times New Roman"/>
            <w:sz w:val="28"/>
            <w:szCs w:val="28"/>
          </w:rPr>
          <w:fldChar w:fldCharType="begin"/>
        </w:r>
        <w:r w:rsidRPr="00BB01CA">
          <w:rPr>
            <w:rFonts w:ascii="Times New Roman" w:hAnsi="Times New Roman" w:cs="Times New Roman"/>
            <w:sz w:val="28"/>
            <w:szCs w:val="28"/>
          </w:rPr>
          <w:instrText>PAGE   \* MERGEFORMAT</w:instrText>
        </w:r>
        <w:r w:rsidRPr="00BB01CA">
          <w:rPr>
            <w:rFonts w:ascii="Times New Roman" w:hAnsi="Times New Roman" w:cs="Times New Roman"/>
            <w:sz w:val="28"/>
            <w:szCs w:val="28"/>
          </w:rPr>
          <w:fldChar w:fldCharType="separate"/>
        </w:r>
        <w:r w:rsidR="00B87381">
          <w:rPr>
            <w:rFonts w:ascii="Times New Roman" w:hAnsi="Times New Roman" w:cs="Times New Roman"/>
            <w:noProof/>
            <w:sz w:val="28"/>
            <w:szCs w:val="28"/>
          </w:rPr>
          <w:t>6</w:t>
        </w:r>
        <w:r w:rsidRPr="00BB01CA">
          <w:rPr>
            <w:rFonts w:ascii="Times New Roman" w:hAnsi="Times New Roman" w:cs="Times New Roman"/>
            <w:sz w:val="28"/>
            <w:szCs w:val="28"/>
          </w:rPr>
          <w:fldChar w:fldCharType="end"/>
        </w:r>
      </w:p>
    </w:sdtContent>
  </w:sdt>
  <w:p w:rsidR="001D6639" w:rsidRPr="00BB01CA" w:rsidRDefault="001D6639">
    <w:pPr>
      <w:pStyle w:val="a9"/>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240D06"/>
    <w:lvl w:ilvl="0">
      <w:start w:val="1"/>
      <w:numFmt w:val="bullet"/>
      <w:pStyle w:val="a"/>
      <w:lvlText w:val=""/>
      <w:lvlJc w:val="left"/>
      <w:pPr>
        <w:tabs>
          <w:tab w:val="num" w:pos="360"/>
        </w:tabs>
        <w:ind w:left="360" w:hanging="360"/>
      </w:pPr>
      <w:rPr>
        <w:rFonts w:ascii="Symbol" w:hAnsi="Symbol" w:hint="default"/>
      </w:rPr>
    </w:lvl>
  </w:abstractNum>
  <w:abstractNum w:abstractNumId="1">
    <w:nsid w:val="03FB586A"/>
    <w:multiLevelType w:val="hybridMultilevel"/>
    <w:tmpl w:val="247067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951C2"/>
    <w:multiLevelType w:val="multilevel"/>
    <w:tmpl w:val="47CCF56C"/>
    <w:lvl w:ilvl="0">
      <w:start w:val="2"/>
      <w:numFmt w:val="decimal"/>
      <w:lvlText w:val="%1."/>
      <w:lvlJc w:val="left"/>
      <w:pPr>
        <w:ind w:left="450" w:hanging="450"/>
      </w:pPr>
      <w:rPr>
        <w:rFonts w:hint="default"/>
        <w:i w:val="0"/>
        <w:color w:val="000000" w:themeColor="text1"/>
      </w:rPr>
    </w:lvl>
    <w:lvl w:ilvl="1">
      <w:start w:val="1"/>
      <w:numFmt w:val="decimal"/>
      <w:lvlText w:val="%1.%2."/>
      <w:lvlJc w:val="left"/>
      <w:pPr>
        <w:ind w:left="1855"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3">
    <w:nsid w:val="096C1545"/>
    <w:multiLevelType w:val="hybridMultilevel"/>
    <w:tmpl w:val="CDD4D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C4ACD"/>
    <w:multiLevelType w:val="hybridMultilevel"/>
    <w:tmpl w:val="C9FE8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3F4CB3"/>
    <w:multiLevelType w:val="hybridMultilevel"/>
    <w:tmpl w:val="6BBA35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4E7943"/>
    <w:multiLevelType w:val="hybridMultilevel"/>
    <w:tmpl w:val="C71E456A"/>
    <w:lvl w:ilvl="0" w:tplc="B1523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C55318"/>
    <w:multiLevelType w:val="hybridMultilevel"/>
    <w:tmpl w:val="24067324"/>
    <w:lvl w:ilvl="0" w:tplc="ABAC5FFC">
      <w:start w:val="1"/>
      <w:numFmt w:val="bullet"/>
      <w:lvlText w:val=""/>
      <w:lvlJc w:val="left"/>
      <w:pPr>
        <w:tabs>
          <w:tab w:val="num" w:pos="720"/>
        </w:tabs>
        <w:ind w:left="720" w:hanging="360"/>
      </w:pPr>
      <w:rPr>
        <w:rFonts w:ascii="Wingdings" w:hAnsi="Wingdings" w:hint="default"/>
      </w:rPr>
    </w:lvl>
    <w:lvl w:ilvl="1" w:tplc="DD661C58" w:tentative="1">
      <w:start w:val="1"/>
      <w:numFmt w:val="bullet"/>
      <w:lvlText w:val=""/>
      <w:lvlJc w:val="left"/>
      <w:pPr>
        <w:tabs>
          <w:tab w:val="num" w:pos="1440"/>
        </w:tabs>
        <w:ind w:left="1440" w:hanging="360"/>
      </w:pPr>
      <w:rPr>
        <w:rFonts w:ascii="Wingdings" w:hAnsi="Wingdings" w:hint="default"/>
      </w:rPr>
    </w:lvl>
    <w:lvl w:ilvl="2" w:tplc="AE4C2822" w:tentative="1">
      <w:start w:val="1"/>
      <w:numFmt w:val="bullet"/>
      <w:lvlText w:val=""/>
      <w:lvlJc w:val="left"/>
      <w:pPr>
        <w:tabs>
          <w:tab w:val="num" w:pos="2160"/>
        </w:tabs>
        <w:ind w:left="2160" w:hanging="360"/>
      </w:pPr>
      <w:rPr>
        <w:rFonts w:ascii="Wingdings" w:hAnsi="Wingdings" w:hint="default"/>
      </w:rPr>
    </w:lvl>
    <w:lvl w:ilvl="3" w:tplc="04B02768" w:tentative="1">
      <w:start w:val="1"/>
      <w:numFmt w:val="bullet"/>
      <w:lvlText w:val=""/>
      <w:lvlJc w:val="left"/>
      <w:pPr>
        <w:tabs>
          <w:tab w:val="num" w:pos="2880"/>
        </w:tabs>
        <w:ind w:left="2880" w:hanging="360"/>
      </w:pPr>
      <w:rPr>
        <w:rFonts w:ascii="Wingdings" w:hAnsi="Wingdings" w:hint="default"/>
      </w:rPr>
    </w:lvl>
    <w:lvl w:ilvl="4" w:tplc="0AFA76C4" w:tentative="1">
      <w:start w:val="1"/>
      <w:numFmt w:val="bullet"/>
      <w:lvlText w:val=""/>
      <w:lvlJc w:val="left"/>
      <w:pPr>
        <w:tabs>
          <w:tab w:val="num" w:pos="3600"/>
        </w:tabs>
        <w:ind w:left="3600" w:hanging="360"/>
      </w:pPr>
      <w:rPr>
        <w:rFonts w:ascii="Wingdings" w:hAnsi="Wingdings" w:hint="default"/>
      </w:rPr>
    </w:lvl>
    <w:lvl w:ilvl="5" w:tplc="C394861E" w:tentative="1">
      <w:start w:val="1"/>
      <w:numFmt w:val="bullet"/>
      <w:lvlText w:val=""/>
      <w:lvlJc w:val="left"/>
      <w:pPr>
        <w:tabs>
          <w:tab w:val="num" w:pos="4320"/>
        </w:tabs>
        <w:ind w:left="4320" w:hanging="360"/>
      </w:pPr>
      <w:rPr>
        <w:rFonts w:ascii="Wingdings" w:hAnsi="Wingdings" w:hint="default"/>
      </w:rPr>
    </w:lvl>
    <w:lvl w:ilvl="6" w:tplc="982C5CC2" w:tentative="1">
      <w:start w:val="1"/>
      <w:numFmt w:val="bullet"/>
      <w:lvlText w:val=""/>
      <w:lvlJc w:val="left"/>
      <w:pPr>
        <w:tabs>
          <w:tab w:val="num" w:pos="5040"/>
        </w:tabs>
        <w:ind w:left="5040" w:hanging="360"/>
      </w:pPr>
      <w:rPr>
        <w:rFonts w:ascii="Wingdings" w:hAnsi="Wingdings" w:hint="default"/>
      </w:rPr>
    </w:lvl>
    <w:lvl w:ilvl="7" w:tplc="E7821154" w:tentative="1">
      <w:start w:val="1"/>
      <w:numFmt w:val="bullet"/>
      <w:lvlText w:val=""/>
      <w:lvlJc w:val="left"/>
      <w:pPr>
        <w:tabs>
          <w:tab w:val="num" w:pos="5760"/>
        </w:tabs>
        <w:ind w:left="5760" w:hanging="360"/>
      </w:pPr>
      <w:rPr>
        <w:rFonts w:ascii="Wingdings" w:hAnsi="Wingdings" w:hint="default"/>
      </w:rPr>
    </w:lvl>
    <w:lvl w:ilvl="8" w:tplc="00B47834" w:tentative="1">
      <w:start w:val="1"/>
      <w:numFmt w:val="bullet"/>
      <w:lvlText w:val=""/>
      <w:lvlJc w:val="left"/>
      <w:pPr>
        <w:tabs>
          <w:tab w:val="num" w:pos="6480"/>
        </w:tabs>
        <w:ind w:left="6480" w:hanging="360"/>
      </w:pPr>
      <w:rPr>
        <w:rFonts w:ascii="Wingdings" w:hAnsi="Wingdings" w:hint="default"/>
      </w:rPr>
    </w:lvl>
  </w:abstractNum>
  <w:abstractNum w:abstractNumId="8">
    <w:nsid w:val="11021B76"/>
    <w:multiLevelType w:val="hybridMultilevel"/>
    <w:tmpl w:val="3EBE89A2"/>
    <w:lvl w:ilvl="0" w:tplc="13D4ED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925F78"/>
    <w:multiLevelType w:val="hybridMultilevel"/>
    <w:tmpl w:val="70A634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61F74"/>
    <w:multiLevelType w:val="multilevel"/>
    <w:tmpl w:val="DE1C9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A20528"/>
    <w:multiLevelType w:val="hybridMultilevel"/>
    <w:tmpl w:val="7084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16C03"/>
    <w:multiLevelType w:val="hybridMultilevel"/>
    <w:tmpl w:val="F446E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0D1FCB"/>
    <w:multiLevelType w:val="hybridMultilevel"/>
    <w:tmpl w:val="E28215DA"/>
    <w:lvl w:ilvl="0" w:tplc="8E642436">
      <w:start w:val="1"/>
      <w:numFmt w:val="bullet"/>
      <w:lvlText w:val=""/>
      <w:lvlJc w:val="left"/>
      <w:pPr>
        <w:tabs>
          <w:tab w:val="num" w:pos="720"/>
        </w:tabs>
        <w:ind w:left="720" w:hanging="360"/>
      </w:pPr>
      <w:rPr>
        <w:rFonts w:ascii="Wingdings" w:hAnsi="Wingdings" w:hint="default"/>
      </w:rPr>
    </w:lvl>
    <w:lvl w:ilvl="1" w:tplc="AB2AE100" w:tentative="1">
      <w:start w:val="1"/>
      <w:numFmt w:val="bullet"/>
      <w:lvlText w:val=""/>
      <w:lvlJc w:val="left"/>
      <w:pPr>
        <w:tabs>
          <w:tab w:val="num" w:pos="1440"/>
        </w:tabs>
        <w:ind w:left="1440" w:hanging="360"/>
      </w:pPr>
      <w:rPr>
        <w:rFonts w:ascii="Wingdings" w:hAnsi="Wingdings" w:hint="default"/>
      </w:rPr>
    </w:lvl>
    <w:lvl w:ilvl="2" w:tplc="45B4666C" w:tentative="1">
      <w:start w:val="1"/>
      <w:numFmt w:val="bullet"/>
      <w:lvlText w:val=""/>
      <w:lvlJc w:val="left"/>
      <w:pPr>
        <w:tabs>
          <w:tab w:val="num" w:pos="2160"/>
        </w:tabs>
        <w:ind w:left="2160" w:hanging="360"/>
      </w:pPr>
      <w:rPr>
        <w:rFonts w:ascii="Wingdings" w:hAnsi="Wingdings" w:hint="default"/>
      </w:rPr>
    </w:lvl>
    <w:lvl w:ilvl="3" w:tplc="9E664034" w:tentative="1">
      <w:start w:val="1"/>
      <w:numFmt w:val="bullet"/>
      <w:lvlText w:val=""/>
      <w:lvlJc w:val="left"/>
      <w:pPr>
        <w:tabs>
          <w:tab w:val="num" w:pos="2880"/>
        </w:tabs>
        <w:ind w:left="2880" w:hanging="360"/>
      </w:pPr>
      <w:rPr>
        <w:rFonts w:ascii="Wingdings" w:hAnsi="Wingdings" w:hint="default"/>
      </w:rPr>
    </w:lvl>
    <w:lvl w:ilvl="4" w:tplc="7ACC4568" w:tentative="1">
      <w:start w:val="1"/>
      <w:numFmt w:val="bullet"/>
      <w:lvlText w:val=""/>
      <w:lvlJc w:val="left"/>
      <w:pPr>
        <w:tabs>
          <w:tab w:val="num" w:pos="3600"/>
        </w:tabs>
        <w:ind w:left="3600" w:hanging="360"/>
      </w:pPr>
      <w:rPr>
        <w:rFonts w:ascii="Wingdings" w:hAnsi="Wingdings" w:hint="default"/>
      </w:rPr>
    </w:lvl>
    <w:lvl w:ilvl="5" w:tplc="0CF8CF9A" w:tentative="1">
      <w:start w:val="1"/>
      <w:numFmt w:val="bullet"/>
      <w:lvlText w:val=""/>
      <w:lvlJc w:val="left"/>
      <w:pPr>
        <w:tabs>
          <w:tab w:val="num" w:pos="4320"/>
        </w:tabs>
        <w:ind w:left="4320" w:hanging="360"/>
      </w:pPr>
      <w:rPr>
        <w:rFonts w:ascii="Wingdings" w:hAnsi="Wingdings" w:hint="default"/>
      </w:rPr>
    </w:lvl>
    <w:lvl w:ilvl="6" w:tplc="CD9A0A44" w:tentative="1">
      <w:start w:val="1"/>
      <w:numFmt w:val="bullet"/>
      <w:lvlText w:val=""/>
      <w:lvlJc w:val="left"/>
      <w:pPr>
        <w:tabs>
          <w:tab w:val="num" w:pos="5040"/>
        </w:tabs>
        <w:ind w:left="5040" w:hanging="360"/>
      </w:pPr>
      <w:rPr>
        <w:rFonts w:ascii="Wingdings" w:hAnsi="Wingdings" w:hint="default"/>
      </w:rPr>
    </w:lvl>
    <w:lvl w:ilvl="7" w:tplc="27569144" w:tentative="1">
      <w:start w:val="1"/>
      <w:numFmt w:val="bullet"/>
      <w:lvlText w:val=""/>
      <w:lvlJc w:val="left"/>
      <w:pPr>
        <w:tabs>
          <w:tab w:val="num" w:pos="5760"/>
        </w:tabs>
        <w:ind w:left="5760" w:hanging="360"/>
      </w:pPr>
      <w:rPr>
        <w:rFonts w:ascii="Wingdings" w:hAnsi="Wingdings" w:hint="default"/>
      </w:rPr>
    </w:lvl>
    <w:lvl w:ilvl="8" w:tplc="3F5C0796" w:tentative="1">
      <w:start w:val="1"/>
      <w:numFmt w:val="bullet"/>
      <w:lvlText w:val=""/>
      <w:lvlJc w:val="left"/>
      <w:pPr>
        <w:tabs>
          <w:tab w:val="num" w:pos="6480"/>
        </w:tabs>
        <w:ind w:left="6480" w:hanging="360"/>
      </w:pPr>
      <w:rPr>
        <w:rFonts w:ascii="Wingdings" w:hAnsi="Wingdings" w:hint="default"/>
      </w:rPr>
    </w:lvl>
  </w:abstractNum>
  <w:abstractNum w:abstractNumId="14">
    <w:nsid w:val="304E5EC3"/>
    <w:multiLevelType w:val="hybridMultilevel"/>
    <w:tmpl w:val="396AF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71888"/>
    <w:multiLevelType w:val="hybridMultilevel"/>
    <w:tmpl w:val="A21EC4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CA7B0A"/>
    <w:multiLevelType w:val="multilevel"/>
    <w:tmpl w:val="FC7E1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257F8"/>
    <w:multiLevelType w:val="hybridMultilevel"/>
    <w:tmpl w:val="5D889928"/>
    <w:lvl w:ilvl="0" w:tplc="EF369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E1B16"/>
    <w:multiLevelType w:val="multilevel"/>
    <w:tmpl w:val="12826E02"/>
    <w:lvl w:ilvl="0">
      <w:start w:val="1"/>
      <w:numFmt w:val="decimal"/>
      <w:lvlText w:val="%1."/>
      <w:lvlJc w:val="left"/>
      <w:pPr>
        <w:ind w:left="1211" w:hanging="36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E5E2279"/>
    <w:multiLevelType w:val="hybridMultilevel"/>
    <w:tmpl w:val="4BDEF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E96743"/>
    <w:multiLevelType w:val="hybridMultilevel"/>
    <w:tmpl w:val="478C11CC"/>
    <w:lvl w:ilvl="0" w:tplc="57920782">
      <w:start w:val="1"/>
      <w:numFmt w:val="decimal"/>
      <w:lvlText w:val="%1)"/>
      <w:lvlJc w:val="left"/>
      <w:pPr>
        <w:ind w:left="1050" w:hanging="69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5721"/>
    <w:multiLevelType w:val="hybridMultilevel"/>
    <w:tmpl w:val="331C09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2D2B60"/>
    <w:multiLevelType w:val="multilevel"/>
    <w:tmpl w:val="251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921C19"/>
    <w:multiLevelType w:val="hybridMultilevel"/>
    <w:tmpl w:val="6FB019FE"/>
    <w:lvl w:ilvl="0" w:tplc="09B6FAA4">
      <w:start w:val="2013"/>
      <w:numFmt w:val="bullet"/>
      <w:lvlText w:val=""/>
      <w:lvlJc w:val="left"/>
      <w:pPr>
        <w:ind w:left="208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1743DD"/>
    <w:multiLevelType w:val="hybridMultilevel"/>
    <w:tmpl w:val="8BB0640E"/>
    <w:lvl w:ilvl="0" w:tplc="A8AC3D7E">
      <w:start w:val="1"/>
      <w:numFmt w:val="decimal"/>
      <w:lvlText w:val="%1)"/>
      <w:lvlJc w:val="left"/>
      <w:pPr>
        <w:ind w:left="360"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5">
    <w:nsid w:val="665B7D02"/>
    <w:multiLevelType w:val="hybridMultilevel"/>
    <w:tmpl w:val="35A44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6A2E18"/>
    <w:multiLevelType w:val="hybridMultilevel"/>
    <w:tmpl w:val="6C86B4D2"/>
    <w:lvl w:ilvl="0" w:tplc="6890BC6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E769CA"/>
    <w:multiLevelType w:val="hybridMultilevel"/>
    <w:tmpl w:val="6568C46E"/>
    <w:lvl w:ilvl="0" w:tplc="DE480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C14FE1"/>
    <w:multiLevelType w:val="hybridMultilevel"/>
    <w:tmpl w:val="54827D6C"/>
    <w:lvl w:ilvl="0" w:tplc="6524B5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99F2CA0"/>
    <w:multiLevelType w:val="hybridMultilevel"/>
    <w:tmpl w:val="79D2D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B431D7"/>
    <w:multiLevelType w:val="hybridMultilevel"/>
    <w:tmpl w:val="0B8A0076"/>
    <w:lvl w:ilvl="0" w:tplc="1F929174">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5"/>
  </w:num>
  <w:num w:numId="3">
    <w:abstractNumId w:val="0"/>
  </w:num>
  <w:num w:numId="4">
    <w:abstractNumId w:val="15"/>
  </w:num>
  <w:num w:numId="5">
    <w:abstractNumId w:val="14"/>
  </w:num>
  <w:num w:numId="6">
    <w:abstractNumId w:val="23"/>
  </w:num>
  <w:num w:numId="7">
    <w:abstractNumId w:val="10"/>
  </w:num>
  <w:num w:numId="8">
    <w:abstractNumId w:val="30"/>
  </w:num>
  <w:num w:numId="9">
    <w:abstractNumId w:val="12"/>
  </w:num>
  <w:num w:numId="10">
    <w:abstractNumId w:val="26"/>
  </w:num>
  <w:num w:numId="11">
    <w:abstractNumId w:val="18"/>
  </w:num>
  <w:num w:numId="12">
    <w:abstractNumId w:val="28"/>
  </w:num>
  <w:num w:numId="13">
    <w:abstractNumId w:val="20"/>
  </w:num>
  <w:num w:numId="14">
    <w:abstractNumId w:val="2"/>
  </w:num>
  <w:num w:numId="15">
    <w:abstractNumId w:val="13"/>
  </w:num>
  <w:num w:numId="16">
    <w:abstractNumId w:val="7"/>
  </w:num>
  <w:num w:numId="17">
    <w:abstractNumId w:val="24"/>
  </w:num>
  <w:num w:numId="18">
    <w:abstractNumId w:val="16"/>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7"/>
  </w:num>
  <w:num w:numId="23">
    <w:abstractNumId w:val="1"/>
  </w:num>
  <w:num w:numId="24">
    <w:abstractNumId w:val="19"/>
  </w:num>
  <w:num w:numId="25">
    <w:abstractNumId w:val="17"/>
  </w:num>
  <w:num w:numId="26">
    <w:abstractNumId w:val="21"/>
  </w:num>
  <w:num w:numId="27">
    <w:abstractNumId w:val="29"/>
  </w:num>
  <w:num w:numId="28">
    <w:abstractNumId w:val="4"/>
  </w:num>
  <w:num w:numId="29">
    <w:abstractNumId w:val="6"/>
  </w:num>
  <w:num w:numId="30">
    <w:abstractNumId w:val="9"/>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76"/>
    <w:rsid w:val="0000066D"/>
    <w:rsid w:val="0000093B"/>
    <w:rsid w:val="00000EA7"/>
    <w:rsid w:val="00001973"/>
    <w:rsid w:val="00001B19"/>
    <w:rsid w:val="00002E21"/>
    <w:rsid w:val="000057D4"/>
    <w:rsid w:val="000061F2"/>
    <w:rsid w:val="000065E7"/>
    <w:rsid w:val="00006CD1"/>
    <w:rsid w:val="0000728A"/>
    <w:rsid w:val="000079B1"/>
    <w:rsid w:val="000118E3"/>
    <w:rsid w:val="0001266F"/>
    <w:rsid w:val="0001302C"/>
    <w:rsid w:val="0001369F"/>
    <w:rsid w:val="000140DA"/>
    <w:rsid w:val="000140DB"/>
    <w:rsid w:val="000142C8"/>
    <w:rsid w:val="0001489F"/>
    <w:rsid w:val="0001587E"/>
    <w:rsid w:val="00015B25"/>
    <w:rsid w:val="000170A6"/>
    <w:rsid w:val="000208DB"/>
    <w:rsid w:val="00020C5E"/>
    <w:rsid w:val="00021658"/>
    <w:rsid w:val="00022F84"/>
    <w:rsid w:val="00023538"/>
    <w:rsid w:val="0002610D"/>
    <w:rsid w:val="00026FB6"/>
    <w:rsid w:val="0002768F"/>
    <w:rsid w:val="00030314"/>
    <w:rsid w:val="00030576"/>
    <w:rsid w:val="000306CB"/>
    <w:rsid w:val="000311D4"/>
    <w:rsid w:val="000312AD"/>
    <w:rsid w:val="00031E09"/>
    <w:rsid w:val="00031E1E"/>
    <w:rsid w:val="000326E0"/>
    <w:rsid w:val="00032E9B"/>
    <w:rsid w:val="0003375C"/>
    <w:rsid w:val="00033E21"/>
    <w:rsid w:val="00034E2C"/>
    <w:rsid w:val="00035024"/>
    <w:rsid w:val="0003757C"/>
    <w:rsid w:val="00037624"/>
    <w:rsid w:val="0003783A"/>
    <w:rsid w:val="00037A5C"/>
    <w:rsid w:val="000401C2"/>
    <w:rsid w:val="00041301"/>
    <w:rsid w:val="00041912"/>
    <w:rsid w:val="00045647"/>
    <w:rsid w:val="00045760"/>
    <w:rsid w:val="00045AC6"/>
    <w:rsid w:val="00046811"/>
    <w:rsid w:val="00050178"/>
    <w:rsid w:val="00050690"/>
    <w:rsid w:val="000518CC"/>
    <w:rsid w:val="00051DA9"/>
    <w:rsid w:val="0005300E"/>
    <w:rsid w:val="0005323F"/>
    <w:rsid w:val="0005375C"/>
    <w:rsid w:val="000537AC"/>
    <w:rsid w:val="00053A6E"/>
    <w:rsid w:val="00053F8F"/>
    <w:rsid w:val="000556AB"/>
    <w:rsid w:val="0005641C"/>
    <w:rsid w:val="000571C3"/>
    <w:rsid w:val="000600C4"/>
    <w:rsid w:val="000605C1"/>
    <w:rsid w:val="00060E26"/>
    <w:rsid w:val="00061FD2"/>
    <w:rsid w:val="00062216"/>
    <w:rsid w:val="00062E08"/>
    <w:rsid w:val="00063757"/>
    <w:rsid w:val="00063DA8"/>
    <w:rsid w:val="0006423D"/>
    <w:rsid w:val="000643B4"/>
    <w:rsid w:val="00066006"/>
    <w:rsid w:val="00067958"/>
    <w:rsid w:val="00067B43"/>
    <w:rsid w:val="0007125C"/>
    <w:rsid w:val="00071766"/>
    <w:rsid w:val="000717BA"/>
    <w:rsid w:val="000719D0"/>
    <w:rsid w:val="00071DFB"/>
    <w:rsid w:val="00071ED2"/>
    <w:rsid w:val="0007212A"/>
    <w:rsid w:val="00072334"/>
    <w:rsid w:val="000723A6"/>
    <w:rsid w:val="00073F4E"/>
    <w:rsid w:val="00074936"/>
    <w:rsid w:val="0007554E"/>
    <w:rsid w:val="000761EB"/>
    <w:rsid w:val="00080DB2"/>
    <w:rsid w:val="00081897"/>
    <w:rsid w:val="00081C33"/>
    <w:rsid w:val="00082D87"/>
    <w:rsid w:val="0008390D"/>
    <w:rsid w:val="00084FA3"/>
    <w:rsid w:val="00085D86"/>
    <w:rsid w:val="00086161"/>
    <w:rsid w:val="0008701B"/>
    <w:rsid w:val="00087281"/>
    <w:rsid w:val="0008755A"/>
    <w:rsid w:val="00087978"/>
    <w:rsid w:val="00091D45"/>
    <w:rsid w:val="00092219"/>
    <w:rsid w:val="000922A5"/>
    <w:rsid w:val="000925C7"/>
    <w:rsid w:val="000940E5"/>
    <w:rsid w:val="000948C9"/>
    <w:rsid w:val="000953C4"/>
    <w:rsid w:val="0009547D"/>
    <w:rsid w:val="000954D9"/>
    <w:rsid w:val="000956A9"/>
    <w:rsid w:val="00096294"/>
    <w:rsid w:val="00096684"/>
    <w:rsid w:val="00097309"/>
    <w:rsid w:val="0009747A"/>
    <w:rsid w:val="000974C5"/>
    <w:rsid w:val="000A0A25"/>
    <w:rsid w:val="000A11B2"/>
    <w:rsid w:val="000A1982"/>
    <w:rsid w:val="000A2EDB"/>
    <w:rsid w:val="000A43C2"/>
    <w:rsid w:val="000A4FA1"/>
    <w:rsid w:val="000A52D3"/>
    <w:rsid w:val="000A605B"/>
    <w:rsid w:val="000A68C9"/>
    <w:rsid w:val="000A6991"/>
    <w:rsid w:val="000A7335"/>
    <w:rsid w:val="000B0EE1"/>
    <w:rsid w:val="000B0EF5"/>
    <w:rsid w:val="000B1DAC"/>
    <w:rsid w:val="000B20EB"/>
    <w:rsid w:val="000B2EE8"/>
    <w:rsid w:val="000B3CF3"/>
    <w:rsid w:val="000B3D20"/>
    <w:rsid w:val="000B42F8"/>
    <w:rsid w:val="000B47D7"/>
    <w:rsid w:val="000B5F7E"/>
    <w:rsid w:val="000B6C39"/>
    <w:rsid w:val="000B6C80"/>
    <w:rsid w:val="000B7520"/>
    <w:rsid w:val="000B793A"/>
    <w:rsid w:val="000C0176"/>
    <w:rsid w:val="000C0C92"/>
    <w:rsid w:val="000C264D"/>
    <w:rsid w:val="000C2810"/>
    <w:rsid w:val="000C2ABC"/>
    <w:rsid w:val="000C47DC"/>
    <w:rsid w:val="000C57CA"/>
    <w:rsid w:val="000C6551"/>
    <w:rsid w:val="000D0802"/>
    <w:rsid w:val="000D0F7A"/>
    <w:rsid w:val="000D1B86"/>
    <w:rsid w:val="000D2915"/>
    <w:rsid w:val="000D49EF"/>
    <w:rsid w:val="000D4AFE"/>
    <w:rsid w:val="000D4B46"/>
    <w:rsid w:val="000D5588"/>
    <w:rsid w:val="000D5E3C"/>
    <w:rsid w:val="000D5EC3"/>
    <w:rsid w:val="000E1938"/>
    <w:rsid w:val="000E1B8A"/>
    <w:rsid w:val="000E2E66"/>
    <w:rsid w:val="000E3CEC"/>
    <w:rsid w:val="000E45E3"/>
    <w:rsid w:val="000E5683"/>
    <w:rsid w:val="000E5C4B"/>
    <w:rsid w:val="000E651C"/>
    <w:rsid w:val="000E6E42"/>
    <w:rsid w:val="000F08F2"/>
    <w:rsid w:val="000F13BF"/>
    <w:rsid w:val="000F14A4"/>
    <w:rsid w:val="000F22AA"/>
    <w:rsid w:val="000F2A41"/>
    <w:rsid w:val="000F3080"/>
    <w:rsid w:val="000F4460"/>
    <w:rsid w:val="000F5E87"/>
    <w:rsid w:val="000F6200"/>
    <w:rsid w:val="000F637C"/>
    <w:rsid w:val="000F6485"/>
    <w:rsid w:val="001003F3"/>
    <w:rsid w:val="001010D0"/>
    <w:rsid w:val="00101C67"/>
    <w:rsid w:val="00101DC8"/>
    <w:rsid w:val="00102434"/>
    <w:rsid w:val="00102AAD"/>
    <w:rsid w:val="00102BF9"/>
    <w:rsid w:val="001038DE"/>
    <w:rsid w:val="00103EA5"/>
    <w:rsid w:val="001061FA"/>
    <w:rsid w:val="00106CA9"/>
    <w:rsid w:val="00107600"/>
    <w:rsid w:val="001077A5"/>
    <w:rsid w:val="00107E61"/>
    <w:rsid w:val="001109FF"/>
    <w:rsid w:val="001126D4"/>
    <w:rsid w:val="00113001"/>
    <w:rsid w:val="00113A4E"/>
    <w:rsid w:val="00113E77"/>
    <w:rsid w:val="00114031"/>
    <w:rsid w:val="00114070"/>
    <w:rsid w:val="0011456F"/>
    <w:rsid w:val="001145BA"/>
    <w:rsid w:val="00115091"/>
    <w:rsid w:val="00116116"/>
    <w:rsid w:val="00117315"/>
    <w:rsid w:val="00120311"/>
    <w:rsid w:val="0012093E"/>
    <w:rsid w:val="001230A3"/>
    <w:rsid w:val="001238C0"/>
    <w:rsid w:val="00124748"/>
    <w:rsid w:val="001261FF"/>
    <w:rsid w:val="00126211"/>
    <w:rsid w:val="001263CE"/>
    <w:rsid w:val="00126422"/>
    <w:rsid w:val="0012685F"/>
    <w:rsid w:val="0013091C"/>
    <w:rsid w:val="0013214A"/>
    <w:rsid w:val="00134D68"/>
    <w:rsid w:val="0013520B"/>
    <w:rsid w:val="00135E61"/>
    <w:rsid w:val="0013620E"/>
    <w:rsid w:val="00140667"/>
    <w:rsid w:val="00140A00"/>
    <w:rsid w:val="00140CBC"/>
    <w:rsid w:val="00141D23"/>
    <w:rsid w:val="00141E0E"/>
    <w:rsid w:val="00143C66"/>
    <w:rsid w:val="00144B55"/>
    <w:rsid w:val="00145A35"/>
    <w:rsid w:val="00145E71"/>
    <w:rsid w:val="00146403"/>
    <w:rsid w:val="001477AD"/>
    <w:rsid w:val="001501DD"/>
    <w:rsid w:val="001506DB"/>
    <w:rsid w:val="00150860"/>
    <w:rsid w:val="00150A34"/>
    <w:rsid w:val="0015166C"/>
    <w:rsid w:val="001520AB"/>
    <w:rsid w:val="001530F7"/>
    <w:rsid w:val="00155B55"/>
    <w:rsid w:val="001561A1"/>
    <w:rsid w:val="001568CD"/>
    <w:rsid w:val="001607F6"/>
    <w:rsid w:val="00160DFA"/>
    <w:rsid w:val="0016101F"/>
    <w:rsid w:val="0016178C"/>
    <w:rsid w:val="001618B0"/>
    <w:rsid w:val="00161916"/>
    <w:rsid w:val="00161957"/>
    <w:rsid w:val="00161B42"/>
    <w:rsid w:val="001621E6"/>
    <w:rsid w:val="0016272C"/>
    <w:rsid w:val="001638D3"/>
    <w:rsid w:val="0016394E"/>
    <w:rsid w:val="001639F1"/>
    <w:rsid w:val="001643F3"/>
    <w:rsid w:val="001652BD"/>
    <w:rsid w:val="0016545A"/>
    <w:rsid w:val="0016560D"/>
    <w:rsid w:val="00165B4E"/>
    <w:rsid w:val="0016647D"/>
    <w:rsid w:val="00166A24"/>
    <w:rsid w:val="00170F1D"/>
    <w:rsid w:val="00170F90"/>
    <w:rsid w:val="00171960"/>
    <w:rsid w:val="00171CB3"/>
    <w:rsid w:val="00171D28"/>
    <w:rsid w:val="001727A2"/>
    <w:rsid w:val="00173DC0"/>
    <w:rsid w:val="00174870"/>
    <w:rsid w:val="00174891"/>
    <w:rsid w:val="00175EA0"/>
    <w:rsid w:val="0017600F"/>
    <w:rsid w:val="00177017"/>
    <w:rsid w:val="00177230"/>
    <w:rsid w:val="00177A2F"/>
    <w:rsid w:val="00177D03"/>
    <w:rsid w:val="001800FE"/>
    <w:rsid w:val="001806AC"/>
    <w:rsid w:val="00180A12"/>
    <w:rsid w:val="0018185B"/>
    <w:rsid w:val="0018305C"/>
    <w:rsid w:val="001831EF"/>
    <w:rsid w:val="001839A4"/>
    <w:rsid w:val="00183D6C"/>
    <w:rsid w:val="00183F3A"/>
    <w:rsid w:val="00184075"/>
    <w:rsid w:val="001842FA"/>
    <w:rsid w:val="0018444E"/>
    <w:rsid w:val="0018452E"/>
    <w:rsid w:val="00185194"/>
    <w:rsid w:val="00185DE7"/>
    <w:rsid w:val="00185F0E"/>
    <w:rsid w:val="0018640D"/>
    <w:rsid w:val="00187861"/>
    <w:rsid w:val="00187971"/>
    <w:rsid w:val="00190D6F"/>
    <w:rsid w:val="00190F37"/>
    <w:rsid w:val="00192534"/>
    <w:rsid w:val="0019305A"/>
    <w:rsid w:val="001930E5"/>
    <w:rsid w:val="0019345C"/>
    <w:rsid w:val="0019357E"/>
    <w:rsid w:val="0019363E"/>
    <w:rsid w:val="0019373C"/>
    <w:rsid w:val="00194548"/>
    <w:rsid w:val="00194F32"/>
    <w:rsid w:val="001956F7"/>
    <w:rsid w:val="00195D9D"/>
    <w:rsid w:val="00196013"/>
    <w:rsid w:val="00196A7F"/>
    <w:rsid w:val="00196FAB"/>
    <w:rsid w:val="0019721D"/>
    <w:rsid w:val="001A0855"/>
    <w:rsid w:val="001A0D7D"/>
    <w:rsid w:val="001A2C97"/>
    <w:rsid w:val="001A4C75"/>
    <w:rsid w:val="001A4ECE"/>
    <w:rsid w:val="001A52CA"/>
    <w:rsid w:val="001A5A09"/>
    <w:rsid w:val="001A5A6C"/>
    <w:rsid w:val="001A67CA"/>
    <w:rsid w:val="001A7637"/>
    <w:rsid w:val="001A7CAC"/>
    <w:rsid w:val="001A7F79"/>
    <w:rsid w:val="001B022C"/>
    <w:rsid w:val="001B0E43"/>
    <w:rsid w:val="001B116E"/>
    <w:rsid w:val="001B11E2"/>
    <w:rsid w:val="001B1624"/>
    <w:rsid w:val="001B278D"/>
    <w:rsid w:val="001B4D8A"/>
    <w:rsid w:val="001B5091"/>
    <w:rsid w:val="001B61D6"/>
    <w:rsid w:val="001B6686"/>
    <w:rsid w:val="001B6DD9"/>
    <w:rsid w:val="001B6FBB"/>
    <w:rsid w:val="001B773C"/>
    <w:rsid w:val="001C025A"/>
    <w:rsid w:val="001C0F8E"/>
    <w:rsid w:val="001C10FC"/>
    <w:rsid w:val="001C172D"/>
    <w:rsid w:val="001C21CC"/>
    <w:rsid w:val="001C2470"/>
    <w:rsid w:val="001C2888"/>
    <w:rsid w:val="001C3790"/>
    <w:rsid w:val="001C405B"/>
    <w:rsid w:val="001C4307"/>
    <w:rsid w:val="001C5E53"/>
    <w:rsid w:val="001C6889"/>
    <w:rsid w:val="001C6B1A"/>
    <w:rsid w:val="001C7997"/>
    <w:rsid w:val="001D06B2"/>
    <w:rsid w:val="001D0E27"/>
    <w:rsid w:val="001D1546"/>
    <w:rsid w:val="001D17D2"/>
    <w:rsid w:val="001D2135"/>
    <w:rsid w:val="001D2CA3"/>
    <w:rsid w:val="001D3183"/>
    <w:rsid w:val="001D387E"/>
    <w:rsid w:val="001D4AE5"/>
    <w:rsid w:val="001D53F1"/>
    <w:rsid w:val="001D5A27"/>
    <w:rsid w:val="001D60A7"/>
    <w:rsid w:val="001D646B"/>
    <w:rsid w:val="001D6639"/>
    <w:rsid w:val="001D6C20"/>
    <w:rsid w:val="001D73C4"/>
    <w:rsid w:val="001D7CEC"/>
    <w:rsid w:val="001E09F0"/>
    <w:rsid w:val="001E12BB"/>
    <w:rsid w:val="001E18D5"/>
    <w:rsid w:val="001E28DF"/>
    <w:rsid w:val="001E2970"/>
    <w:rsid w:val="001E326E"/>
    <w:rsid w:val="001E3D27"/>
    <w:rsid w:val="001E4058"/>
    <w:rsid w:val="001E42AF"/>
    <w:rsid w:val="001E4827"/>
    <w:rsid w:val="001E500E"/>
    <w:rsid w:val="001E51BA"/>
    <w:rsid w:val="001E597B"/>
    <w:rsid w:val="001E5EA1"/>
    <w:rsid w:val="001F0D4F"/>
    <w:rsid w:val="001F156D"/>
    <w:rsid w:val="001F196F"/>
    <w:rsid w:val="001F1A12"/>
    <w:rsid w:val="001F1F27"/>
    <w:rsid w:val="001F283D"/>
    <w:rsid w:val="001F3042"/>
    <w:rsid w:val="001F30F8"/>
    <w:rsid w:val="001F37B0"/>
    <w:rsid w:val="001F3AB0"/>
    <w:rsid w:val="001F3BC3"/>
    <w:rsid w:val="001F3E11"/>
    <w:rsid w:val="001F41D5"/>
    <w:rsid w:val="001F48F0"/>
    <w:rsid w:val="001F4C69"/>
    <w:rsid w:val="001F4FAC"/>
    <w:rsid w:val="001F534F"/>
    <w:rsid w:val="001F5E26"/>
    <w:rsid w:val="001F67C0"/>
    <w:rsid w:val="001F70A2"/>
    <w:rsid w:val="001F73E3"/>
    <w:rsid w:val="00200751"/>
    <w:rsid w:val="0020104D"/>
    <w:rsid w:val="00201495"/>
    <w:rsid w:val="00202C90"/>
    <w:rsid w:val="0020301F"/>
    <w:rsid w:val="00203D60"/>
    <w:rsid w:val="00203EFD"/>
    <w:rsid w:val="0020426A"/>
    <w:rsid w:val="002042B9"/>
    <w:rsid w:val="0020522F"/>
    <w:rsid w:val="0020618A"/>
    <w:rsid w:val="00206B58"/>
    <w:rsid w:val="002071B9"/>
    <w:rsid w:val="002076F6"/>
    <w:rsid w:val="00207D1A"/>
    <w:rsid w:val="00211CFC"/>
    <w:rsid w:val="002127AF"/>
    <w:rsid w:val="002127B8"/>
    <w:rsid w:val="002132AD"/>
    <w:rsid w:val="00213336"/>
    <w:rsid w:val="00213C83"/>
    <w:rsid w:val="00214969"/>
    <w:rsid w:val="00214B98"/>
    <w:rsid w:val="00214FB1"/>
    <w:rsid w:val="002177A4"/>
    <w:rsid w:val="00221C43"/>
    <w:rsid w:val="002238AE"/>
    <w:rsid w:val="0022398E"/>
    <w:rsid w:val="00223B91"/>
    <w:rsid w:val="0022463C"/>
    <w:rsid w:val="00225320"/>
    <w:rsid w:val="00225434"/>
    <w:rsid w:val="0022563B"/>
    <w:rsid w:val="00225916"/>
    <w:rsid w:val="00225DA5"/>
    <w:rsid w:val="002264F3"/>
    <w:rsid w:val="00226ABB"/>
    <w:rsid w:val="00226EA6"/>
    <w:rsid w:val="00227560"/>
    <w:rsid w:val="002276D4"/>
    <w:rsid w:val="002276FF"/>
    <w:rsid w:val="00230F8B"/>
    <w:rsid w:val="00231E13"/>
    <w:rsid w:val="00232820"/>
    <w:rsid w:val="00232BAB"/>
    <w:rsid w:val="00232DEC"/>
    <w:rsid w:val="00232E6A"/>
    <w:rsid w:val="00232F20"/>
    <w:rsid w:val="0023329B"/>
    <w:rsid w:val="00233B0D"/>
    <w:rsid w:val="002347FF"/>
    <w:rsid w:val="00234931"/>
    <w:rsid w:val="0023501A"/>
    <w:rsid w:val="002350BD"/>
    <w:rsid w:val="00237D2A"/>
    <w:rsid w:val="00242355"/>
    <w:rsid w:val="002428E7"/>
    <w:rsid w:val="002433E6"/>
    <w:rsid w:val="00243881"/>
    <w:rsid w:val="00243B77"/>
    <w:rsid w:val="0024470A"/>
    <w:rsid w:val="00244F4A"/>
    <w:rsid w:val="00245287"/>
    <w:rsid w:val="002454E0"/>
    <w:rsid w:val="00245885"/>
    <w:rsid w:val="00245DA2"/>
    <w:rsid w:val="00245FA1"/>
    <w:rsid w:val="0024748F"/>
    <w:rsid w:val="0025091B"/>
    <w:rsid w:val="002516D9"/>
    <w:rsid w:val="00252F47"/>
    <w:rsid w:val="002534A6"/>
    <w:rsid w:val="00253A06"/>
    <w:rsid w:val="0025418A"/>
    <w:rsid w:val="00254288"/>
    <w:rsid w:val="00254AF0"/>
    <w:rsid w:val="00255414"/>
    <w:rsid w:val="00256468"/>
    <w:rsid w:val="00256FC1"/>
    <w:rsid w:val="00257755"/>
    <w:rsid w:val="00257DFF"/>
    <w:rsid w:val="002615C3"/>
    <w:rsid w:val="00262212"/>
    <w:rsid w:val="00262291"/>
    <w:rsid w:val="00262425"/>
    <w:rsid w:val="00262753"/>
    <w:rsid w:val="00262878"/>
    <w:rsid w:val="0026293C"/>
    <w:rsid w:val="0026319D"/>
    <w:rsid w:val="0026475C"/>
    <w:rsid w:val="0026506A"/>
    <w:rsid w:val="002653F7"/>
    <w:rsid w:val="002661F9"/>
    <w:rsid w:val="00266486"/>
    <w:rsid w:val="002669E5"/>
    <w:rsid w:val="00266EEB"/>
    <w:rsid w:val="002673A2"/>
    <w:rsid w:val="00267434"/>
    <w:rsid w:val="0026775E"/>
    <w:rsid w:val="0026791A"/>
    <w:rsid w:val="00271349"/>
    <w:rsid w:val="00271D3B"/>
    <w:rsid w:val="002727D0"/>
    <w:rsid w:val="00272959"/>
    <w:rsid w:val="0027393C"/>
    <w:rsid w:val="002741AA"/>
    <w:rsid w:val="002757E9"/>
    <w:rsid w:val="0027661A"/>
    <w:rsid w:val="0028076F"/>
    <w:rsid w:val="002808FC"/>
    <w:rsid w:val="0028123F"/>
    <w:rsid w:val="00281DE1"/>
    <w:rsid w:val="00282606"/>
    <w:rsid w:val="00282A01"/>
    <w:rsid w:val="00282E52"/>
    <w:rsid w:val="002835C3"/>
    <w:rsid w:val="002843ED"/>
    <w:rsid w:val="00287270"/>
    <w:rsid w:val="002874FA"/>
    <w:rsid w:val="0028777A"/>
    <w:rsid w:val="00287B33"/>
    <w:rsid w:val="00287ED3"/>
    <w:rsid w:val="0029115E"/>
    <w:rsid w:val="00292090"/>
    <w:rsid w:val="0029222D"/>
    <w:rsid w:val="00292B4A"/>
    <w:rsid w:val="00293438"/>
    <w:rsid w:val="00293D85"/>
    <w:rsid w:val="00293DC2"/>
    <w:rsid w:val="00293E7A"/>
    <w:rsid w:val="00295B7B"/>
    <w:rsid w:val="002969B9"/>
    <w:rsid w:val="002972B5"/>
    <w:rsid w:val="0029730D"/>
    <w:rsid w:val="002A019A"/>
    <w:rsid w:val="002A0B81"/>
    <w:rsid w:val="002A138A"/>
    <w:rsid w:val="002A18D2"/>
    <w:rsid w:val="002A1D5E"/>
    <w:rsid w:val="002A1DBC"/>
    <w:rsid w:val="002A236F"/>
    <w:rsid w:val="002A2727"/>
    <w:rsid w:val="002A49E7"/>
    <w:rsid w:val="002A6E34"/>
    <w:rsid w:val="002A754F"/>
    <w:rsid w:val="002B237F"/>
    <w:rsid w:val="002B3AC0"/>
    <w:rsid w:val="002B4623"/>
    <w:rsid w:val="002B635B"/>
    <w:rsid w:val="002B64BC"/>
    <w:rsid w:val="002B65A7"/>
    <w:rsid w:val="002C0085"/>
    <w:rsid w:val="002C0CFC"/>
    <w:rsid w:val="002C2255"/>
    <w:rsid w:val="002C26C4"/>
    <w:rsid w:val="002C39EB"/>
    <w:rsid w:val="002C5209"/>
    <w:rsid w:val="002C628B"/>
    <w:rsid w:val="002C65F7"/>
    <w:rsid w:val="002C6C08"/>
    <w:rsid w:val="002C7828"/>
    <w:rsid w:val="002C78F8"/>
    <w:rsid w:val="002C79E7"/>
    <w:rsid w:val="002C7A28"/>
    <w:rsid w:val="002D1F67"/>
    <w:rsid w:val="002D3B45"/>
    <w:rsid w:val="002D425D"/>
    <w:rsid w:val="002D483A"/>
    <w:rsid w:val="002D5119"/>
    <w:rsid w:val="002D52BC"/>
    <w:rsid w:val="002D629A"/>
    <w:rsid w:val="002D632C"/>
    <w:rsid w:val="002D7591"/>
    <w:rsid w:val="002E0010"/>
    <w:rsid w:val="002E07F8"/>
    <w:rsid w:val="002E0800"/>
    <w:rsid w:val="002E0FE1"/>
    <w:rsid w:val="002E12A0"/>
    <w:rsid w:val="002E15B3"/>
    <w:rsid w:val="002E16D6"/>
    <w:rsid w:val="002E333C"/>
    <w:rsid w:val="002E48D1"/>
    <w:rsid w:val="002E620D"/>
    <w:rsid w:val="002E6D98"/>
    <w:rsid w:val="002E6EE5"/>
    <w:rsid w:val="002E7083"/>
    <w:rsid w:val="002E73B7"/>
    <w:rsid w:val="002E7981"/>
    <w:rsid w:val="002F0401"/>
    <w:rsid w:val="002F10FE"/>
    <w:rsid w:val="002F24C4"/>
    <w:rsid w:val="002F27A9"/>
    <w:rsid w:val="002F3026"/>
    <w:rsid w:val="002F3317"/>
    <w:rsid w:val="002F38AD"/>
    <w:rsid w:val="002F3B23"/>
    <w:rsid w:val="002F3F9C"/>
    <w:rsid w:val="002F4981"/>
    <w:rsid w:val="002F5651"/>
    <w:rsid w:val="002F5FD9"/>
    <w:rsid w:val="002F6837"/>
    <w:rsid w:val="002F6B97"/>
    <w:rsid w:val="002F6CA7"/>
    <w:rsid w:val="002F781C"/>
    <w:rsid w:val="002F7843"/>
    <w:rsid w:val="002F7CB9"/>
    <w:rsid w:val="00300218"/>
    <w:rsid w:val="003003C8"/>
    <w:rsid w:val="00301FFB"/>
    <w:rsid w:val="00302A30"/>
    <w:rsid w:val="00303110"/>
    <w:rsid w:val="00303C97"/>
    <w:rsid w:val="003047EA"/>
    <w:rsid w:val="00305242"/>
    <w:rsid w:val="0030596F"/>
    <w:rsid w:val="003062CB"/>
    <w:rsid w:val="00306764"/>
    <w:rsid w:val="00307613"/>
    <w:rsid w:val="00307776"/>
    <w:rsid w:val="003078D3"/>
    <w:rsid w:val="00312826"/>
    <w:rsid w:val="00313849"/>
    <w:rsid w:val="00313E00"/>
    <w:rsid w:val="003160A3"/>
    <w:rsid w:val="00316441"/>
    <w:rsid w:val="003170DC"/>
    <w:rsid w:val="003176E9"/>
    <w:rsid w:val="00317996"/>
    <w:rsid w:val="00320043"/>
    <w:rsid w:val="003201AB"/>
    <w:rsid w:val="003201F4"/>
    <w:rsid w:val="00320BD3"/>
    <w:rsid w:val="00320F15"/>
    <w:rsid w:val="00321880"/>
    <w:rsid w:val="003221AD"/>
    <w:rsid w:val="0032298A"/>
    <w:rsid w:val="00322A30"/>
    <w:rsid w:val="00322AF2"/>
    <w:rsid w:val="003236AB"/>
    <w:rsid w:val="0032452D"/>
    <w:rsid w:val="00325188"/>
    <w:rsid w:val="00325557"/>
    <w:rsid w:val="003275A2"/>
    <w:rsid w:val="00330780"/>
    <w:rsid w:val="00330CBF"/>
    <w:rsid w:val="00330FD8"/>
    <w:rsid w:val="00331BBB"/>
    <w:rsid w:val="00331EA8"/>
    <w:rsid w:val="003339A4"/>
    <w:rsid w:val="00334542"/>
    <w:rsid w:val="00334B1B"/>
    <w:rsid w:val="00334F2B"/>
    <w:rsid w:val="00335248"/>
    <w:rsid w:val="0033630F"/>
    <w:rsid w:val="00337A4D"/>
    <w:rsid w:val="00337E59"/>
    <w:rsid w:val="00340043"/>
    <w:rsid w:val="0034139E"/>
    <w:rsid w:val="00342070"/>
    <w:rsid w:val="00342B28"/>
    <w:rsid w:val="00343DA7"/>
    <w:rsid w:val="00343ED7"/>
    <w:rsid w:val="003445C3"/>
    <w:rsid w:val="003445F5"/>
    <w:rsid w:val="003445F8"/>
    <w:rsid w:val="00344C0D"/>
    <w:rsid w:val="00344DFE"/>
    <w:rsid w:val="00344EDB"/>
    <w:rsid w:val="003450EB"/>
    <w:rsid w:val="00345BC8"/>
    <w:rsid w:val="00346825"/>
    <w:rsid w:val="00346B19"/>
    <w:rsid w:val="00346FE2"/>
    <w:rsid w:val="00346FFF"/>
    <w:rsid w:val="003474E6"/>
    <w:rsid w:val="00347FFC"/>
    <w:rsid w:val="00352115"/>
    <w:rsid w:val="003537E4"/>
    <w:rsid w:val="003554B5"/>
    <w:rsid w:val="003560C3"/>
    <w:rsid w:val="00360770"/>
    <w:rsid w:val="0036111B"/>
    <w:rsid w:val="00361850"/>
    <w:rsid w:val="00361CE4"/>
    <w:rsid w:val="003620C3"/>
    <w:rsid w:val="0036213C"/>
    <w:rsid w:val="003624B9"/>
    <w:rsid w:val="00362B2E"/>
    <w:rsid w:val="00363322"/>
    <w:rsid w:val="00363B5A"/>
    <w:rsid w:val="0036513B"/>
    <w:rsid w:val="0036592A"/>
    <w:rsid w:val="00366BC4"/>
    <w:rsid w:val="00367EFD"/>
    <w:rsid w:val="00370DC8"/>
    <w:rsid w:val="003713A4"/>
    <w:rsid w:val="003727A9"/>
    <w:rsid w:val="00372D25"/>
    <w:rsid w:val="00373432"/>
    <w:rsid w:val="00374A4D"/>
    <w:rsid w:val="00375D1C"/>
    <w:rsid w:val="00375E89"/>
    <w:rsid w:val="00377035"/>
    <w:rsid w:val="0038046C"/>
    <w:rsid w:val="00380A3B"/>
    <w:rsid w:val="00380A66"/>
    <w:rsid w:val="0038108B"/>
    <w:rsid w:val="00384098"/>
    <w:rsid w:val="00384355"/>
    <w:rsid w:val="00384BDA"/>
    <w:rsid w:val="003860DB"/>
    <w:rsid w:val="0038612D"/>
    <w:rsid w:val="00386964"/>
    <w:rsid w:val="00387145"/>
    <w:rsid w:val="003875B7"/>
    <w:rsid w:val="00391036"/>
    <w:rsid w:val="0039152E"/>
    <w:rsid w:val="003922A0"/>
    <w:rsid w:val="0039246B"/>
    <w:rsid w:val="003924E8"/>
    <w:rsid w:val="00392867"/>
    <w:rsid w:val="00392C33"/>
    <w:rsid w:val="00392C98"/>
    <w:rsid w:val="00394285"/>
    <w:rsid w:val="003964DD"/>
    <w:rsid w:val="00396559"/>
    <w:rsid w:val="003965A5"/>
    <w:rsid w:val="0039728D"/>
    <w:rsid w:val="003979A4"/>
    <w:rsid w:val="003A03E4"/>
    <w:rsid w:val="003A086C"/>
    <w:rsid w:val="003A0F71"/>
    <w:rsid w:val="003A14FC"/>
    <w:rsid w:val="003A30AC"/>
    <w:rsid w:val="003A30CA"/>
    <w:rsid w:val="003A4765"/>
    <w:rsid w:val="003A4A59"/>
    <w:rsid w:val="003A4EB4"/>
    <w:rsid w:val="003A51EE"/>
    <w:rsid w:val="003A5BB1"/>
    <w:rsid w:val="003A709B"/>
    <w:rsid w:val="003A71B1"/>
    <w:rsid w:val="003A7E4A"/>
    <w:rsid w:val="003B0B97"/>
    <w:rsid w:val="003B3FE0"/>
    <w:rsid w:val="003B4917"/>
    <w:rsid w:val="003B5326"/>
    <w:rsid w:val="003B59BE"/>
    <w:rsid w:val="003B648D"/>
    <w:rsid w:val="003B65DA"/>
    <w:rsid w:val="003B72AD"/>
    <w:rsid w:val="003B75DB"/>
    <w:rsid w:val="003B7971"/>
    <w:rsid w:val="003C03E8"/>
    <w:rsid w:val="003C098E"/>
    <w:rsid w:val="003C113C"/>
    <w:rsid w:val="003C227C"/>
    <w:rsid w:val="003C310E"/>
    <w:rsid w:val="003C436A"/>
    <w:rsid w:val="003C4A27"/>
    <w:rsid w:val="003C57C6"/>
    <w:rsid w:val="003C64C2"/>
    <w:rsid w:val="003C6700"/>
    <w:rsid w:val="003C7232"/>
    <w:rsid w:val="003D1087"/>
    <w:rsid w:val="003D15BE"/>
    <w:rsid w:val="003D1C5F"/>
    <w:rsid w:val="003D1E3F"/>
    <w:rsid w:val="003D1F8C"/>
    <w:rsid w:val="003D2291"/>
    <w:rsid w:val="003D25C1"/>
    <w:rsid w:val="003D2C66"/>
    <w:rsid w:val="003D483E"/>
    <w:rsid w:val="003D48A8"/>
    <w:rsid w:val="003D4AA6"/>
    <w:rsid w:val="003D54C7"/>
    <w:rsid w:val="003D6A76"/>
    <w:rsid w:val="003D6C25"/>
    <w:rsid w:val="003D74E1"/>
    <w:rsid w:val="003D7594"/>
    <w:rsid w:val="003D7900"/>
    <w:rsid w:val="003E034D"/>
    <w:rsid w:val="003E03B5"/>
    <w:rsid w:val="003E05BB"/>
    <w:rsid w:val="003E0B45"/>
    <w:rsid w:val="003E144F"/>
    <w:rsid w:val="003E1B31"/>
    <w:rsid w:val="003E2273"/>
    <w:rsid w:val="003E36FC"/>
    <w:rsid w:val="003E4364"/>
    <w:rsid w:val="003E47A7"/>
    <w:rsid w:val="003E4CDE"/>
    <w:rsid w:val="003E4E31"/>
    <w:rsid w:val="003E628F"/>
    <w:rsid w:val="003E680F"/>
    <w:rsid w:val="003E6E6E"/>
    <w:rsid w:val="003E7376"/>
    <w:rsid w:val="003F23B3"/>
    <w:rsid w:val="003F314E"/>
    <w:rsid w:val="003F33C4"/>
    <w:rsid w:val="003F5224"/>
    <w:rsid w:val="003F5874"/>
    <w:rsid w:val="003F63AF"/>
    <w:rsid w:val="003F78FC"/>
    <w:rsid w:val="003F7BCB"/>
    <w:rsid w:val="003F7D7D"/>
    <w:rsid w:val="004000F3"/>
    <w:rsid w:val="00401F25"/>
    <w:rsid w:val="00401FC0"/>
    <w:rsid w:val="004029FE"/>
    <w:rsid w:val="00402E0F"/>
    <w:rsid w:val="00402F94"/>
    <w:rsid w:val="00403907"/>
    <w:rsid w:val="00405B55"/>
    <w:rsid w:val="004061A6"/>
    <w:rsid w:val="004062B8"/>
    <w:rsid w:val="00407398"/>
    <w:rsid w:val="00407D69"/>
    <w:rsid w:val="00407FCE"/>
    <w:rsid w:val="0041087D"/>
    <w:rsid w:val="00411086"/>
    <w:rsid w:val="004114C1"/>
    <w:rsid w:val="00411F81"/>
    <w:rsid w:val="00411FBA"/>
    <w:rsid w:val="0041298A"/>
    <w:rsid w:val="00412D9F"/>
    <w:rsid w:val="004130C2"/>
    <w:rsid w:val="00413186"/>
    <w:rsid w:val="00414225"/>
    <w:rsid w:val="00414EEC"/>
    <w:rsid w:val="00415CDF"/>
    <w:rsid w:val="0041681F"/>
    <w:rsid w:val="00416D8A"/>
    <w:rsid w:val="004202E3"/>
    <w:rsid w:val="004205BE"/>
    <w:rsid w:val="00420DC8"/>
    <w:rsid w:val="00420DF4"/>
    <w:rsid w:val="00421A19"/>
    <w:rsid w:val="00421D43"/>
    <w:rsid w:val="0042305C"/>
    <w:rsid w:val="00423077"/>
    <w:rsid w:val="00423D26"/>
    <w:rsid w:val="00424B7A"/>
    <w:rsid w:val="0042522B"/>
    <w:rsid w:val="004254E3"/>
    <w:rsid w:val="00425CA4"/>
    <w:rsid w:val="00425F81"/>
    <w:rsid w:val="00426DF3"/>
    <w:rsid w:val="0042701E"/>
    <w:rsid w:val="00427B9F"/>
    <w:rsid w:val="00430077"/>
    <w:rsid w:val="004308CE"/>
    <w:rsid w:val="00430ED2"/>
    <w:rsid w:val="00431236"/>
    <w:rsid w:val="004321AD"/>
    <w:rsid w:val="0043446E"/>
    <w:rsid w:val="004344FF"/>
    <w:rsid w:val="00434746"/>
    <w:rsid w:val="00434BB6"/>
    <w:rsid w:val="00435971"/>
    <w:rsid w:val="00436D7A"/>
    <w:rsid w:val="00437442"/>
    <w:rsid w:val="00437B8F"/>
    <w:rsid w:val="00437E76"/>
    <w:rsid w:val="004411D9"/>
    <w:rsid w:val="00442E0A"/>
    <w:rsid w:val="00443496"/>
    <w:rsid w:val="00444281"/>
    <w:rsid w:val="00445168"/>
    <w:rsid w:val="004453A3"/>
    <w:rsid w:val="004454B1"/>
    <w:rsid w:val="00445CAF"/>
    <w:rsid w:val="00447027"/>
    <w:rsid w:val="00447676"/>
    <w:rsid w:val="00447B8A"/>
    <w:rsid w:val="00450249"/>
    <w:rsid w:val="004507BC"/>
    <w:rsid w:val="004511AC"/>
    <w:rsid w:val="004517B8"/>
    <w:rsid w:val="00452690"/>
    <w:rsid w:val="00452A3D"/>
    <w:rsid w:val="00453429"/>
    <w:rsid w:val="00453C51"/>
    <w:rsid w:val="004540FA"/>
    <w:rsid w:val="00454F93"/>
    <w:rsid w:val="004553FE"/>
    <w:rsid w:val="004563CE"/>
    <w:rsid w:val="00456B02"/>
    <w:rsid w:val="0045705A"/>
    <w:rsid w:val="0045714A"/>
    <w:rsid w:val="004615F3"/>
    <w:rsid w:val="004617BC"/>
    <w:rsid w:val="004624B3"/>
    <w:rsid w:val="0046297A"/>
    <w:rsid w:val="00463EE1"/>
    <w:rsid w:val="00464485"/>
    <w:rsid w:val="00464C3B"/>
    <w:rsid w:val="00464FFC"/>
    <w:rsid w:val="00465303"/>
    <w:rsid w:val="00467AB3"/>
    <w:rsid w:val="00467D54"/>
    <w:rsid w:val="00467E90"/>
    <w:rsid w:val="00470031"/>
    <w:rsid w:val="00470119"/>
    <w:rsid w:val="00470B4D"/>
    <w:rsid w:val="00471099"/>
    <w:rsid w:val="00473FEA"/>
    <w:rsid w:val="00474B80"/>
    <w:rsid w:val="00475EFE"/>
    <w:rsid w:val="00475F19"/>
    <w:rsid w:val="0047678F"/>
    <w:rsid w:val="00476AAB"/>
    <w:rsid w:val="004772CB"/>
    <w:rsid w:val="00477743"/>
    <w:rsid w:val="00477ADD"/>
    <w:rsid w:val="00477C42"/>
    <w:rsid w:val="0048150A"/>
    <w:rsid w:val="00481B02"/>
    <w:rsid w:val="0048206F"/>
    <w:rsid w:val="004837A2"/>
    <w:rsid w:val="00483FF5"/>
    <w:rsid w:val="004841D5"/>
    <w:rsid w:val="00485636"/>
    <w:rsid w:val="004859ED"/>
    <w:rsid w:val="00485E34"/>
    <w:rsid w:val="00490B24"/>
    <w:rsid w:val="00491B3F"/>
    <w:rsid w:val="00491C61"/>
    <w:rsid w:val="00492076"/>
    <w:rsid w:val="00492CE4"/>
    <w:rsid w:val="004930D7"/>
    <w:rsid w:val="00493936"/>
    <w:rsid w:val="00494B5E"/>
    <w:rsid w:val="00494C09"/>
    <w:rsid w:val="00494F35"/>
    <w:rsid w:val="00496AF7"/>
    <w:rsid w:val="00496B1D"/>
    <w:rsid w:val="004973F4"/>
    <w:rsid w:val="0049798C"/>
    <w:rsid w:val="004A140D"/>
    <w:rsid w:val="004A19FE"/>
    <w:rsid w:val="004A1EA6"/>
    <w:rsid w:val="004A341A"/>
    <w:rsid w:val="004A37F2"/>
    <w:rsid w:val="004A3828"/>
    <w:rsid w:val="004A3D9B"/>
    <w:rsid w:val="004A4F0B"/>
    <w:rsid w:val="004A4FE2"/>
    <w:rsid w:val="004A5CAD"/>
    <w:rsid w:val="004A703A"/>
    <w:rsid w:val="004A75EA"/>
    <w:rsid w:val="004A76D1"/>
    <w:rsid w:val="004A7CA7"/>
    <w:rsid w:val="004A7DC4"/>
    <w:rsid w:val="004B3C15"/>
    <w:rsid w:val="004B44D5"/>
    <w:rsid w:val="004B4567"/>
    <w:rsid w:val="004B4581"/>
    <w:rsid w:val="004B4FEE"/>
    <w:rsid w:val="004B5881"/>
    <w:rsid w:val="004B61DE"/>
    <w:rsid w:val="004B6753"/>
    <w:rsid w:val="004B72B4"/>
    <w:rsid w:val="004B7CD2"/>
    <w:rsid w:val="004B7FA7"/>
    <w:rsid w:val="004C018C"/>
    <w:rsid w:val="004C0884"/>
    <w:rsid w:val="004C0EE8"/>
    <w:rsid w:val="004C293B"/>
    <w:rsid w:val="004C2C84"/>
    <w:rsid w:val="004C31F7"/>
    <w:rsid w:val="004C4DE1"/>
    <w:rsid w:val="004C55F9"/>
    <w:rsid w:val="004C585C"/>
    <w:rsid w:val="004C61D0"/>
    <w:rsid w:val="004C6215"/>
    <w:rsid w:val="004C663B"/>
    <w:rsid w:val="004D212E"/>
    <w:rsid w:val="004D2444"/>
    <w:rsid w:val="004D2AAD"/>
    <w:rsid w:val="004D2DAE"/>
    <w:rsid w:val="004D311C"/>
    <w:rsid w:val="004D329C"/>
    <w:rsid w:val="004D4438"/>
    <w:rsid w:val="004D56BE"/>
    <w:rsid w:val="004D5825"/>
    <w:rsid w:val="004D5F29"/>
    <w:rsid w:val="004D6FB2"/>
    <w:rsid w:val="004E0052"/>
    <w:rsid w:val="004E1662"/>
    <w:rsid w:val="004E228E"/>
    <w:rsid w:val="004E2DFF"/>
    <w:rsid w:val="004E2E87"/>
    <w:rsid w:val="004E3AFD"/>
    <w:rsid w:val="004E421F"/>
    <w:rsid w:val="004E4A40"/>
    <w:rsid w:val="004E4EDA"/>
    <w:rsid w:val="004E542D"/>
    <w:rsid w:val="004E718C"/>
    <w:rsid w:val="004F0E8A"/>
    <w:rsid w:val="004F1316"/>
    <w:rsid w:val="004F16B8"/>
    <w:rsid w:val="004F18E4"/>
    <w:rsid w:val="004F3D12"/>
    <w:rsid w:val="004F3D49"/>
    <w:rsid w:val="004F4F6B"/>
    <w:rsid w:val="004F5900"/>
    <w:rsid w:val="004F674A"/>
    <w:rsid w:val="004F70C3"/>
    <w:rsid w:val="004F7245"/>
    <w:rsid w:val="004F7714"/>
    <w:rsid w:val="004F7F0D"/>
    <w:rsid w:val="005002D5"/>
    <w:rsid w:val="00500881"/>
    <w:rsid w:val="005023AF"/>
    <w:rsid w:val="00502449"/>
    <w:rsid w:val="00502A74"/>
    <w:rsid w:val="005039F4"/>
    <w:rsid w:val="00504F29"/>
    <w:rsid w:val="00505135"/>
    <w:rsid w:val="00505204"/>
    <w:rsid w:val="00505253"/>
    <w:rsid w:val="00505359"/>
    <w:rsid w:val="00506993"/>
    <w:rsid w:val="00506A9F"/>
    <w:rsid w:val="00512309"/>
    <w:rsid w:val="005129B0"/>
    <w:rsid w:val="00512C80"/>
    <w:rsid w:val="00513170"/>
    <w:rsid w:val="005133F2"/>
    <w:rsid w:val="00513401"/>
    <w:rsid w:val="00513590"/>
    <w:rsid w:val="00514004"/>
    <w:rsid w:val="005144D7"/>
    <w:rsid w:val="005154AF"/>
    <w:rsid w:val="00516390"/>
    <w:rsid w:val="00516EA9"/>
    <w:rsid w:val="0051735F"/>
    <w:rsid w:val="005210E2"/>
    <w:rsid w:val="00521126"/>
    <w:rsid w:val="00521385"/>
    <w:rsid w:val="0052194C"/>
    <w:rsid w:val="005221E6"/>
    <w:rsid w:val="005223A6"/>
    <w:rsid w:val="00523C5A"/>
    <w:rsid w:val="005243EA"/>
    <w:rsid w:val="00525402"/>
    <w:rsid w:val="00526515"/>
    <w:rsid w:val="00530DEE"/>
    <w:rsid w:val="0053293E"/>
    <w:rsid w:val="00533B69"/>
    <w:rsid w:val="00534AF9"/>
    <w:rsid w:val="00534DB5"/>
    <w:rsid w:val="0053575F"/>
    <w:rsid w:val="005358E7"/>
    <w:rsid w:val="00535C76"/>
    <w:rsid w:val="0053611E"/>
    <w:rsid w:val="005363DE"/>
    <w:rsid w:val="005366E5"/>
    <w:rsid w:val="00537F2D"/>
    <w:rsid w:val="005400A1"/>
    <w:rsid w:val="00540E9C"/>
    <w:rsid w:val="005418E1"/>
    <w:rsid w:val="005421A5"/>
    <w:rsid w:val="005438BD"/>
    <w:rsid w:val="00543A35"/>
    <w:rsid w:val="00546FFB"/>
    <w:rsid w:val="00547705"/>
    <w:rsid w:val="00552313"/>
    <w:rsid w:val="005524DE"/>
    <w:rsid w:val="00552621"/>
    <w:rsid w:val="00553C60"/>
    <w:rsid w:val="00553FD7"/>
    <w:rsid w:val="00555696"/>
    <w:rsid w:val="00556E0A"/>
    <w:rsid w:val="005572E8"/>
    <w:rsid w:val="00557C50"/>
    <w:rsid w:val="00557CD5"/>
    <w:rsid w:val="00557EB9"/>
    <w:rsid w:val="00560B14"/>
    <w:rsid w:val="00560F94"/>
    <w:rsid w:val="0056187F"/>
    <w:rsid w:val="00561B97"/>
    <w:rsid w:val="005621E7"/>
    <w:rsid w:val="005625E8"/>
    <w:rsid w:val="00562610"/>
    <w:rsid w:val="005627C1"/>
    <w:rsid w:val="00562D2C"/>
    <w:rsid w:val="0056473D"/>
    <w:rsid w:val="005647A1"/>
    <w:rsid w:val="0056492A"/>
    <w:rsid w:val="005653A7"/>
    <w:rsid w:val="005658D9"/>
    <w:rsid w:val="0056594F"/>
    <w:rsid w:val="005665FE"/>
    <w:rsid w:val="00566EB5"/>
    <w:rsid w:val="00567845"/>
    <w:rsid w:val="00567932"/>
    <w:rsid w:val="00567C84"/>
    <w:rsid w:val="00570D71"/>
    <w:rsid w:val="00571BCB"/>
    <w:rsid w:val="005721FD"/>
    <w:rsid w:val="00572974"/>
    <w:rsid w:val="00575824"/>
    <w:rsid w:val="00576B3B"/>
    <w:rsid w:val="005772D5"/>
    <w:rsid w:val="00580348"/>
    <w:rsid w:val="005809B1"/>
    <w:rsid w:val="0058115C"/>
    <w:rsid w:val="00582CAF"/>
    <w:rsid w:val="00583312"/>
    <w:rsid w:val="00583354"/>
    <w:rsid w:val="00584B48"/>
    <w:rsid w:val="005857CC"/>
    <w:rsid w:val="00585F42"/>
    <w:rsid w:val="00586659"/>
    <w:rsid w:val="0058671E"/>
    <w:rsid w:val="0058686D"/>
    <w:rsid w:val="00587384"/>
    <w:rsid w:val="0059004B"/>
    <w:rsid w:val="00591187"/>
    <w:rsid w:val="00591B2B"/>
    <w:rsid w:val="00591BFA"/>
    <w:rsid w:val="005920BF"/>
    <w:rsid w:val="005926E8"/>
    <w:rsid w:val="005932AC"/>
    <w:rsid w:val="0059485E"/>
    <w:rsid w:val="005965E6"/>
    <w:rsid w:val="005966ED"/>
    <w:rsid w:val="00596732"/>
    <w:rsid w:val="00597646"/>
    <w:rsid w:val="00597740"/>
    <w:rsid w:val="005978CE"/>
    <w:rsid w:val="00597938"/>
    <w:rsid w:val="005A0F8F"/>
    <w:rsid w:val="005A19D3"/>
    <w:rsid w:val="005A2CFA"/>
    <w:rsid w:val="005A2F8A"/>
    <w:rsid w:val="005A49F9"/>
    <w:rsid w:val="005A4C76"/>
    <w:rsid w:val="005A5002"/>
    <w:rsid w:val="005A52ED"/>
    <w:rsid w:val="005A64B1"/>
    <w:rsid w:val="005A66C4"/>
    <w:rsid w:val="005A6A9D"/>
    <w:rsid w:val="005B0D28"/>
    <w:rsid w:val="005B5A15"/>
    <w:rsid w:val="005B6B59"/>
    <w:rsid w:val="005B7B6E"/>
    <w:rsid w:val="005C0DC6"/>
    <w:rsid w:val="005C22C5"/>
    <w:rsid w:val="005C25D4"/>
    <w:rsid w:val="005C285D"/>
    <w:rsid w:val="005C2CE4"/>
    <w:rsid w:val="005C40D9"/>
    <w:rsid w:val="005C43EC"/>
    <w:rsid w:val="005C4758"/>
    <w:rsid w:val="005C5001"/>
    <w:rsid w:val="005C5535"/>
    <w:rsid w:val="005C5744"/>
    <w:rsid w:val="005C59A9"/>
    <w:rsid w:val="005C6646"/>
    <w:rsid w:val="005C7F1B"/>
    <w:rsid w:val="005D0B62"/>
    <w:rsid w:val="005D123D"/>
    <w:rsid w:val="005D1468"/>
    <w:rsid w:val="005D2458"/>
    <w:rsid w:val="005D357C"/>
    <w:rsid w:val="005D4FFD"/>
    <w:rsid w:val="005D5695"/>
    <w:rsid w:val="005D6084"/>
    <w:rsid w:val="005D68A0"/>
    <w:rsid w:val="005D72DE"/>
    <w:rsid w:val="005D7EB0"/>
    <w:rsid w:val="005E08AF"/>
    <w:rsid w:val="005E1734"/>
    <w:rsid w:val="005E1A68"/>
    <w:rsid w:val="005E1A6D"/>
    <w:rsid w:val="005E21CB"/>
    <w:rsid w:val="005E25B7"/>
    <w:rsid w:val="005E2CF4"/>
    <w:rsid w:val="005E3CE6"/>
    <w:rsid w:val="005E4B02"/>
    <w:rsid w:val="005E4CE3"/>
    <w:rsid w:val="005E775C"/>
    <w:rsid w:val="005E7760"/>
    <w:rsid w:val="005F0750"/>
    <w:rsid w:val="005F0A96"/>
    <w:rsid w:val="005F113C"/>
    <w:rsid w:val="005F2405"/>
    <w:rsid w:val="005F2F0A"/>
    <w:rsid w:val="005F315D"/>
    <w:rsid w:val="005F37E2"/>
    <w:rsid w:val="005F4970"/>
    <w:rsid w:val="005F554D"/>
    <w:rsid w:val="005F55FF"/>
    <w:rsid w:val="005F57AF"/>
    <w:rsid w:val="005F5A14"/>
    <w:rsid w:val="005F5AB6"/>
    <w:rsid w:val="005F6A81"/>
    <w:rsid w:val="005F7652"/>
    <w:rsid w:val="006001CD"/>
    <w:rsid w:val="00601E70"/>
    <w:rsid w:val="00602643"/>
    <w:rsid w:val="00602ADD"/>
    <w:rsid w:val="00603376"/>
    <w:rsid w:val="00603A55"/>
    <w:rsid w:val="00604408"/>
    <w:rsid w:val="00605637"/>
    <w:rsid w:val="00605727"/>
    <w:rsid w:val="00605B0B"/>
    <w:rsid w:val="00606F05"/>
    <w:rsid w:val="006070D3"/>
    <w:rsid w:val="00607647"/>
    <w:rsid w:val="00607A0C"/>
    <w:rsid w:val="0061039A"/>
    <w:rsid w:val="00610F4E"/>
    <w:rsid w:val="006111DA"/>
    <w:rsid w:val="006112CF"/>
    <w:rsid w:val="0061175B"/>
    <w:rsid w:val="00611DD1"/>
    <w:rsid w:val="006126D1"/>
    <w:rsid w:val="006131BD"/>
    <w:rsid w:val="00613551"/>
    <w:rsid w:val="00613AD9"/>
    <w:rsid w:val="00614926"/>
    <w:rsid w:val="0061537C"/>
    <w:rsid w:val="006161F5"/>
    <w:rsid w:val="0061650B"/>
    <w:rsid w:val="00616698"/>
    <w:rsid w:val="00617978"/>
    <w:rsid w:val="00621267"/>
    <w:rsid w:val="006218BB"/>
    <w:rsid w:val="00622A12"/>
    <w:rsid w:val="006231B8"/>
    <w:rsid w:val="006258F7"/>
    <w:rsid w:val="00627269"/>
    <w:rsid w:val="00627A71"/>
    <w:rsid w:val="00630069"/>
    <w:rsid w:val="006311C8"/>
    <w:rsid w:val="006312B8"/>
    <w:rsid w:val="006314B7"/>
    <w:rsid w:val="0063180F"/>
    <w:rsid w:val="0063286C"/>
    <w:rsid w:val="00632F46"/>
    <w:rsid w:val="006337E1"/>
    <w:rsid w:val="00633B8E"/>
    <w:rsid w:val="00633D9A"/>
    <w:rsid w:val="006343CC"/>
    <w:rsid w:val="006355E3"/>
    <w:rsid w:val="0063572A"/>
    <w:rsid w:val="00635F09"/>
    <w:rsid w:val="00637CF3"/>
    <w:rsid w:val="0064106B"/>
    <w:rsid w:val="0064175D"/>
    <w:rsid w:val="00641D67"/>
    <w:rsid w:val="0064446D"/>
    <w:rsid w:val="006446E5"/>
    <w:rsid w:val="00645403"/>
    <w:rsid w:val="00645F42"/>
    <w:rsid w:val="00647159"/>
    <w:rsid w:val="006479C3"/>
    <w:rsid w:val="0065195B"/>
    <w:rsid w:val="00652190"/>
    <w:rsid w:val="00652C43"/>
    <w:rsid w:val="00652F59"/>
    <w:rsid w:val="00653161"/>
    <w:rsid w:val="006536F7"/>
    <w:rsid w:val="00653DE2"/>
    <w:rsid w:val="006547CA"/>
    <w:rsid w:val="00654CC3"/>
    <w:rsid w:val="00655101"/>
    <w:rsid w:val="006552CF"/>
    <w:rsid w:val="0065549E"/>
    <w:rsid w:val="00655BFD"/>
    <w:rsid w:val="00656265"/>
    <w:rsid w:val="00656B9C"/>
    <w:rsid w:val="0065794A"/>
    <w:rsid w:val="00657DCB"/>
    <w:rsid w:val="006603F4"/>
    <w:rsid w:val="006604AA"/>
    <w:rsid w:val="00660785"/>
    <w:rsid w:val="0066112C"/>
    <w:rsid w:val="0066152E"/>
    <w:rsid w:val="006615DD"/>
    <w:rsid w:val="0066213D"/>
    <w:rsid w:val="006623D6"/>
    <w:rsid w:val="00662C74"/>
    <w:rsid w:val="006636C1"/>
    <w:rsid w:val="00663B26"/>
    <w:rsid w:val="00663CAF"/>
    <w:rsid w:val="00663D11"/>
    <w:rsid w:val="00664451"/>
    <w:rsid w:val="00664837"/>
    <w:rsid w:val="0066548E"/>
    <w:rsid w:val="00665CAA"/>
    <w:rsid w:val="00665D86"/>
    <w:rsid w:val="00665EC4"/>
    <w:rsid w:val="0066796A"/>
    <w:rsid w:val="006702EA"/>
    <w:rsid w:val="00671CCC"/>
    <w:rsid w:val="0067219D"/>
    <w:rsid w:val="006742EA"/>
    <w:rsid w:val="00674457"/>
    <w:rsid w:val="00674F10"/>
    <w:rsid w:val="0067549C"/>
    <w:rsid w:val="00675EA6"/>
    <w:rsid w:val="00676051"/>
    <w:rsid w:val="006765B1"/>
    <w:rsid w:val="0067680F"/>
    <w:rsid w:val="0067701F"/>
    <w:rsid w:val="0067754E"/>
    <w:rsid w:val="00677DE7"/>
    <w:rsid w:val="00680A86"/>
    <w:rsid w:val="006823E6"/>
    <w:rsid w:val="006829A1"/>
    <w:rsid w:val="00682A33"/>
    <w:rsid w:val="00682EBE"/>
    <w:rsid w:val="0068424B"/>
    <w:rsid w:val="00684DCE"/>
    <w:rsid w:val="00685DA9"/>
    <w:rsid w:val="0068618D"/>
    <w:rsid w:val="0068643D"/>
    <w:rsid w:val="00686497"/>
    <w:rsid w:val="00687AEF"/>
    <w:rsid w:val="0069057B"/>
    <w:rsid w:val="00691408"/>
    <w:rsid w:val="00693177"/>
    <w:rsid w:val="006931BA"/>
    <w:rsid w:val="00693842"/>
    <w:rsid w:val="0069452B"/>
    <w:rsid w:val="006946DF"/>
    <w:rsid w:val="00694A1A"/>
    <w:rsid w:val="00694C54"/>
    <w:rsid w:val="00695A2A"/>
    <w:rsid w:val="006968B2"/>
    <w:rsid w:val="00697824"/>
    <w:rsid w:val="00697B1C"/>
    <w:rsid w:val="006A0F43"/>
    <w:rsid w:val="006A13D5"/>
    <w:rsid w:val="006A267F"/>
    <w:rsid w:val="006A2985"/>
    <w:rsid w:val="006A3366"/>
    <w:rsid w:val="006A3560"/>
    <w:rsid w:val="006A3B9E"/>
    <w:rsid w:val="006A4591"/>
    <w:rsid w:val="006A45A6"/>
    <w:rsid w:val="006A4AEB"/>
    <w:rsid w:val="006A527A"/>
    <w:rsid w:val="006A5565"/>
    <w:rsid w:val="006A71CE"/>
    <w:rsid w:val="006A7A4F"/>
    <w:rsid w:val="006B068A"/>
    <w:rsid w:val="006B1920"/>
    <w:rsid w:val="006B1BBE"/>
    <w:rsid w:val="006B40C0"/>
    <w:rsid w:val="006B458E"/>
    <w:rsid w:val="006B501C"/>
    <w:rsid w:val="006B730E"/>
    <w:rsid w:val="006C203A"/>
    <w:rsid w:val="006C2112"/>
    <w:rsid w:val="006C24C8"/>
    <w:rsid w:val="006C2824"/>
    <w:rsid w:val="006C4B07"/>
    <w:rsid w:val="006C528D"/>
    <w:rsid w:val="006C578A"/>
    <w:rsid w:val="006C5CAB"/>
    <w:rsid w:val="006C6212"/>
    <w:rsid w:val="006C66B1"/>
    <w:rsid w:val="006C6B9A"/>
    <w:rsid w:val="006D07E8"/>
    <w:rsid w:val="006D2189"/>
    <w:rsid w:val="006D303E"/>
    <w:rsid w:val="006D3F2F"/>
    <w:rsid w:val="006D4507"/>
    <w:rsid w:val="006D462B"/>
    <w:rsid w:val="006D470C"/>
    <w:rsid w:val="006D4DF5"/>
    <w:rsid w:val="006D54DF"/>
    <w:rsid w:val="006D5EA7"/>
    <w:rsid w:val="006D7B2F"/>
    <w:rsid w:val="006E06B7"/>
    <w:rsid w:val="006E126E"/>
    <w:rsid w:val="006E235D"/>
    <w:rsid w:val="006E251D"/>
    <w:rsid w:val="006E2946"/>
    <w:rsid w:val="006E2A94"/>
    <w:rsid w:val="006E4571"/>
    <w:rsid w:val="006E55C6"/>
    <w:rsid w:val="006E5C88"/>
    <w:rsid w:val="006E5FEF"/>
    <w:rsid w:val="006E6299"/>
    <w:rsid w:val="006E7250"/>
    <w:rsid w:val="006F055E"/>
    <w:rsid w:val="006F0799"/>
    <w:rsid w:val="006F0A7A"/>
    <w:rsid w:val="006F1025"/>
    <w:rsid w:val="006F112F"/>
    <w:rsid w:val="006F1984"/>
    <w:rsid w:val="006F45AB"/>
    <w:rsid w:val="006F4B0B"/>
    <w:rsid w:val="006F5CA4"/>
    <w:rsid w:val="006F686E"/>
    <w:rsid w:val="006F76FE"/>
    <w:rsid w:val="007001CE"/>
    <w:rsid w:val="007003C7"/>
    <w:rsid w:val="00700C91"/>
    <w:rsid w:val="007013D9"/>
    <w:rsid w:val="00701A13"/>
    <w:rsid w:val="007037E2"/>
    <w:rsid w:val="00703843"/>
    <w:rsid w:val="00703FF0"/>
    <w:rsid w:val="00704215"/>
    <w:rsid w:val="00705D6C"/>
    <w:rsid w:val="00705DAE"/>
    <w:rsid w:val="00706439"/>
    <w:rsid w:val="00706982"/>
    <w:rsid w:val="007070A7"/>
    <w:rsid w:val="0070779B"/>
    <w:rsid w:val="0071046F"/>
    <w:rsid w:val="00710F16"/>
    <w:rsid w:val="00710F36"/>
    <w:rsid w:val="0071168B"/>
    <w:rsid w:val="00711B95"/>
    <w:rsid w:val="0071370C"/>
    <w:rsid w:val="007149F5"/>
    <w:rsid w:val="00716505"/>
    <w:rsid w:val="00716787"/>
    <w:rsid w:val="007178EA"/>
    <w:rsid w:val="0072022A"/>
    <w:rsid w:val="007204C8"/>
    <w:rsid w:val="0072117B"/>
    <w:rsid w:val="0072211F"/>
    <w:rsid w:val="0072295D"/>
    <w:rsid w:val="007229B1"/>
    <w:rsid w:val="00722AED"/>
    <w:rsid w:val="00723EE4"/>
    <w:rsid w:val="00724345"/>
    <w:rsid w:val="00725127"/>
    <w:rsid w:val="00725262"/>
    <w:rsid w:val="0072608E"/>
    <w:rsid w:val="007266BB"/>
    <w:rsid w:val="00726E3A"/>
    <w:rsid w:val="007274D4"/>
    <w:rsid w:val="007303A5"/>
    <w:rsid w:val="00730C2F"/>
    <w:rsid w:val="00732233"/>
    <w:rsid w:val="00733468"/>
    <w:rsid w:val="007339B2"/>
    <w:rsid w:val="00736364"/>
    <w:rsid w:val="00736861"/>
    <w:rsid w:val="00736CE4"/>
    <w:rsid w:val="00737114"/>
    <w:rsid w:val="00737585"/>
    <w:rsid w:val="0073780C"/>
    <w:rsid w:val="0073791E"/>
    <w:rsid w:val="00737AAE"/>
    <w:rsid w:val="00740097"/>
    <w:rsid w:val="00740F7C"/>
    <w:rsid w:val="007412F7"/>
    <w:rsid w:val="00741EAE"/>
    <w:rsid w:val="0074240C"/>
    <w:rsid w:val="0074278F"/>
    <w:rsid w:val="007427B4"/>
    <w:rsid w:val="00742E01"/>
    <w:rsid w:val="007439C8"/>
    <w:rsid w:val="00744331"/>
    <w:rsid w:val="00744666"/>
    <w:rsid w:val="00744AFA"/>
    <w:rsid w:val="00745009"/>
    <w:rsid w:val="00746435"/>
    <w:rsid w:val="00746C8D"/>
    <w:rsid w:val="0074719C"/>
    <w:rsid w:val="007517B1"/>
    <w:rsid w:val="00751BDB"/>
    <w:rsid w:val="00752190"/>
    <w:rsid w:val="007521F2"/>
    <w:rsid w:val="00752810"/>
    <w:rsid w:val="0075439A"/>
    <w:rsid w:val="0075608C"/>
    <w:rsid w:val="0075653F"/>
    <w:rsid w:val="00757DAB"/>
    <w:rsid w:val="00757E2B"/>
    <w:rsid w:val="007607CA"/>
    <w:rsid w:val="00760C6C"/>
    <w:rsid w:val="00761B4A"/>
    <w:rsid w:val="00762DE5"/>
    <w:rsid w:val="00762EEB"/>
    <w:rsid w:val="007634D6"/>
    <w:rsid w:val="00763F8A"/>
    <w:rsid w:val="00764A44"/>
    <w:rsid w:val="00764C26"/>
    <w:rsid w:val="00765B9E"/>
    <w:rsid w:val="00765E7D"/>
    <w:rsid w:val="00766114"/>
    <w:rsid w:val="007663F7"/>
    <w:rsid w:val="00766C4F"/>
    <w:rsid w:val="00767823"/>
    <w:rsid w:val="0076788D"/>
    <w:rsid w:val="00770156"/>
    <w:rsid w:val="007718B4"/>
    <w:rsid w:val="00773600"/>
    <w:rsid w:val="007736C9"/>
    <w:rsid w:val="007749B6"/>
    <w:rsid w:val="00774E41"/>
    <w:rsid w:val="0077581B"/>
    <w:rsid w:val="007762B6"/>
    <w:rsid w:val="0077635C"/>
    <w:rsid w:val="00777F25"/>
    <w:rsid w:val="007803BA"/>
    <w:rsid w:val="00780BC3"/>
    <w:rsid w:val="00781DDC"/>
    <w:rsid w:val="00784994"/>
    <w:rsid w:val="00784BFC"/>
    <w:rsid w:val="00785128"/>
    <w:rsid w:val="0078576C"/>
    <w:rsid w:val="007859E5"/>
    <w:rsid w:val="0078663F"/>
    <w:rsid w:val="0078670D"/>
    <w:rsid w:val="007875D4"/>
    <w:rsid w:val="00787A22"/>
    <w:rsid w:val="007903B1"/>
    <w:rsid w:val="007915FD"/>
    <w:rsid w:val="00791D72"/>
    <w:rsid w:val="0079243E"/>
    <w:rsid w:val="007936AC"/>
    <w:rsid w:val="00793CEE"/>
    <w:rsid w:val="00794E05"/>
    <w:rsid w:val="007954CE"/>
    <w:rsid w:val="0079572C"/>
    <w:rsid w:val="0079644E"/>
    <w:rsid w:val="007A1ECE"/>
    <w:rsid w:val="007A2BB6"/>
    <w:rsid w:val="007A3098"/>
    <w:rsid w:val="007A33F3"/>
    <w:rsid w:val="007A38E5"/>
    <w:rsid w:val="007A3AC8"/>
    <w:rsid w:val="007A3BFC"/>
    <w:rsid w:val="007A3DE8"/>
    <w:rsid w:val="007A4433"/>
    <w:rsid w:val="007A4B7D"/>
    <w:rsid w:val="007A5F72"/>
    <w:rsid w:val="007B0795"/>
    <w:rsid w:val="007B139A"/>
    <w:rsid w:val="007B1470"/>
    <w:rsid w:val="007B15B1"/>
    <w:rsid w:val="007B1C3D"/>
    <w:rsid w:val="007B22F9"/>
    <w:rsid w:val="007B3565"/>
    <w:rsid w:val="007B3B5F"/>
    <w:rsid w:val="007B4E3F"/>
    <w:rsid w:val="007B565A"/>
    <w:rsid w:val="007B619D"/>
    <w:rsid w:val="007B687E"/>
    <w:rsid w:val="007B6A6E"/>
    <w:rsid w:val="007B6DF4"/>
    <w:rsid w:val="007B70F7"/>
    <w:rsid w:val="007B7879"/>
    <w:rsid w:val="007C1B46"/>
    <w:rsid w:val="007C2740"/>
    <w:rsid w:val="007C2C6F"/>
    <w:rsid w:val="007C316A"/>
    <w:rsid w:val="007C45F7"/>
    <w:rsid w:val="007C4CF5"/>
    <w:rsid w:val="007C5154"/>
    <w:rsid w:val="007C59D6"/>
    <w:rsid w:val="007C6032"/>
    <w:rsid w:val="007C6187"/>
    <w:rsid w:val="007C6229"/>
    <w:rsid w:val="007C631B"/>
    <w:rsid w:val="007C6791"/>
    <w:rsid w:val="007D0AD9"/>
    <w:rsid w:val="007D150C"/>
    <w:rsid w:val="007D194A"/>
    <w:rsid w:val="007D29EF"/>
    <w:rsid w:val="007D331F"/>
    <w:rsid w:val="007D3542"/>
    <w:rsid w:val="007D4BBF"/>
    <w:rsid w:val="007D5110"/>
    <w:rsid w:val="007D5D59"/>
    <w:rsid w:val="007D5F56"/>
    <w:rsid w:val="007D5FF4"/>
    <w:rsid w:val="007D6BF5"/>
    <w:rsid w:val="007D7B24"/>
    <w:rsid w:val="007E0FE0"/>
    <w:rsid w:val="007E279B"/>
    <w:rsid w:val="007E4CE9"/>
    <w:rsid w:val="007E51BB"/>
    <w:rsid w:val="007E56FD"/>
    <w:rsid w:val="007E5E4E"/>
    <w:rsid w:val="007F108A"/>
    <w:rsid w:val="007F26E3"/>
    <w:rsid w:val="007F2FE0"/>
    <w:rsid w:val="007F3948"/>
    <w:rsid w:val="007F4440"/>
    <w:rsid w:val="007F47A8"/>
    <w:rsid w:val="007F4DFD"/>
    <w:rsid w:val="007F6239"/>
    <w:rsid w:val="007F63DD"/>
    <w:rsid w:val="00800498"/>
    <w:rsid w:val="008007FA"/>
    <w:rsid w:val="008013B1"/>
    <w:rsid w:val="00802182"/>
    <w:rsid w:val="00802ABD"/>
    <w:rsid w:val="00802CF4"/>
    <w:rsid w:val="00802E52"/>
    <w:rsid w:val="00804653"/>
    <w:rsid w:val="00805BF7"/>
    <w:rsid w:val="0080697C"/>
    <w:rsid w:val="00807501"/>
    <w:rsid w:val="00807DF6"/>
    <w:rsid w:val="0081117A"/>
    <w:rsid w:val="0081184C"/>
    <w:rsid w:val="00811E40"/>
    <w:rsid w:val="008120F0"/>
    <w:rsid w:val="0081226E"/>
    <w:rsid w:val="00812513"/>
    <w:rsid w:val="00812897"/>
    <w:rsid w:val="00812D67"/>
    <w:rsid w:val="008148F4"/>
    <w:rsid w:val="00814F3A"/>
    <w:rsid w:val="00815195"/>
    <w:rsid w:val="008159BD"/>
    <w:rsid w:val="00816074"/>
    <w:rsid w:val="00817311"/>
    <w:rsid w:val="0081765A"/>
    <w:rsid w:val="008206D8"/>
    <w:rsid w:val="0082078F"/>
    <w:rsid w:val="00820827"/>
    <w:rsid w:val="00820C3F"/>
    <w:rsid w:val="00820EC3"/>
    <w:rsid w:val="00821766"/>
    <w:rsid w:val="008218DF"/>
    <w:rsid w:val="00821A51"/>
    <w:rsid w:val="00822080"/>
    <w:rsid w:val="00822171"/>
    <w:rsid w:val="008223CC"/>
    <w:rsid w:val="00822489"/>
    <w:rsid w:val="008226F7"/>
    <w:rsid w:val="00823ABC"/>
    <w:rsid w:val="008268C9"/>
    <w:rsid w:val="00826987"/>
    <w:rsid w:val="00826FC6"/>
    <w:rsid w:val="00827F2B"/>
    <w:rsid w:val="00830F57"/>
    <w:rsid w:val="00831199"/>
    <w:rsid w:val="00831253"/>
    <w:rsid w:val="00831D4C"/>
    <w:rsid w:val="00832648"/>
    <w:rsid w:val="008328B4"/>
    <w:rsid w:val="00832AB3"/>
    <w:rsid w:val="0083304E"/>
    <w:rsid w:val="008342B3"/>
    <w:rsid w:val="008342F7"/>
    <w:rsid w:val="008346AA"/>
    <w:rsid w:val="008348A2"/>
    <w:rsid w:val="00834B8C"/>
    <w:rsid w:val="00835AC8"/>
    <w:rsid w:val="00836D08"/>
    <w:rsid w:val="008372AC"/>
    <w:rsid w:val="00840280"/>
    <w:rsid w:val="008409D5"/>
    <w:rsid w:val="00840AD5"/>
    <w:rsid w:val="00840D54"/>
    <w:rsid w:val="00840EFE"/>
    <w:rsid w:val="00841994"/>
    <w:rsid w:val="008419AA"/>
    <w:rsid w:val="00842589"/>
    <w:rsid w:val="0084269A"/>
    <w:rsid w:val="00842CC8"/>
    <w:rsid w:val="00842E7C"/>
    <w:rsid w:val="00842F90"/>
    <w:rsid w:val="00843062"/>
    <w:rsid w:val="0084337C"/>
    <w:rsid w:val="00843657"/>
    <w:rsid w:val="00843971"/>
    <w:rsid w:val="008439BE"/>
    <w:rsid w:val="008440E5"/>
    <w:rsid w:val="0084464F"/>
    <w:rsid w:val="00844C35"/>
    <w:rsid w:val="00845C14"/>
    <w:rsid w:val="008473B4"/>
    <w:rsid w:val="00847A8B"/>
    <w:rsid w:val="00847D05"/>
    <w:rsid w:val="00851BEB"/>
    <w:rsid w:val="00853C4B"/>
    <w:rsid w:val="0085408A"/>
    <w:rsid w:val="008540E4"/>
    <w:rsid w:val="008552DF"/>
    <w:rsid w:val="00856D59"/>
    <w:rsid w:val="008570A3"/>
    <w:rsid w:val="00860855"/>
    <w:rsid w:val="008613B8"/>
    <w:rsid w:val="008614CD"/>
    <w:rsid w:val="00861647"/>
    <w:rsid w:val="00861DAD"/>
    <w:rsid w:val="0086211C"/>
    <w:rsid w:val="00862CC2"/>
    <w:rsid w:val="00863759"/>
    <w:rsid w:val="008642CF"/>
    <w:rsid w:val="0086450D"/>
    <w:rsid w:val="00864790"/>
    <w:rsid w:val="00864A95"/>
    <w:rsid w:val="00864ACD"/>
    <w:rsid w:val="008661F6"/>
    <w:rsid w:val="00867FF9"/>
    <w:rsid w:val="008704BC"/>
    <w:rsid w:val="00870557"/>
    <w:rsid w:val="00870CB7"/>
    <w:rsid w:val="0087142B"/>
    <w:rsid w:val="008718E3"/>
    <w:rsid w:val="00871937"/>
    <w:rsid w:val="00872E12"/>
    <w:rsid w:val="00873C96"/>
    <w:rsid w:val="008743E6"/>
    <w:rsid w:val="00874F40"/>
    <w:rsid w:val="00875412"/>
    <w:rsid w:val="00875FE0"/>
    <w:rsid w:val="008772B0"/>
    <w:rsid w:val="00877564"/>
    <w:rsid w:val="008775AB"/>
    <w:rsid w:val="008802EE"/>
    <w:rsid w:val="00880B3A"/>
    <w:rsid w:val="008818B2"/>
    <w:rsid w:val="00881C7B"/>
    <w:rsid w:val="0088216D"/>
    <w:rsid w:val="008827E6"/>
    <w:rsid w:val="00882895"/>
    <w:rsid w:val="00882A8E"/>
    <w:rsid w:val="0088411C"/>
    <w:rsid w:val="00884404"/>
    <w:rsid w:val="0088445C"/>
    <w:rsid w:val="00884ABD"/>
    <w:rsid w:val="00884D74"/>
    <w:rsid w:val="00884E8C"/>
    <w:rsid w:val="008850D7"/>
    <w:rsid w:val="00886F06"/>
    <w:rsid w:val="00887335"/>
    <w:rsid w:val="00891587"/>
    <w:rsid w:val="00891783"/>
    <w:rsid w:val="00892396"/>
    <w:rsid w:val="008934C2"/>
    <w:rsid w:val="0089381B"/>
    <w:rsid w:val="0089473D"/>
    <w:rsid w:val="008950D6"/>
    <w:rsid w:val="00896759"/>
    <w:rsid w:val="008A0AFB"/>
    <w:rsid w:val="008A169D"/>
    <w:rsid w:val="008A316F"/>
    <w:rsid w:val="008A3688"/>
    <w:rsid w:val="008A3DFF"/>
    <w:rsid w:val="008A439D"/>
    <w:rsid w:val="008A48B6"/>
    <w:rsid w:val="008A55F5"/>
    <w:rsid w:val="008A5AFD"/>
    <w:rsid w:val="008A6195"/>
    <w:rsid w:val="008A66BE"/>
    <w:rsid w:val="008A6EE8"/>
    <w:rsid w:val="008A7774"/>
    <w:rsid w:val="008B0DA7"/>
    <w:rsid w:val="008B1825"/>
    <w:rsid w:val="008B1928"/>
    <w:rsid w:val="008B1F72"/>
    <w:rsid w:val="008B2347"/>
    <w:rsid w:val="008B259E"/>
    <w:rsid w:val="008B3074"/>
    <w:rsid w:val="008B33A8"/>
    <w:rsid w:val="008B3C92"/>
    <w:rsid w:val="008B451D"/>
    <w:rsid w:val="008B5860"/>
    <w:rsid w:val="008B5E92"/>
    <w:rsid w:val="008B6A22"/>
    <w:rsid w:val="008B7204"/>
    <w:rsid w:val="008B728A"/>
    <w:rsid w:val="008B7405"/>
    <w:rsid w:val="008B7690"/>
    <w:rsid w:val="008B7E02"/>
    <w:rsid w:val="008C360F"/>
    <w:rsid w:val="008C3C1F"/>
    <w:rsid w:val="008C5079"/>
    <w:rsid w:val="008C5DAD"/>
    <w:rsid w:val="008C5F21"/>
    <w:rsid w:val="008C601E"/>
    <w:rsid w:val="008C7C06"/>
    <w:rsid w:val="008D0C09"/>
    <w:rsid w:val="008D1066"/>
    <w:rsid w:val="008D1A63"/>
    <w:rsid w:val="008D1BDB"/>
    <w:rsid w:val="008D1E0A"/>
    <w:rsid w:val="008D2194"/>
    <w:rsid w:val="008D2600"/>
    <w:rsid w:val="008D4012"/>
    <w:rsid w:val="008D4042"/>
    <w:rsid w:val="008D427D"/>
    <w:rsid w:val="008D43C7"/>
    <w:rsid w:val="008D4CFB"/>
    <w:rsid w:val="008D586D"/>
    <w:rsid w:val="008D5FA9"/>
    <w:rsid w:val="008D62E8"/>
    <w:rsid w:val="008D7380"/>
    <w:rsid w:val="008D73A1"/>
    <w:rsid w:val="008D7788"/>
    <w:rsid w:val="008E03CF"/>
    <w:rsid w:val="008E12B3"/>
    <w:rsid w:val="008E1827"/>
    <w:rsid w:val="008E5C9B"/>
    <w:rsid w:val="008E6793"/>
    <w:rsid w:val="008F0015"/>
    <w:rsid w:val="008F0C09"/>
    <w:rsid w:val="008F15B6"/>
    <w:rsid w:val="008F16B5"/>
    <w:rsid w:val="008F2A93"/>
    <w:rsid w:val="008F31E9"/>
    <w:rsid w:val="008F328E"/>
    <w:rsid w:val="008F39B3"/>
    <w:rsid w:val="008F4FCA"/>
    <w:rsid w:val="008F5554"/>
    <w:rsid w:val="008F6099"/>
    <w:rsid w:val="009013FC"/>
    <w:rsid w:val="00901D5C"/>
    <w:rsid w:val="0090246C"/>
    <w:rsid w:val="00902596"/>
    <w:rsid w:val="00902DBB"/>
    <w:rsid w:val="00902FAA"/>
    <w:rsid w:val="00903B58"/>
    <w:rsid w:val="00903EEF"/>
    <w:rsid w:val="0090435C"/>
    <w:rsid w:val="009045F3"/>
    <w:rsid w:val="0090516B"/>
    <w:rsid w:val="009053C1"/>
    <w:rsid w:val="0090573B"/>
    <w:rsid w:val="0090696A"/>
    <w:rsid w:val="00906F65"/>
    <w:rsid w:val="009070FB"/>
    <w:rsid w:val="00907213"/>
    <w:rsid w:val="0090752E"/>
    <w:rsid w:val="009076EE"/>
    <w:rsid w:val="00910382"/>
    <w:rsid w:val="00910554"/>
    <w:rsid w:val="00910C58"/>
    <w:rsid w:val="00910EF9"/>
    <w:rsid w:val="00910F02"/>
    <w:rsid w:val="0091100E"/>
    <w:rsid w:val="009111B1"/>
    <w:rsid w:val="009121F6"/>
    <w:rsid w:val="00913DAE"/>
    <w:rsid w:val="00913F2C"/>
    <w:rsid w:val="0091449D"/>
    <w:rsid w:val="00921011"/>
    <w:rsid w:val="00921F91"/>
    <w:rsid w:val="0092234A"/>
    <w:rsid w:val="0092246A"/>
    <w:rsid w:val="009230D7"/>
    <w:rsid w:val="00923525"/>
    <w:rsid w:val="00923DE9"/>
    <w:rsid w:val="00925F5C"/>
    <w:rsid w:val="009265C6"/>
    <w:rsid w:val="00927DB4"/>
    <w:rsid w:val="00930BDB"/>
    <w:rsid w:val="0093134A"/>
    <w:rsid w:val="00935660"/>
    <w:rsid w:val="00935BB0"/>
    <w:rsid w:val="00936159"/>
    <w:rsid w:val="0093631C"/>
    <w:rsid w:val="009365AB"/>
    <w:rsid w:val="00936C47"/>
    <w:rsid w:val="00936D87"/>
    <w:rsid w:val="0093731F"/>
    <w:rsid w:val="00937667"/>
    <w:rsid w:val="00940313"/>
    <w:rsid w:val="0094050A"/>
    <w:rsid w:val="00940FE2"/>
    <w:rsid w:val="009429FA"/>
    <w:rsid w:val="00944023"/>
    <w:rsid w:val="00944982"/>
    <w:rsid w:val="00944B17"/>
    <w:rsid w:val="00945811"/>
    <w:rsid w:val="00945A17"/>
    <w:rsid w:val="00946418"/>
    <w:rsid w:val="00946B0E"/>
    <w:rsid w:val="009500EE"/>
    <w:rsid w:val="00950576"/>
    <w:rsid w:val="00951583"/>
    <w:rsid w:val="009526B0"/>
    <w:rsid w:val="009529E3"/>
    <w:rsid w:val="00952D8E"/>
    <w:rsid w:val="00953487"/>
    <w:rsid w:val="009548D0"/>
    <w:rsid w:val="0095783D"/>
    <w:rsid w:val="0096120E"/>
    <w:rsid w:val="00961512"/>
    <w:rsid w:val="009619B2"/>
    <w:rsid w:val="00962996"/>
    <w:rsid w:val="00963635"/>
    <w:rsid w:val="0096405A"/>
    <w:rsid w:val="00964370"/>
    <w:rsid w:val="00964937"/>
    <w:rsid w:val="00964963"/>
    <w:rsid w:val="00964AC1"/>
    <w:rsid w:val="00964E20"/>
    <w:rsid w:val="00965103"/>
    <w:rsid w:val="00965156"/>
    <w:rsid w:val="00965973"/>
    <w:rsid w:val="00965CF3"/>
    <w:rsid w:val="009667DB"/>
    <w:rsid w:val="0096757D"/>
    <w:rsid w:val="00970A0E"/>
    <w:rsid w:val="009719B6"/>
    <w:rsid w:val="00973810"/>
    <w:rsid w:val="00973F5D"/>
    <w:rsid w:val="00974257"/>
    <w:rsid w:val="009748F7"/>
    <w:rsid w:val="00974B9C"/>
    <w:rsid w:val="00975E37"/>
    <w:rsid w:val="00975E80"/>
    <w:rsid w:val="0097638B"/>
    <w:rsid w:val="00976609"/>
    <w:rsid w:val="0097768F"/>
    <w:rsid w:val="00977705"/>
    <w:rsid w:val="009778AD"/>
    <w:rsid w:val="00977FCA"/>
    <w:rsid w:val="00977FE3"/>
    <w:rsid w:val="0098024D"/>
    <w:rsid w:val="009809C7"/>
    <w:rsid w:val="0098104A"/>
    <w:rsid w:val="009819BB"/>
    <w:rsid w:val="00981C41"/>
    <w:rsid w:val="009831A7"/>
    <w:rsid w:val="0098388D"/>
    <w:rsid w:val="0098402C"/>
    <w:rsid w:val="009855D4"/>
    <w:rsid w:val="00985D6E"/>
    <w:rsid w:val="0098645E"/>
    <w:rsid w:val="009865CF"/>
    <w:rsid w:val="0099024C"/>
    <w:rsid w:val="00990252"/>
    <w:rsid w:val="009911FC"/>
    <w:rsid w:val="00991A06"/>
    <w:rsid w:val="00991C36"/>
    <w:rsid w:val="009924A0"/>
    <w:rsid w:val="00992576"/>
    <w:rsid w:val="00992D2B"/>
    <w:rsid w:val="00994AD9"/>
    <w:rsid w:val="00995B23"/>
    <w:rsid w:val="0099645B"/>
    <w:rsid w:val="00996868"/>
    <w:rsid w:val="00997A2B"/>
    <w:rsid w:val="00997ACE"/>
    <w:rsid w:val="009A004E"/>
    <w:rsid w:val="009A0733"/>
    <w:rsid w:val="009A0B28"/>
    <w:rsid w:val="009A129E"/>
    <w:rsid w:val="009A2199"/>
    <w:rsid w:val="009A230F"/>
    <w:rsid w:val="009A371F"/>
    <w:rsid w:val="009A4588"/>
    <w:rsid w:val="009A6200"/>
    <w:rsid w:val="009A6D7C"/>
    <w:rsid w:val="009A7301"/>
    <w:rsid w:val="009A7607"/>
    <w:rsid w:val="009A7917"/>
    <w:rsid w:val="009B003B"/>
    <w:rsid w:val="009B0290"/>
    <w:rsid w:val="009B07A4"/>
    <w:rsid w:val="009B0BE0"/>
    <w:rsid w:val="009B12DC"/>
    <w:rsid w:val="009B24A6"/>
    <w:rsid w:val="009B2A9F"/>
    <w:rsid w:val="009B4599"/>
    <w:rsid w:val="009B46FF"/>
    <w:rsid w:val="009B4762"/>
    <w:rsid w:val="009B4A57"/>
    <w:rsid w:val="009B5E15"/>
    <w:rsid w:val="009B5E8F"/>
    <w:rsid w:val="009B61A3"/>
    <w:rsid w:val="009C0E62"/>
    <w:rsid w:val="009C1684"/>
    <w:rsid w:val="009C28E8"/>
    <w:rsid w:val="009C3311"/>
    <w:rsid w:val="009C3C02"/>
    <w:rsid w:val="009C3F33"/>
    <w:rsid w:val="009C4786"/>
    <w:rsid w:val="009C52FA"/>
    <w:rsid w:val="009C60BE"/>
    <w:rsid w:val="009C6337"/>
    <w:rsid w:val="009C6D09"/>
    <w:rsid w:val="009C7C75"/>
    <w:rsid w:val="009D13A9"/>
    <w:rsid w:val="009D1400"/>
    <w:rsid w:val="009D1DD2"/>
    <w:rsid w:val="009D3CB5"/>
    <w:rsid w:val="009D50E3"/>
    <w:rsid w:val="009D6294"/>
    <w:rsid w:val="009D67AD"/>
    <w:rsid w:val="009D714C"/>
    <w:rsid w:val="009D746B"/>
    <w:rsid w:val="009D7BC2"/>
    <w:rsid w:val="009E0DCC"/>
    <w:rsid w:val="009E144E"/>
    <w:rsid w:val="009E26F0"/>
    <w:rsid w:val="009E2FE9"/>
    <w:rsid w:val="009E3324"/>
    <w:rsid w:val="009E40D3"/>
    <w:rsid w:val="009E42C9"/>
    <w:rsid w:val="009E44D1"/>
    <w:rsid w:val="009E46F9"/>
    <w:rsid w:val="009E4D8A"/>
    <w:rsid w:val="009E4E9C"/>
    <w:rsid w:val="009E5BAD"/>
    <w:rsid w:val="009E5D0B"/>
    <w:rsid w:val="009E69E3"/>
    <w:rsid w:val="009E6B48"/>
    <w:rsid w:val="009E6C07"/>
    <w:rsid w:val="009E71B8"/>
    <w:rsid w:val="009E73EF"/>
    <w:rsid w:val="009E78E5"/>
    <w:rsid w:val="009F1E7D"/>
    <w:rsid w:val="009F1F82"/>
    <w:rsid w:val="009F20CE"/>
    <w:rsid w:val="009F36C1"/>
    <w:rsid w:val="009F3DD4"/>
    <w:rsid w:val="009F4305"/>
    <w:rsid w:val="009F4D2F"/>
    <w:rsid w:val="009F5F1D"/>
    <w:rsid w:val="009F610A"/>
    <w:rsid w:val="009F7C4E"/>
    <w:rsid w:val="00A01D0E"/>
    <w:rsid w:val="00A02CE2"/>
    <w:rsid w:val="00A03B76"/>
    <w:rsid w:val="00A03CC1"/>
    <w:rsid w:val="00A03ED7"/>
    <w:rsid w:val="00A04869"/>
    <w:rsid w:val="00A04C5F"/>
    <w:rsid w:val="00A0679E"/>
    <w:rsid w:val="00A10133"/>
    <w:rsid w:val="00A104AD"/>
    <w:rsid w:val="00A116F0"/>
    <w:rsid w:val="00A119A7"/>
    <w:rsid w:val="00A11EC5"/>
    <w:rsid w:val="00A12013"/>
    <w:rsid w:val="00A120D9"/>
    <w:rsid w:val="00A13598"/>
    <w:rsid w:val="00A1372D"/>
    <w:rsid w:val="00A13DCE"/>
    <w:rsid w:val="00A14064"/>
    <w:rsid w:val="00A1410A"/>
    <w:rsid w:val="00A1462F"/>
    <w:rsid w:val="00A1487D"/>
    <w:rsid w:val="00A161CA"/>
    <w:rsid w:val="00A16960"/>
    <w:rsid w:val="00A1744E"/>
    <w:rsid w:val="00A174F2"/>
    <w:rsid w:val="00A21560"/>
    <w:rsid w:val="00A2231F"/>
    <w:rsid w:val="00A235F8"/>
    <w:rsid w:val="00A2387B"/>
    <w:rsid w:val="00A242BD"/>
    <w:rsid w:val="00A24403"/>
    <w:rsid w:val="00A24B04"/>
    <w:rsid w:val="00A2576C"/>
    <w:rsid w:val="00A257D9"/>
    <w:rsid w:val="00A25F1D"/>
    <w:rsid w:val="00A2601E"/>
    <w:rsid w:val="00A264AF"/>
    <w:rsid w:val="00A268B2"/>
    <w:rsid w:val="00A26A49"/>
    <w:rsid w:val="00A27531"/>
    <w:rsid w:val="00A27AD8"/>
    <w:rsid w:val="00A307EC"/>
    <w:rsid w:val="00A31114"/>
    <w:rsid w:val="00A31A13"/>
    <w:rsid w:val="00A32234"/>
    <w:rsid w:val="00A325E4"/>
    <w:rsid w:val="00A3261C"/>
    <w:rsid w:val="00A3349C"/>
    <w:rsid w:val="00A33924"/>
    <w:rsid w:val="00A35C45"/>
    <w:rsid w:val="00A374E2"/>
    <w:rsid w:val="00A37554"/>
    <w:rsid w:val="00A3761B"/>
    <w:rsid w:val="00A41E12"/>
    <w:rsid w:val="00A43520"/>
    <w:rsid w:val="00A4357F"/>
    <w:rsid w:val="00A4367C"/>
    <w:rsid w:val="00A44FDD"/>
    <w:rsid w:val="00A45EFF"/>
    <w:rsid w:val="00A4626C"/>
    <w:rsid w:val="00A471E2"/>
    <w:rsid w:val="00A47460"/>
    <w:rsid w:val="00A47CC6"/>
    <w:rsid w:val="00A506D4"/>
    <w:rsid w:val="00A50EAB"/>
    <w:rsid w:val="00A510CD"/>
    <w:rsid w:val="00A524C9"/>
    <w:rsid w:val="00A53579"/>
    <w:rsid w:val="00A53D74"/>
    <w:rsid w:val="00A53ED1"/>
    <w:rsid w:val="00A53FCB"/>
    <w:rsid w:val="00A54759"/>
    <w:rsid w:val="00A54A4C"/>
    <w:rsid w:val="00A54EDC"/>
    <w:rsid w:val="00A550DB"/>
    <w:rsid w:val="00A56497"/>
    <w:rsid w:val="00A57421"/>
    <w:rsid w:val="00A57CD2"/>
    <w:rsid w:val="00A57EE3"/>
    <w:rsid w:val="00A601AD"/>
    <w:rsid w:val="00A60334"/>
    <w:rsid w:val="00A60AD0"/>
    <w:rsid w:val="00A614A8"/>
    <w:rsid w:val="00A614AF"/>
    <w:rsid w:val="00A61FBF"/>
    <w:rsid w:val="00A6202B"/>
    <w:rsid w:val="00A6324F"/>
    <w:rsid w:val="00A650DC"/>
    <w:rsid w:val="00A6517E"/>
    <w:rsid w:val="00A657CE"/>
    <w:rsid w:val="00A6727A"/>
    <w:rsid w:val="00A6736B"/>
    <w:rsid w:val="00A700A9"/>
    <w:rsid w:val="00A705AB"/>
    <w:rsid w:val="00A709F9"/>
    <w:rsid w:val="00A72288"/>
    <w:rsid w:val="00A72BB8"/>
    <w:rsid w:val="00A73391"/>
    <w:rsid w:val="00A73A41"/>
    <w:rsid w:val="00A73EFF"/>
    <w:rsid w:val="00A7412B"/>
    <w:rsid w:val="00A741F5"/>
    <w:rsid w:val="00A74364"/>
    <w:rsid w:val="00A7499A"/>
    <w:rsid w:val="00A756D5"/>
    <w:rsid w:val="00A75B10"/>
    <w:rsid w:val="00A765E0"/>
    <w:rsid w:val="00A767AC"/>
    <w:rsid w:val="00A7711C"/>
    <w:rsid w:val="00A7717C"/>
    <w:rsid w:val="00A7726D"/>
    <w:rsid w:val="00A77330"/>
    <w:rsid w:val="00A7745A"/>
    <w:rsid w:val="00A7752C"/>
    <w:rsid w:val="00A77749"/>
    <w:rsid w:val="00A77877"/>
    <w:rsid w:val="00A80A95"/>
    <w:rsid w:val="00A8137C"/>
    <w:rsid w:val="00A81762"/>
    <w:rsid w:val="00A82075"/>
    <w:rsid w:val="00A820F4"/>
    <w:rsid w:val="00A828ED"/>
    <w:rsid w:val="00A82A48"/>
    <w:rsid w:val="00A82B85"/>
    <w:rsid w:val="00A82D06"/>
    <w:rsid w:val="00A857F6"/>
    <w:rsid w:val="00A85BD3"/>
    <w:rsid w:val="00A85D48"/>
    <w:rsid w:val="00A861F7"/>
    <w:rsid w:val="00A86B18"/>
    <w:rsid w:val="00A86BE4"/>
    <w:rsid w:val="00A86CC0"/>
    <w:rsid w:val="00A870F2"/>
    <w:rsid w:val="00A8723E"/>
    <w:rsid w:val="00A902C4"/>
    <w:rsid w:val="00A90A7D"/>
    <w:rsid w:val="00A90D0A"/>
    <w:rsid w:val="00A91C8F"/>
    <w:rsid w:val="00A91D0C"/>
    <w:rsid w:val="00A91D35"/>
    <w:rsid w:val="00A922C4"/>
    <w:rsid w:val="00A92C86"/>
    <w:rsid w:val="00A93D15"/>
    <w:rsid w:val="00A93E53"/>
    <w:rsid w:val="00A948CD"/>
    <w:rsid w:val="00A965D7"/>
    <w:rsid w:val="00A9684E"/>
    <w:rsid w:val="00A96F3C"/>
    <w:rsid w:val="00AA0C4F"/>
    <w:rsid w:val="00AA27F8"/>
    <w:rsid w:val="00AA296D"/>
    <w:rsid w:val="00AA3FFD"/>
    <w:rsid w:val="00AA43AA"/>
    <w:rsid w:val="00AA4F71"/>
    <w:rsid w:val="00AA5EE4"/>
    <w:rsid w:val="00AA5FE6"/>
    <w:rsid w:val="00AA6B6F"/>
    <w:rsid w:val="00AA71AE"/>
    <w:rsid w:val="00AA7CE4"/>
    <w:rsid w:val="00AB00E6"/>
    <w:rsid w:val="00AB0A71"/>
    <w:rsid w:val="00AB1622"/>
    <w:rsid w:val="00AB18F0"/>
    <w:rsid w:val="00AB1AA6"/>
    <w:rsid w:val="00AB1AAF"/>
    <w:rsid w:val="00AB2603"/>
    <w:rsid w:val="00AB2CD5"/>
    <w:rsid w:val="00AB3EF8"/>
    <w:rsid w:val="00AB4BB1"/>
    <w:rsid w:val="00AB5362"/>
    <w:rsid w:val="00AB6031"/>
    <w:rsid w:val="00AB62FB"/>
    <w:rsid w:val="00AB72F7"/>
    <w:rsid w:val="00AB75AA"/>
    <w:rsid w:val="00AB7BFF"/>
    <w:rsid w:val="00AC02C8"/>
    <w:rsid w:val="00AC0D3B"/>
    <w:rsid w:val="00AC1647"/>
    <w:rsid w:val="00AC326A"/>
    <w:rsid w:val="00AC4606"/>
    <w:rsid w:val="00AC4F4F"/>
    <w:rsid w:val="00AC5540"/>
    <w:rsid w:val="00AC650D"/>
    <w:rsid w:val="00AC6FF5"/>
    <w:rsid w:val="00AD0B81"/>
    <w:rsid w:val="00AD128A"/>
    <w:rsid w:val="00AD1383"/>
    <w:rsid w:val="00AD1B4C"/>
    <w:rsid w:val="00AD1C1B"/>
    <w:rsid w:val="00AD3A77"/>
    <w:rsid w:val="00AD4072"/>
    <w:rsid w:val="00AD4273"/>
    <w:rsid w:val="00AD4EDE"/>
    <w:rsid w:val="00AD5152"/>
    <w:rsid w:val="00AD554F"/>
    <w:rsid w:val="00AD5578"/>
    <w:rsid w:val="00AD62D1"/>
    <w:rsid w:val="00AD6FA7"/>
    <w:rsid w:val="00AD74FC"/>
    <w:rsid w:val="00AE043A"/>
    <w:rsid w:val="00AE2749"/>
    <w:rsid w:val="00AE2E28"/>
    <w:rsid w:val="00AE3B31"/>
    <w:rsid w:val="00AE487C"/>
    <w:rsid w:val="00AE49BA"/>
    <w:rsid w:val="00AE5A9F"/>
    <w:rsid w:val="00AE7364"/>
    <w:rsid w:val="00AE742E"/>
    <w:rsid w:val="00AF1369"/>
    <w:rsid w:val="00AF1897"/>
    <w:rsid w:val="00AF2240"/>
    <w:rsid w:val="00AF26A7"/>
    <w:rsid w:val="00AF3AFE"/>
    <w:rsid w:val="00AF4394"/>
    <w:rsid w:val="00AF43FB"/>
    <w:rsid w:val="00AF44A8"/>
    <w:rsid w:val="00AF456E"/>
    <w:rsid w:val="00AF5C20"/>
    <w:rsid w:val="00AF6F85"/>
    <w:rsid w:val="00AF7132"/>
    <w:rsid w:val="00B00071"/>
    <w:rsid w:val="00B00212"/>
    <w:rsid w:val="00B003A3"/>
    <w:rsid w:val="00B009E1"/>
    <w:rsid w:val="00B0185F"/>
    <w:rsid w:val="00B02711"/>
    <w:rsid w:val="00B02B58"/>
    <w:rsid w:val="00B0306A"/>
    <w:rsid w:val="00B0496B"/>
    <w:rsid w:val="00B04BD2"/>
    <w:rsid w:val="00B053DC"/>
    <w:rsid w:val="00B05EED"/>
    <w:rsid w:val="00B06AD5"/>
    <w:rsid w:val="00B06FCD"/>
    <w:rsid w:val="00B07081"/>
    <w:rsid w:val="00B0750B"/>
    <w:rsid w:val="00B07F94"/>
    <w:rsid w:val="00B100C3"/>
    <w:rsid w:val="00B103E6"/>
    <w:rsid w:val="00B10F51"/>
    <w:rsid w:val="00B11690"/>
    <w:rsid w:val="00B125BD"/>
    <w:rsid w:val="00B14CBE"/>
    <w:rsid w:val="00B1545C"/>
    <w:rsid w:val="00B1572D"/>
    <w:rsid w:val="00B17D58"/>
    <w:rsid w:val="00B20561"/>
    <w:rsid w:val="00B2063F"/>
    <w:rsid w:val="00B2124C"/>
    <w:rsid w:val="00B21425"/>
    <w:rsid w:val="00B2175F"/>
    <w:rsid w:val="00B2185D"/>
    <w:rsid w:val="00B21AD1"/>
    <w:rsid w:val="00B22299"/>
    <w:rsid w:val="00B23332"/>
    <w:rsid w:val="00B23797"/>
    <w:rsid w:val="00B251D7"/>
    <w:rsid w:val="00B25CAC"/>
    <w:rsid w:val="00B26568"/>
    <w:rsid w:val="00B26F8C"/>
    <w:rsid w:val="00B2737B"/>
    <w:rsid w:val="00B27944"/>
    <w:rsid w:val="00B30CBD"/>
    <w:rsid w:val="00B30E16"/>
    <w:rsid w:val="00B312A4"/>
    <w:rsid w:val="00B32593"/>
    <w:rsid w:val="00B33342"/>
    <w:rsid w:val="00B33735"/>
    <w:rsid w:val="00B33E3F"/>
    <w:rsid w:val="00B357C5"/>
    <w:rsid w:val="00B358A4"/>
    <w:rsid w:val="00B35E98"/>
    <w:rsid w:val="00B37052"/>
    <w:rsid w:val="00B37094"/>
    <w:rsid w:val="00B401CC"/>
    <w:rsid w:val="00B40FE1"/>
    <w:rsid w:val="00B41245"/>
    <w:rsid w:val="00B416B7"/>
    <w:rsid w:val="00B42297"/>
    <w:rsid w:val="00B42A80"/>
    <w:rsid w:val="00B42D13"/>
    <w:rsid w:val="00B42E02"/>
    <w:rsid w:val="00B42E16"/>
    <w:rsid w:val="00B44BA0"/>
    <w:rsid w:val="00B45680"/>
    <w:rsid w:val="00B45DDF"/>
    <w:rsid w:val="00B47C7B"/>
    <w:rsid w:val="00B51E88"/>
    <w:rsid w:val="00B51F21"/>
    <w:rsid w:val="00B52C8D"/>
    <w:rsid w:val="00B530FC"/>
    <w:rsid w:val="00B53337"/>
    <w:rsid w:val="00B5343E"/>
    <w:rsid w:val="00B53A40"/>
    <w:rsid w:val="00B546FB"/>
    <w:rsid w:val="00B54A27"/>
    <w:rsid w:val="00B54F2B"/>
    <w:rsid w:val="00B5517A"/>
    <w:rsid w:val="00B560A1"/>
    <w:rsid w:val="00B56F9D"/>
    <w:rsid w:val="00B57F0A"/>
    <w:rsid w:val="00B60477"/>
    <w:rsid w:val="00B60776"/>
    <w:rsid w:val="00B60B1D"/>
    <w:rsid w:val="00B60F58"/>
    <w:rsid w:val="00B610D0"/>
    <w:rsid w:val="00B610F4"/>
    <w:rsid w:val="00B61600"/>
    <w:rsid w:val="00B62A51"/>
    <w:rsid w:val="00B62F8A"/>
    <w:rsid w:val="00B63B9F"/>
    <w:rsid w:val="00B6471C"/>
    <w:rsid w:val="00B64B23"/>
    <w:rsid w:val="00B6572E"/>
    <w:rsid w:val="00B6623B"/>
    <w:rsid w:val="00B666A2"/>
    <w:rsid w:val="00B67E8C"/>
    <w:rsid w:val="00B75632"/>
    <w:rsid w:val="00B75D91"/>
    <w:rsid w:val="00B75EE9"/>
    <w:rsid w:val="00B76469"/>
    <w:rsid w:val="00B76B56"/>
    <w:rsid w:val="00B76DB2"/>
    <w:rsid w:val="00B77564"/>
    <w:rsid w:val="00B80B11"/>
    <w:rsid w:val="00B8368E"/>
    <w:rsid w:val="00B83E22"/>
    <w:rsid w:val="00B83FE7"/>
    <w:rsid w:val="00B84384"/>
    <w:rsid w:val="00B84BB0"/>
    <w:rsid w:val="00B84DC1"/>
    <w:rsid w:val="00B85602"/>
    <w:rsid w:val="00B856F5"/>
    <w:rsid w:val="00B859E0"/>
    <w:rsid w:val="00B85C97"/>
    <w:rsid w:val="00B86DD3"/>
    <w:rsid w:val="00B8711E"/>
    <w:rsid w:val="00B87381"/>
    <w:rsid w:val="00B90689"/>
    <w:rsid w:val="00B908CA"/>
    <w:rsid w:val="00B909BD"/>
    <w:rsid w:val="00B90A80"/>
    <w:rsid w:val="00B914E4"/>
    <w:rsid w:val="00B91920"/>
    <w:rsid w:val="00B91B49"/>
    <w:rsid w:val="00B92523"/>
    <w:rsid w:val="00B92A17"/>
    <w:rsid w:val="00B92A5D"/>
    <w:rsid w:val="00B92E1E"/>
    <w:rsid w:val="00B936B4"/>
    <w:rsid w:val="00B950C5"/>
    <w:rsid w:val="00B95876"/>
    <w:rsid w:val="00B95F3C"/>
    <w:rsid w:val="00B960D7"/>
    <w:rsid w:val="00B968CB"/>
    <w:rsid w:val="00B96D3A"/>
    <w:rsid w:val="00B970E8"/>
    <w:rsid w:val="00B9723B"/>
    <w:rsid w:val="00BA0C62"/>
    <w:rsid w:val="00BA1AED"/>
    <w:rsid w:val="00BA1C54"/>
    <w:rsid w:val="00BA24ED"/>
    <w:rsid w:val="00BA3140"/>
    <w:rsid w:val="00BA40AE"/>
    <w:rsid w:val="00BA4E05"/>
    <w:rsid w:val="00BA50F5"/>
    <w:rsid w:val="00BA7278"/>
    <w:rsid w:val="00BA7BF7"/>
    <w:rsid w:val="00BA7C27"/>
    <w:rsid w:val="00BA7DF1"/>
    <w:rsid w:val="00BB01CA"/>
    <w:rsid w:val="00BB08F5"/>
    <w:rsid w:val="00BB101F"/>
    <w:rsid w:val="00BB1E14"/>
    <w:rsid w:val="00BB2793"/>
    <w:rsid w:val="00BB2C41"/>
    <w:rsid w:val="00BB36CE"/>
    <w:rsid w:val="00BB3DE3"/>
    <w:rsid w:val="00BB3F98"/>
    <w:rsid w:val="00BB5A8C"/>
    <w:rsid w:val="00BC033D"/>
    <w:rsid w:val="00BC145C"/>
    <w:rsid w:val="00BC1589"/>
    <w:rsid w:val="00BC1FF8"/>
    <w:rsid w:val="00BC2884"/>
    <w:rsid w:val="00BC2C5E"/>
    <w:rsid w:val="00BC38CF"/>
    <w:rsid w:val="00BC513B"/>
    <w:rsid w:val="00BC53F6"/>
    <w:rsid w:val="00BC60C1"/>
    <w:rsid w:val="00BC71DA"/>
    <w:rsid w:val="00BC77DE"/>
    <w:rsid w:val="00BC79AA"/>
    <w:rsid w:val="00BD125D"/>
    <w:rsid w:val="00BD373E"/>
    <w:rsid w:val="00BD4CD7"/>
    <w:rsid w:val="00BD6BE1"/>
    <w:rsid w:val="00BD7377"/>
    <w:rsid w:val="00BD7F83"/>
    <w:rsid w:val="00BE0A0D"/>
    <w:rsid w:val="00BE0CC5"/>
    <w:rsid w:val="00BE0ED1"/>
    <w:rsid w:val="00BE1D7E"/>
    <w:rsid w:val="00BE2120"/>
    <w:rsid w:val="00BE24C8"/>
    <w:rsid w:val="00BE2E00"/>
    <w:rsid w:val="00BE53EA"/>
    <w:rsid w:val="00BE5CC4"/>
    <w:rsid w:val="00BE6B1D"/>
    <w:rsid w:val="00BE73E1"/>
    <w:rsid w:val="00BF01B1"/>
    <w:rsid w:val="00BF0DB5"/>
    <w:rsid w:val="00BF0DF7"/>
    <w:rsid w:val="00BF0F5D"/>
    <w:rsid w:val="00BF1130"/>
    <w:rsid w:val="00BF194C"/>
    <w:rsid w:val="00BF27B7"/>
    <w:rsid w:val="00BF2957"/>
    <w:rsid w:val="00BF2B22"/>
    <w:rsid w:val="00BF2B2B"/>
    <w:rsid w:val="00BF33FB"/>
    <w:rsid w:val="00BF34EB"/>
    <w:rsid w:val="00BF3557"/>
    <w:rsid w:val="00BF3CAF"/>
    <w:rsid w:val="00BF46F6"/>
    <w:rsid w:val="00BF4D33"/>
    <w:rsid w:val="00BF5802"/>
    <w:rsid w:val="00C016A1"/>
    <w:rsid w:val="00C01831"/>
    <w:rsid w:val="00C0383A"/>
    <w:rsid w:val="00C03FEA"/>
    <w:rsid w:val="00C04A2C"/>
    <w:rsid w:val="00C051B2"/>
    <w:rsid w:val="00C06594"/>
    <w:rsid w:val="00C0669F"/>
    <w:rsid w:val="00C06977"/>
    <w:rsid w:val="00C06C3A"/>
    <w:rsid w:val="00C07AD1"/>
    <w:rsid w:val="00C07EAF"/>
    <w:rsid w:val="00C10CF4"/>
    <w:rsid w:val="00C11824"/>
    <w:rsid w:val="00C1221C"/>
    <w:rsid w:val="00C12521"/>
    <w:rsid w:val="00C12B57"/>
    <w:rsid w:val="00C12C4E"/>
    <w:rsid w:val="00C12D15"/>
    <w:rsid w:val="00C13CF7"/>
    <w:rsid w:val="00C142C5"/>
    <w:rsid w:val="00C1539D"/>
    <w:rsid w:val="00C157C7"/>
    <w:rsid w:val="00C164FC"/>
    <w:rsid w:val="00C1692C"/>
    <w:rsid w:val="00C16C4B"/>
    <w:rsid w:val="00C16EA5"/>
    <w:rsid w:val="00C16FD9"/>
    <w:rsid w:val="00C173B7"/>
    <w:rsid w:val="00C177FE"/>
    <w:rsid w:val="00C202DC"/>
    <w:rsid w:val="00C213D3"/>
    <w:rsid w:val="00C22100"/>
    <w:rsid w:val="00C22A1B"/>
    <w:rsid w:val="00C22C42"/>
    <w:rsid w:val="00C22DA7"/>
    <w:rsid w:val="00C23733"/>
    <w:rsid w:val="00C25B64"/>
    <w:rsid w:val="00C25D56"/>
    <w:rsid w:val="00C260B6"/>
    <w:rsid w:val="00C266E8"/>
    <w:rsid w:val="00C26D92"/>
    <w:rsid w:val="00C27C33"/>
    <w:rsid w:val="00C27C84"/>
    <w:rsid w:val="00C27CEF"/>
    <w:rsid w:val="00C30A32"/>
    <w:rsid w:val="00C3160B"/>
    <w:rsid w:val="00C32784"/>
    <w:rsid w:val="00C32988"/>
    <w:rsid w:val="00C32A92"/>
    <w:rsid w:val="00C34298"/>
    <w:rsid w:val="00C34659"/>
    <w:rsid w:val="00C34875"/>
    <w:rsid w:val="00C34C0F"/>
    <w:rsid w:val="00C374B1"/>
    <w:rsid w:val="00C37A16"/>
    <w:rsid w:val="00C40807"/>
    <w:rsid w:val="00C40D8E"/>
    <w:rsid w:val="00C41FB1"/>
    <w:rsid w:val="00C42C7F"/>
    <w:rsid w:val="00C42D5D"/>
    <w:rsid w:val="00C42F1C"/>
    <w:rsid w:val="00C44C13"/>
    <w:rsid w:val="00C45F6E"/>
    <w:rsid w:val="00C46660"/>
    <w:rsid w:val="00C47383"/>
    <w:rsid w:val="00C47A5C"/>
    <w:rsid w:val="00C47D9A"/>
    <w:rsid w:val="00C51753"/>
    <w:rsid w:val="00C51D28"/>
    <w:rsid w:val="00C51F0C"/>
    <w:rsid w:val="00C524E2"/>
    <w:rsid w:val="00C52724"/>
    <w:rsid w:val="00C53717"/>
    <w:rsid w:val="00C538D0"/>
    <w:rsid w:val="00C54C0B"/>
    <w:rsid w:val="00C54D02"/>
    <w:rsid w:val="00C55124"/>
    <w:rsid w:val="00C55F38"/>
    <w:rsid w:val="00C55FC3"/>
    <w:rsid w:val="00C5690F"/>
    <w:rsid w:val="00C607FC"/>
    <w:rsid w:val="00C60AA2"/>
    <w:rsid w:val="00C6171E"/>
    <w:rsid w:val="00C62091"/>
    <w:rsid w:val="00C620C8"/>
    <w:rsid w:val="00C62420"/>
    <w:rsid w:val="00C628F9"/>
    <w:rsid w:val="00C62F1C"/>
    <w:rsid w:val="00C63D5F"/>
    <w:rsid w:val="00C645BE"/>
    <w:rsid w:val="00C6643A"/>
    <w:rsid w:val="00C669AB"/>
    <w:rsid w:val="00C66F59"/>
    <w:rsid w:val="00C676B1"/>
    <w:rsid w:val="00C70856"/>
    <w:rsid w:val="00C717CA"/>
    <w:rsid w:val="00C7297A"/>
    <w:rsid w:val="00C733B6"/>
    <w:rsid w:val="00C734BD"/>
    <w:rsid w:val="00C738D6"/>
    <w:rsid w:val="00C73BB0"/>
    <w:rsid w:val="00C74541"/>
    <w:rsid w:val="00C74561"/>
    <w:rsid w:val="00C7589B"/>
    <w:rsid w:val="00C75A98"/>
    <w:rsid w:val="00C75D70"/>
    <w:rsid w:val="00C75DB6"/>
    <w:rsid w:val="00C76776"/>
    <w:rsid w:val="00C76A53"/>
    <w:rsid w:val="00C77575"/>
    <w:rsid w:val="00C801B9"/>
    <w:rsid w:val="00C80F93"/>
    <w:rsid w:val="00C81D2D"/>
    <w:rsid w:val="00C82CB9"/>
    <w:rsid w:val="00C82F98"/>
    <w:rsid w:val="00C8353C"/>
    <w:rsid w:val="00C8397C"/>
    <w:rsid w:val="00C84FB8"/>
    <w:rsid w:val="00C85AB2"/>
    <w:rsid w:val="00C86150"/>
    <w:rsid w:val="00C867F8"/>
    <w:rsid w:val="00C91D15"/>
    <w:rsid w:val="00C925E7"/>
    <w:rsid w:val="00C928A3"/>
    <w:rsid w:val="00C92C2B"/>
    <w:rsid w:val="00C92E2B"/>
    <w:rsid w:val="00C93EF6"/>
    <w:rsid w:val="00C93FBB"/>
    <w:rsid w:val="00C96765"/>
    <w:rsid w:val="00C96DC4"/>
    <w:rsid w:val="00C96E3B"/>
    <w:rsid w:val="00C974E2"/>
    <w:rsid w:val="00C9775A"/>
    <w:rsid w:val="00C97CE8"/>
    <w:rsid w:val="00C97D69"/>
    <w:rsid w:val="00CA0714"/>
    <w:rsid w:val="00CA35F7"/>
    <w:rsid w:val="00CA3974"/>
    <w:rsid w:val="00CA397C"/>
    <w:rsid w:val="00CA3999"/>
    <w:rsid w:val="00CA3E4D"/>
    <w:rsid w:val="00CA4192"/>
    <w:rsid w:val="00CA48E0"/>
    <w:rsid w:val="00CA4A8C"/>
    <w:rsid w:val="00CA67C4"/>
    <w:rsid w:val="00CA7A24"/>
    <w:rsid w:val="00CA7FF1"/>
    <w:rsid w:val="00CB0AD7"/>
    <w:rsid w:val="00CB0DC3"/>
    <w:rsid w:val="00CB0DF3"/>
    <w:rsid w:val="00CB195D"/>
    <w:rsid w:val="00CB1972"/>
    <w:rsid w:val="00CB3835"/>
    <w:rsid w:val="00CB3C54"/>
    <w:rsid w:val="00CB4EA4"/>
    <w:rsid w:val="00CB5137"/>
    <w:rsid w:val="00CB52CC"/>
    <w:rsid w:val="00CB52E9"/>
    <w:rsid w:val="00CB58A7"/>
    <w:rsid w:val="00CB59BE"/>
    <w:rsid w:val="00CB76FC"/>
    <w:rsid w:val="00CC0A5F"/>
    <w:rsid w:val="00CC1F70"/>
    <w:rsid w:val="00CC2019"/>
    <w:rsid w:val="00CC2B73"/>
    <w:rsid w:val="00CC44EE"/>
    <w:rsid w:val="00CC4617"/>
    <w:rsid w:val="00CC730F"/>
    <w:rsid w:val="00CD149D"/>
    <w:rsid w:val="00CD172D"/>
    <w:rsid w:val="00CD1B7F"/>
    <w:rsid w:val="00CD1BBF"/>
    <w:rsid w:val="00CD1E07"/>
    <w:rsid w:val="00CD20E2"/>
    <w:rsid w:val="00CD2C8E"/>
    <w:rsid w:val="00CD3522"/>
    <w:rsid w:val="00CD4783"/>
    <w:rsid w:val="00CD528A"/>
    <w:rsid w:val="00CD5B77"/>
    <w:rsid w:val="00CD65AC"/>
    <w:rsid w:val="00CD676D"/>
    <w:rsid w:val="00CD7074"/>
    <w:rsid w:val="00CD71AD"/>
    <w:rsid w:val="00CD76FC"/>
    <w:rsid w:val="00CD7834"/>
    <w:rsid w:val="00CD7B37"/>
    <w:rsid w:val="00CD7E92"/>
    <w:rsid w:val="00CE048F"/>
    <w:rsid w:val="00CE07FC"/>
    <w:rsid w:val="00CE0E31"/>
    <w:rsid w:val="00CE0E5F"/>
    <w:rsid w:val="00CE1202"/>
    <w:rsid w:val="00CE1553"/>
    <w:rsid w:val="00CE16A3"/>
    <w:rsid w:val="00CE18C7"/>
    <w:rsid w:val="00CE30BE"/>
    <w:rsid w:val="00CE4485"/>
    <w:rsid w:val="00CE47B6"/>
    <w:rsid w:val="00CE4BB2"/>
    <w:rsid w:val="00CE5D9F"/>
    <w:rsid w:val="00CE6CB4"/>
    <w:rsid w:val="00CE6D27"/>
    <w:rsid w:val="00CF1513"/>
    <w:rsid w:val="00CF1FBE"/>
    <w:rsid w:val="00CF2391"/>
    <w:rsid w:val="00CF2795"/>
    <w:rsid w:val="00CF2A63"/>
    <w:rsid w:val="00CF40EE"/>
    <w:rsid w:val="00CF5160"/>
    <w:rsid w:val="00CF56BA"/>
    <w:rsid w:val="00CF5EB8"/>
    <w:rsid w:val="00CF6516"/>
    <w:rsid w:val="00CF6833"/>
    <w:rsid w:val="00CF6BFF"/>
    <w:rsid w:val="00CF793A"/>
    <w:rsid w:val="00D00702"/>
    <w:rsid w:val="00D00934"/>
    <w:rsid w:val="00D01988"/>
    <w:rsid w:val="00D026E3"/>
    <w:rsid w:val="00D039CB"/>
    <w:rsid w:val="00D043A9"/>
    <w:rsid w:val="00D04517"/>
    <w:rsid w:val="00D05BF9"/>
    <w:rsid w:val="00D064D4"/>
    <w:rsid w:val="00D077E2"/>
    <w:rsid w:val="00D07952"/>
    <w:rsid w:val="00D07B1E"/>
    <w:rsid w:val="00D103BA"/>
    <w:rsid w:val="00D10959"/>
    <w:rsid w:val="00D11E3A"/>
    <w:rsid w:val="00D123F0"/>
    <w:rsid w:val="00D12FBD"/>
    <w:rsid w:val="00D136DC"/>
    <w:rsid w:val="00D147F2"/>
    <w:rsid w:val="00D14CB9"/>
    <w:rsid w:val="00D17903"/>
    <w:rsid w:val="00D17EE5"/>
    <w:rsid w:val="00D2150C"/>
    <w:rsid w:val="00D21AEA"/>
    <w:rsid w:val="00D21B4E"/>
    <w:rsid w:val="00D23C09"/>
    <w:rsid w:val="00D2432C"/>
    <w:rsid w:val="00D24A16"/>
    <w:rsid w:val="00D24A4A"/>
    <w:rsid w:val="00D26295"/>
    <w:rsid w:val="00D2677D"/>
    <w:rsid w:val="00D303EB"/>
    <w:rsid w:val="00D30409"/>
    <w:rsid w:val="00D3045C"/>
    <w:rsid w:val="00D321D1"/>
    <w:rsid w:val="00D321ED"/>
    <w:rsid w:val="00D3449A"/>
    <w:rsid w:val="00D346EA"/>
    <w:rsid w:val="00D349B0"/>
    <w:rsid w:val="00D35CA6"/>
    <w:rsid w:val="00D36583"/>
    <w:rsid w:val="00D36624"/>
    <w:rsid w:val="00D37DBA"/>
    <w:rsid w:val="00D40BF6"/>
    <w:rsid w:val="00D41268"/>
    <w:rsid w:val="00D41518"/>
    <w:rsid w:val="00D41F42"/>
    <w:rsid w:val="00D42A28"/>
    <w:rsid w:val="00D43ABA"/>
    <w:rsid w:val="00D44132"/>
    <w:rsid w:val="00D445BE"/>
    <w:rsid w:val="00D47654"/>
    <w:rsid w:val="00D47BF5"/>
    <w:rsid w:val="00D5213F"/>
    <w:rsid w:val="00D528AD"/>
    <w:rsid w:val="00D52AB3"/>
    <w:rsid w:val="00D52BD7"/>
    <w:rsid w:val="00D530BF"/>
    <w:rsid w:val="00D54287"/>
    <w:rsid w:val="00D54C67"/>
    <w:rsid w:val="00D551FB"/>
    <w:rsid w:val="00D55C52"/>
    <w:rsid w:val="00D56264"/>
    <w:rsid w:val="00D577AF"/>
    <w:rsid w:val="00D5787B"/>
    <w:rsid w:val="00D60171"/>
    <w:rsid w:val="00D60663"/>
    <w:rsid w:val="00D61054"/>
    <w:rsid w:val="00D61B08"/>
    <w:rsid w:val="00D61E85"/>
    <w:rsid w:val="00D6286A"/>
    <w:rsid w:val="00D630B5"/>
    <w:rsid w:val="00D63C67"/>
    <w:rsid w:val="00D641AD"/>
    <w:rsid w:val="00D64CAB"/>
    <w:rsid w:val="00D655D6"/>
    <w:rsid w:val="00D65C07"/>
    <w:rsid w:val="00D66D84"/>
    <w:rsid w:val="00D67884"/>
    <w:rsid w:val="00D7282C"/>
    <w:rsid w:val="00D72968"/>
    <w:rsid w:val="00D72D70"/>
    <w:rsid w:val="00D757DE"/>
    <w:rsid w:val="00D762C0"/>
    <w:rsid w:val="00D76393"/>
    <w:rsid w:val="00D76FE9"/>
    <w:rsid w:val="00D774C3"/>
    <w:rsid w:val="00D775D0"/>
    <w:rsid w:val="00D77BAB"/>
    <w:rsid w:val="00D811A3"/>
    <w:rsid w:val="00D8147E"/>
    <w:rsid w:val="00D81892"/>
    <w:rsid w:val="00D81CA0"/>
    <w:rsid w:val="00D82816"/>
    <w:rsid w:val="00D829BB"/>
    <w:rsid w:val="00D82FCA"/>
    <w:rsid w:val="00D835B4"/>
    <w:rsid w:val="00D83780"/>
    <w:rsid w:val="00D83999"/>
    <w:rsid w:val="00D83D3C"/>
    <w:rsid w:val="00D84876"/>
    <w:rsid w:val="00D84BA0"/>
    <w:rsid w:val="00D85186"/>
    <w:rsid w:val="00D86051"/>
    <w:rsid w:val="00D9071C"/>
    <w:rsid w:val="00D90B92"/>
    <w:rsid w:val="00D91A7B"/>
    <w:rsid w:val="00D92097"/>
    <w:rsid w:val="00D925A8"/>
    <w:rsid w:val="00D927FC"/>
    <w:rsid w:val="00D93B8E"/>
    <w:rsid w:val="00D93C1A"/>
    <w:rsid w:val="00D956E9"/>
    <w:rsid w:val="00D957A8"/>
    <w:rsid w:val="00D95E12"/>
    <w:rsid w:val="00D96106"/>
    <w:rsid w:val="00DA1E10"/>
    <w:rsid w:val="00DA2389"/>
    <w:rsid w:val="00DA2C94"/>
    <w:rsid w:val="00DA377A"/>
    <w:rsid w:val="00DA4283"/>
    <w:rsid w:val="00DA4F50"/>
    <w:rsid w:val="00DA6430"/>
    <w:rsid w:val="00DB076D"/>
    <w:rsid w:val="00DB14A0"/>
    <w:rsid w:val="00DB1721"/>
    <w:rsid w:val="00DB26B7"/>
    <w:rsid w:val="00DB3986"/>
    <w:rsid w:val="00DB39E7"/>
    <w:rsid w:val="00DB566C"/>
    <w:rsid w:val="00DB5DA6"/>
    <w:rsid w:val="00DB6793"/>
    <w:rsid w:val="00DB679D"/>
    <w:rsid w:val="00DB7904"/>
    <w:rsid w:val="00DB7AAE"/>
    <w:rsid w:val="00DB7F90"/>
    <w:rsid w:val="00DC10E1"/>
    <w:rsid w:val="00DC1129"/>
    <w:rsid w:val="00DC2086"/>
    <w:rsid w:val="00DC24E4"/>
    <w:rsid w:val="00DC2D4C"/>
    <w:rsid w:val="00DC2E0C"/>
    <w:rsid w:val="00DC419E"/>
    <w:rsid w:val="00DC4B8A"/>
    <w:rsid w:val="00DC4DF7"/>
    <w:rsid w:val="00DC4ECF"/>
    <w:rsid w:val="00DC5A28"/>
    <w:rsid w:val="00DC6793"/>
    <w:rsid w:val="00DD0356"/>
    <w:rsid w:val="00DD09B1"/>
    <w:rsid w:val="00DD0F7B"/>
    <w:rsid w:val="00DD183A"/>
    <w:rsid w:val="00DD4F20"/>
    <w:rsid w:val="00DD5121"/>
    <w:rsid w:val="00DD5BF3"/>
    <w:rsid w:val="00DD5DD0"/>
    <w:rsid w:val="00DD6EE0"/>
    <w:rsid w:val="00DD7037"/>
    <w:rsid w:val="00DD7621"/>
    <w:rsid w:val="00DD7E7B"/>
    <w:rsid w:val="00DE05AC"/>
    <w:rsid w:val="00DE1667"/>
    <w:rsid w:val="00DE35C0"/>
    <w:rsid w:val="00DE3F58"/>
    <w:rsid w:val="00DE4D5D"/>
    <w:rsid w:val="00DE50B1"/>
    <w:rsid w:val="00DE57BD"/>
    <w:rsid w:val="00DE6224"/>
    <w:rsid w:val="00DE6E6D"/>
    <w:rsid w:val="00DE701D"/>
    <w:rsid w:val="00DF0133"/>
    <w:rsid w:val="00DF1091"/>
    <w:rsid w:val="00DF13F7"/>
    <w:rsid w:val="00DF18A7"/>
    <w:rsid w:val="00DF1A35"/>
    <w:rsid w:val="00DF1FC0"/>
    <w:rsid w:val="00DF2B52"/>
    <w:rsid w:val="00DF3497"/>
    <w:rsid w:val="00DF3B13"/>
    <w:rsid w:val="00DF3C02"/>
    <w:rsid w:val="00DF4679"/>
    <w:rsid w:val="00DF5EA9"/>
    <w:rsid w:val="00DF5F8C"/>
    <w:rsid w:val="00DF6EDF"/>
    <w:rsid w:val="00DF7042"/>
    <w:rsid w:val="00E025BA"/>
    <w:rsid w:val="00E0299A"/>
    <w:rsid w:val="00E034D5"/>
    <w:rsid w:val="00E03FE7"/>
    <w:rsid w:val="00E03FF9"/>
    <w:rsid w:val="00E043AE"/>
    <w:rsid w:val="00E04F32"/>
    <w:rsid w:val="00E05B67"/>
    <w:rsid w:val="00E05EA4"/>
    <w:rsid w:val="00E06236"/>
    <w:rsid w:val="00E06317"/>
    <w:rsid w:val="00E063DB"/>
    <w:rsid w:val="00E06A17"/>
    <w:rsid w:val="00E06D75"/>
    <w:rsid w:val="00E079C8"/>
    <w:rsid w:val="00E07E90"/>
    <w:rsid w:val="00E102B1"/>
    <w:rsid w:val="00E105AB"/>
    <w:rsid w:val="00E11850"/>
    <w:rsid w:val="00E12748"/>
    <w:rsid w:val="00E13EB3"/>
    <w:rsid w:val="00E1413C"/>
    <w:rsid w:val="00E143AD"/>
    <w:rsid w:val="00E14A22"/>
    <w:rsid w:val="00E16254"/>
    <w:rsid w:val="00E16985"/>
    <w:rsid w:val="00E16A8E"/>
    <w:rsid w:val="00E16BB9"/>
    <w:rsid w:val="00E16C28"/>
    <w:rsid w:val="00E217A8"/>
    <w:rsid w:val="00E21887"/>
    <w:rsid w:val="00E222D1"/>
    <w:rsid w:val="00E22FC2"/>
    <w:rsid w:val="00E2355A"/>
    <w:rsid w:val="00E24E3A"/>
    <w:rsid w:val="00E24F9B"/>
    <w:rsid w:val="00E25939"/>
    <w:rsid w:val="00E2640B"/>
    <w:rsid w:val="00E26504"/>
    <w:rsid w:val="00E27681"/>
    <w:rsid w:val="00E302F9"/>
    <w:rsid w:val="00E31473"/>
    <w:rsid w:val="00E315E0"/>
    <w:rsid w:val="00E34061"/>
    <w:rsid w:val="00E34734"/>
    <w:rsid w:val="00E35ECD"/>
    <w:rsid w:val="00E36821"/>
    <w:rsid w:val="00E3753C"/>
    <w:rsid w:val="00E40405"/>
    <w:rsid w:val="00E40506"/>
    <w:rsid w:val="00E40542"/>
    <w:rsid w:val="00E40D3A"/>
    <w:rsid w:val="00E41350"/>
    <w:rsid w:val="00E41BB7"/>
    <w:rsid w:val="00E429F3"/>
    <w:rsid w:val="00E43BD7"/>
    <w:rsid w:val="00E44203"/>
    <w:rsid w:val="00E44A0E"/>
    <w:rsid w:val="00E44B26"/>
    <w:rsid w:val="00E455A0"/>
    <w:rsid w:val="00E45BD6"/>
    <w:rsid w:val="00E46247"/>
    <w:rsid w:val="00E46407"/>
    <w:rsid w:val="00E46F0E"/>
    <w:rsid w:val="00E47CE4"/>
    <w:rsid w:val="00E50819"/>
    <w:rsid w:val="00E51E6F"/>
    <w:rsid w:val="00E52A1A"/>
    <w:rsid w:val="00E535FB"/>
    <w:rsid w:val="00E555B3"/>
    <w:rsid w:val="00E573E7"/>
    <w:rsid w:val="00E57599"/>
    <w:rsid w:val="00E60BE5"/>
    <w:rsid w:val="00E61478"/>
    <w:rsid w:val="00E623E8"/>
    <w:rsid w:val="00E63B51"/>
    <w:rsid w:val="00E659AC"/>
    <w:rsid w:val="00E65E89"/>
    <w:rsid w:val="00E66040"/>
    <w:rsid w:val="00E66063"/>
    <w:rsid w:val="00E70135"/>
    <w:rsid w:val="00E70506"/>
    <w:rsid w:val="00E70FFA"/>
    <w:rsid w:val="00E71AC8"/>
    <w:rsid w:val="00E723F2"/>
    <w:rsid w:val="00E7321D"/>
    <w:rsid w:val="00E747D8"/>
    <w:rsid w:val="00E74833"/>
    <w:rsid w:val="00E74E8A"/>
    <w:rsid w:val="00E778AB"/>
    <w:rsid w:val="00E806E6"/>
    <w:rsid w:val="00E8091A"/>
    <w:rsid w:val="00E81A9A"/>
    <w:rsid w:val="00E81D2A"/>
    <w:rsid w:val="00E831C7"/>
    <w:rsid w:val="00E83334"/>
    <w:rsid w:val="00E848B9"/>
    <w:rsid w:val="00E84B86"/>
    <w:rsid w:val="00E84E41"/>
    <w:rsid w:val="00E853D0"/>
    <w:rsid w:val="00E861DA"/>
    <w:rsid w:val="00E86DEB"/>
    <w:rsid w:val="00E90494"/>
    <w:rsid w:val="00E905AA"/>
    <w:rsid w:val="00E921DA"/>
    <w:rsid w:val="00E926BA"/>
    <w:rsid w:val="00E94111"/>
    <w:rsid w:val="00E94410"/>
    <w:rsid w:val="00E9451D"/>
    <w:rsid w:val="00E94614"/>
    <w:rsid w:val="00EA0C5A"/>
    <w:rsid w:val="00EA0D65"/>
    <w:rsid w:val="00EA232C"/>
    <w:rsid w:val="00EA30AD"/>
    <w:rsid w:val="00EA32CC"/>
    <w:rsid w:val="00EA363D"/>
    <w:rsid w:val="00EA381F"/>
    <w:rsid w:val="00EA4B1B"/>
    <w:rsid w:val="00EA4C71"/>
    <w:rsid w:val="00EA4F7D"/>
    <w:rsid w:val="00EA5E36"/>
    <w:rsid w:val="00EB03A8"/>
    <w:rsid w:val="00EB0911"/>
    <w:rsid w:val="00EB0A8B"/>
    <w:rsid w:val="00EB0B8F"/>
    <w:rsid w:val="00EB1352"/>
    <w:rsid w:val="00EB1BD8"/>
    <w:rsid w:val="00EB2C77"/>
    <w:rsid w:val="00EB3921"/>
    <w:rsid w:val="00EB3D33"/>
    <w:rsid w:val="00EB4589"/>
    <w:rsid w:val="00EB53B4"/>
    <w:rsid w:val="00EB5BC8"/>
    <w:rsid w:val="00EB6494"/>
    <w:rsid w:val="00EB73B8"/>
    <w:rsid w:val="00EC031D"/>
    <w:rsid w:val="00EC03A2"/>
    <w:rsid w:val="00EC149D"/>
    <w:rsid w:val="00EC1CA6"/>
    <w:rsid w:val="00EC2E67"/>
    <w:rsid w:val="00EC34CF"/>
    <w:rsid w:val="00EC4AB3"/>
    <w:rsid w:val="00EC5C50"/>
    <w:rsid w:val="00EC5CDB"/>
    <w:rsid w:val="00EC5D45"/>
    <w:rsid w:val="00EC6BCC"/>
    <w:rsid w:val="00EC70B6"/>
    <w:rsid w:val="00ED052A"/>
    <w:rsid w:val="00ED2400"/>
    <w:rsid w:val="00ED2C35"/>
    <w:rsid w:val="00ED2EF2"/>
    <w:rsid w:val="00ED32BF"/>
    <w:rsid w:val="00ED35CA"/>
    <w:rsid w:val="00ED3661"/>
    <w:rsid w:val="00ED3D7D"/>
    <w:rsid w:val="00ED4565"/>
    <w:rsid w:val="00ED4A29"/>
    <w:rsid w:val="00ED4CBE"/>
    <w:rsid w:val="00ED5485"/>
    <w:rsid w:val="00ED63F9"/>
    <w:rsid w:val="00ED6415"/>
    <w:rsid w:val="00ED641B"/>
    <w:rsid w:val="00EE06A4"/>
    <w:rsid w:val="00EE10BB"/>
    <w:rsid w:val="00EE128F"/>
    <w:rsid w:val="00EE1ED5"/>
    <w:rsid w:val="00EE44C8"/>
    <w:rsid w:val="00EE5122"/>
    <w:rsid w:val="00EE59B7"/>
    <w:rsid w:val="00EE67B8"/>
    <w:rsid w:val="00EE6E3B"/>
    <w:rsid w:val="00EE76B6"/>
    <w:rsid w:val="00EF0A19"/>
    <w:rsid w:val="00EF0E3E"/>
    <w:rsid w:val="00EF1067"/>
    <w:rsid w:val="00EF2675"/>
    <w:rsid w:val="00EF2A24"/>
    <w:rsid w:val="00EF4C13"/>
    <w:rsid w:val="00EF54E3"/>
    <w:rsid w:val="00EF5762"/>
    <w:rsid w:val="00EF6857"/>
    <w:rsid w:val="00EF6E9C"/>
    <w:rsid w:val="00EF7F46"/>
    <w:rsid w:val="00F00CC9"/>
    <w:rsid w:val="00F013E6"/>
    <w:rsid w:val="00F0270A"/>
    <w:rsid w:val="00F02930"/>
    <w:rsid w:val="00F02E0F"/>
    <w:rsid w:val="00F03150"/>
    <w:rsid w:val="00F038DA"/>
    <w:rsid w:val="00F03BC3"/>
    <w:rsid w:val="00F03E8F"/>
    <w:rsid w:val="00F04341"/>
    <w:rsid w:val="00F0487B"/>
    <w:rsid w:val="00F05608"/>
    <w:rsid w:val="00F05800"/>
    <w:rsid w:val="00F0591B"/>
    <w:rsid w:val="00F062F5"/>
    <w:rsid w:val="00F063D9"/>
    <w:rsid w:val="00F06E1B"/>
    <w:rsid w:val="00F0738C"/>
    <w:rsid w:val="00F07833"/>
    <w:rsid w:val="00F1092D"/>
    <w:rsid w:val="00F10A1C"/>
    <w:rsid w:val="00F10D7E"/>
    <w:rsid w:val="00F10F93"/>
    <w:rsid w:val="00F1117F"/>
    <w:rsid w:val="00F121CF"/>
    <w:rsid w:val="00F122CB"/>
    <w:rsid w:val="00F13527"/>
    <w:rsid w:val="00F13941"/>
    <w:rsid w:val="00F13DD4"/>
    <w:rsid w:val="00F13E2E"/>
    <w:rsid w:val="00F13E3F"/>
    <w:rsid w:val="00F167AE"/>
    <w:rsid w:val="00F208A2"/>
    <w:rsid w:val="00F21DCB"/>
    <w:rsid w:val="00F228E0"/>
    <w:rsid w:val="00F22E7E"/>
    <w:rsid w:val="00F233C7"/>
    <w:rsid w:val="00F23582"/>
    <w:rsid w:val="00F23B4B"/>
    <w:rsid w:val="00F24D53"/>
    <w:rsid w:val="00F27389"/>
    <w:rsid w:val="00F277B3"/>
    <w:rsid w:val="00F30462"/>
    <w:rsid w:val="00F305B4"/>
    <w:rsid w:val="00F30600"/>
    <w:rsid w:val="00F30AEE"/>
    <w:rsid w:val="00F319E2"/>
    <w:rsid w:val="00F31D0D"/>
    <w:rsid w:val="00F3267E"/>
    <w:rsid w:val="00F34018"/>
    <w:rsid w:val="00F3501D"/>
    <w:rsid w:val="00F361BF"/>
    <w:rsid w:val="00F3638F"/>
    <w:rsid w:val="00F3684C"/>
    <w:rsid w:val="00F36D12"/>
    <w:rsid w:val="00F3704A"/>
    <w:rsid w:val="00F372E1"/>
    <w:rsid w:val="00F40D1D"/>
    <w:rsid w:val="00F4104E"/>
    <w:rsid w:val="00F416CB"/>
    <w:rsid w:val="00F41C34"/>
    <w:rsid w:val="00F4248A"/>
    <w:rsid w:val="00F434F1"/>
    <w:rsid w:val="00F437C5"/>
    <w:rsid w:val="00F44EC4"/>
    <w:rsid w:val="00F459EC"/>
    <w:rsid w:val="00F46159"/>
    <w:rsid w:val="00F466AF"/>
    <w:rsid w:val="00F46701"/>
    <w:rsid w:val="00F47792"/>
    <w:rsid w:val="00F47FDB"/>
    <w:rsid w:val="00F5056E"/>
    <w:rsid w:val="00F50846"/>
    <w:rsid w:val="00F5095F"/>
    <w:rsid w:val="00F50B11"/>
    <w:rsid w:val="00F52627"/>
    <w:rsid w:val="00F54C09"/>
    <w:rsid w:val="00F55B43"/>
    <w:rsid w:val="00F55CB4"/>
    <w:rsid w:val="00F56AB6"/>
    <w:rsid w:val="00F576B8"/>
    <w:rsid w:val="00F57B2A"/>
    <w:rsid w:val="00F60ED7"/>
    <w:rsid w:val="00F617F0"/>
    <w:rsid w:val="00F626EC"/>
    <w:rsid w:val="00F63287"/>
    <w:rsid w:val="00F6345E"/>
    <w:rsid w:val="00F636D2"/>
    <w:rsid w:val="00F63899"/>
    <w:rsid w:val="00F639C3"/>
    <w:rsid w:val="00F63CFB"/>
    <w:rsid w:val="00F64DEB"/>
    <w:rsid w:val="00F6513A"/>
    <w:rsid w:val="00F654E3"/>
    <w:rsid w:val="00F66E0B"/>
    <w:rsid w:val="00F676C3"/>
    <w:rsid w:val="00F71270"/>
    <w:rsid w:val="00F714E5"/>
    <w:rsid w:val="00F71AE1"/>
    <w:rsid w:val="00F73910"/>
    <w:rsid w:val="00F757AA"/>
    <w:rsid w:val="00F76474"/>
    <w:rsid w:val="00F80AFA"/>
    <w:rsid w:val="00F81416"/>
    <w:rsid w:val="00F81B12"/>
    <w:rsid w:val="00F81BF3"/>
    <w:rsid w:val="00F81EE5"/>
    <w:rsid w:val="00F83079"/>
    <w:rsid w:val="00F84DD3"/>
    <w:rsid w:val="00F856E6"/>
    <w:rsid w:val="00F8600C"/>
    <w:rsid w:val="00F86A4B"/>
    <w:rsid w:val="00F90249"/>
    <w:rsid w:val="00F91324"/>
    <w:rsid w:val="00F91F55"/>
    <w:rsid w:val="00F939C1"/>
    <w:rsid w:val="00F94762"/>
    <w:rsid w:val="00F959EE"/>
    <w:rsid w:val="00F95B16"/>
    <w:rsid w:val="00F96CAF"/>
    <w:rsid w:val="00F97F38"/>
    <w:rsid w:val="00FA1700"/>
    <w:rsid w:val="00FA1D19"/>
    <w:rsid w:val="00FA1E4C"/>
    <w:rsid w:val="00FA2054"/>
    <w:rsid w:val="00FA25DC"/>
    <w:rsid w:val="00FA2662"/>
    <w:rsid w:val="00FA3EFF"/>
    <w:rsid w:val="00FA4450"/>
    <w:rsid w:val="00FA4A4E"/>
    <w:rsid w:val="00FA4B69"/>
    <w:rsid w:val="00FA5362"/>
    <w:rsid w:val="00FA54EE"/>
    <w:rsid w:val="00FA6ACB"/>
    <w:rsid w:val="00FA74FB"/>
    <w:rsid w:val="00FA772F"/>
    <w:rsid w:val="00FA77A3"/>
    <w:rsid w:val="00FB1CBD"/>
    <w:rsid w:val="00FB1ED6"/>
    <w:rsid w:val="00FB2287"/>
    <w:rsid w:val="00FB23FC"/>
    <w:rsid w:val="00FB25D8"/>
    <w:rsid w:val="00FB2869"/>
    <w:rsid w:val="00FB2A9C"/>
    <w:rsid w:val="00FB3726"/>
    <w:rsid w:val="00FB3765"/>
    <w:rsid w:val="00FB48CF"/>
    <w:rsid w:val="00FB48FE"/>
    <w:rsid w:val="00FB5DC6"/>
    <w:rsid w:val="00FB7096"/>
    <w:rsid w:val="00FB76D2"/>
    <w:rsid w:val="00FB7F33"/>
    <w:rsid w:val="00FC0D8E"/>
    <w:rsid w:val="00FC1022"/>
    <w:rsid w:val="00FC11FF"/>
    <w:rsid w:val="00FC1C08"/>
    <w:rsid w:val="00FC1FC6"/>
    <w:rsid w:val="00FC2768"/>
    <w:rsid w:val="00FC2EA1"/>
    <w:rsid w:val="00FC2FFB"/>
    <w:rsid w:val="00FC328E"/>
    <w:rsid w:val="00FC340B"/>
    <w:rsid w:val="00FC41A9"/>
    <w:rsid w:val="00FC44FA"/>
    <w:rsid w:val="00FC4574"/>
    <w:rsid w:val="00FC4673"/>
    <w:rsid w:val="00FC53E8"/>
    <w:rsid w:val="00FC5740"/>
    <w:rsid w:val="00FC5BEF"/>
    <w:rsid w:val="00FC676C"/>
    <w:rsid w:val="00FC6795"/>
    <w:rsid w:val="00FC7D48"/>
    <w:rsid w:val="00FD0352"/>
    <w:rsid w:val="00FD0696"/>
    <w:rsid w:val="00FD1870"/>
    <w:rsid w:val="00FD4320"/>
    <w:rsid w:val="00FD45CE"/>
    <w:rsid w:val="00FD46FB"/>
    <w:rsid w:val="00FD471A"/>
    <w:rsid w:val="00FD4AC0"/>
    <w:rsid w:val="00FD5726"/>
    <w:rsid w:val="00FD69B1"/>
    <w:rsid w:val="00FD6C27"/>
    <w:rsid w:val="00FD6C67"/>
    <w:rsid w:val="00FD7D55"/>
    <w:rsid w:val="00FE0C7E"/>
    <w:rsid w:val="00FE0E51"/>
    <w:rsid w:val="00FE4D53"/>
    <w:rsid w:val="00FE50C0"/>
    <w:rsid w:val="00FE5484"/>
    <w:rsid w:val="00FE57C8"/>
    <w:rsid w:val="00FE655B"/>
    <w:rsid w:val="00FE7B9C"/>
    <w:rsid w:val="00FE7FBE"/>
    <w:rsid w:val="00FF06C2"/>
    <w:rsid w:val="00FF1838"/>
    <w:rsid w:val="00FF1D5A"/>
    <w:rsid w:val="00FF200E"/>
    <w:rsid w:val="00FF35FC"/>
    <w:rsid w:val="00FF476D"/>
    <w:rsid w:val="00FF47EE"/>
    <w:rsid w:val="00FF4F6A"/>
    <w:rsid w:val="00FF522F"/>
    <w:rsid w:val="00FF649F"/>
    <w:rsid w:val="00FF64D8"/>
    <w:rsid w:val="00FF7506"/>
    <w:rsid w:val="00FF7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E76"/>
  </w:style>
  <w:style w:type="paragraph" w:styleId="1">
    <w:name w:val="heading 1"/>
    <w:basedOn w:val="a0"/>
    <w:next w:val="a0"/>
    <w:link w:val="10"/>
    <w:qFormat/>
    <w:rsid w:val="005C22C5"/>
    <w:pPr>
      <w:keepNext/>
      <w:spacing w:before="240" w:after="60"/>
      <w:outlineLvl w:val="0"/>
    </w:pPr>
    <w:rPr>
      <w:rFonts w:ascii="Arial" w:eastAsia="Times New Roman" w:hAnsi="Arial"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Абзац списка11,List Paragraph"/>
    <w:basedOn w:val="a0"/>
    <w:link w:val="a5"/>
    <w:uiPriority w:val="34"/>
    <w:qFormat/>
    <w:rsid w:val="00437E76"/>
    <w:pPr>
      <w:ind w:left="720"/>
      <w:contextualSpacing/>
    </w:pPr>
    <w:rPr>
      <w:rFonts w:eastAsiaTheme="minorEastAsia"/>
      <w:lang w:eastAsia="ru-RU"/>
    </w:rPr>
  </w:style>
  <w:style w:type="character" w:styleId="a6">
    <w:name w:val="Hyperlink"/>
    <w:basedOn w:val="a1"/>
    <w:uiPriority w:val="99"/>
    <w:unhideWhenUsed/>
    <w:rsid w:val="00997A2B"/>
    <w:rPr>
      <w:color w:val="0000FF" w:themeColor="hyperlink"/>
      <w:u w:val="single"/>
    </w:rPr>
  </w:style>
  <w:style w:type="paragraph" w:customStyle="1" w:styleId="ConsPlusNormal">
    <w:name w:val="ConsPlusNormal"/>
    <w:link w:val="ConsPlusNormal0"/>
    <w:rsid w:val="00997A2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5">
    <w:name w:val="Основной текст (5)_"/>
    <w:basedOn w:val="a1"/>
    <w:link w:val="50"/>
    <w:uiPriority w:val="99"/>
    <w:locked/>
    <w:rsid w:val="003B59BE"/>
    <w:rPr>
      <w:rFonts w:ascii="Times New Roman" w:hAnsi="Times New Roman" w:cs="Times New Roman"/>
      <w:sz w:val="26"/>
      <w:szCs w:val="26"/>
      <w:shd w:val="clear" w:color="auto" w:fill="FFFFFF"/>
    </w:rPr>
  </w:style>
  <w:style w:type="paragraph" w:customStyle="1" w:styleId="50">
    <w:name w:val="Основной текст (5)"/>
    <w:basedOn w:val="a0"/>
    <w:link w:val="5"/>
    <w:uiPriority w:val="99"/>
    <w:rsid w:val="003B59BE"/>
    <w:pPr>
      <w:shd w:val="clear" w:color="auto" w:fill="FFFFFF"/>
      <w:spacing w:after="0" w:line="310" w:lineRule="exact"/>
      <w:ind w:firstLine="520"/>
      <w:jc w:val="both"/>
    </w:pPr>
    <w:rPr>
      <w:rFonts w:ascii="Times New Roman" w:hAnsi="Times New Roman" w:cs="Times New Roman"/>
      <w:sz w:val="26"/>
      <w:szCs w:val="26"/>
    </w:rPr>
  </w:style>
  <w:style w:type="paragraph" w:styleId="a7">
    <w:name w:val="Subtitle"/>
    <w:basedOn w:val="a0"/>
    <w:link w:val="a8"/>
    <w:qFormat/>
    <w:rsid w:val="00D5787B"/>
    <w:pPr>
      <w:spacing w:after="0" w:line="240" w:lineRule="auto"/>
      <w:jc w:val="center"/>
    </w:pPr>
    <w:rPr>
      <w:rFonts w:ascii="Times New Roman" w:eastAsia="Times New Roman" w:hAnsi="Times New Roman" w:cs="Times New Roman"/>
      <w:b/>
      <w:sz w:val="40"/>
      <w:szCs w:val="20"/>
      <w:lang w:eastAsia="ru-RU"/>
    </w:rPr>
  </w:style>
  <w:style w:type="character" w:customStyle="1" w:styleId="a8">
    <w:name w:val="Подзаголовок Знак"/>
    <w:basedOn w:val="a1"/>
    <w:link w:val="a7"/>
    <w:rsid w:val="00D5787B"/>
    <w:rPr>
      <w:rFonts w:ascii="Times New Roman" w:eastAsia="Times New Roman" w:hAnsi="Times New Roman" w:cs="Times New Roman"/>
      <w:b/>
      <w:sz w:val="40"/>
      <w:szCs w:val="20"/>
      <w:lang w:eastAsia="ru-RU"/>
    </w:rPr>
  </w:style>
  <w:style w:type="paragraph" w:styleId="a9">
    <w:name w:val="header"/>
    <w:basedOn w:val="a0"/>
    <w:link w:val="aa"/>
    <w:uiPriority w:val="99"/>
    <w:unhideWhenUsed/>
    <w:rsid w:val="00BB01C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B01CA"/>
  </w:style>
  <w:style w:type="paragraph" w:styleId="ab">
    <w:name w:val="footer"/>
    <w:basedOn w:val="a0"/>
    <w:link w:val="ac"/>
    <w:uiPriority w:val="99"/>
    <w:unhideWhenUsed/>
    <w:rsid w:val="00BB01C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B01CA"/>
  </w:style>
  <w:style w:type="character" w:customStyle="1" w:styleId="apple-converted-space">
    <w:name w:val="apple-converted-space"/>
    <w:basedOn w:val="a1"/>
    <w:rsid w:val="002C2255"/>
  </w:style>
  <w:style w:type="character" w:customStyle="1" w:styleId="10">
    <w:name w:val="Заголовок 1 Знак"/>
    <w:basedOn w:val="a1"/>
    <w:link w:val="1"/>
    <w:rsid w:val="005C22C5"/>
    <w:rPr>
      <w:rFonts w:ascii="Arial" w:eastAsia="Times New Roman" w:hAnsi="Arial" w:cs="Times New Roman"/>
      <w:b/>
      <w:bCs/>
      <w:kern w:val="32"/>
      <w:sz w:val="32"/>
      <w:szCs w:val="32"/>
      <w:lang w:eastAsia="ru-RU"/>
    </w:rPr>
  </w:style>
  <w:style w:type="paragraph" w:styleId="ad">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Знак"/>
    <w:basedOn w:val="a0"/>
    <w:link w:val="ae"/>
    <w:semiHidden/>
    <w:rsid w:val="005C22C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basedOn w:val="a1"/>
    <w:link w:val="ad"/>
    <w:semiHidden/>
    <w:rsid w:val="005C22C5"/>
    <w:rPr>
      <w:rFonts w:ascii="Times New Roman" w:eastAsia="Times New Roman" w:hAnsi="Times New Roman" w:cs="Times New Roman"/>
      <w:sz w:val="20"/>
      <w:szCs w:val="20"/>
      <w:lang w:eastAsia="ru-RU"/>
    </w:rPr>
  </w:style>
  <w:style w:type="character" w:styleId="af">
    <w:name w:val="footnote reference"/>
    <w:aliases w:val="Ciae niinee 1,Ciae niinee-FN,Знак сноски-FN,Çíàê ñíîñêè 1,Çíàê ñíîñêè-FN"/>
    <w:semiHidden/>
    <w:rsid w:val="005C22C5"/>
    <w:rPr>
      <w:rFonts w:cs="Times New Roman"/>
      <w:vertAlign w:val="superscript"/>
    </w:rPr>
  </w:style>
  <w:style w:type="character" w:customStyle="1" w:styleId="af0">
    <w:name w:val="Основной текст_"/>
    <w:basedOn w:val="a1"/>
    <w:link w:val="11"/>
    <w:locked/>
    <w:rsid w:val="009B003B"/>
    <w:rPr>
      <w:rFonts w:ascii="Times New Roman" w:eastAsia="Times New Roman" w:hAnsi="Times New Roman" w:cs="Times New Roman"/>
      <w:sz w:val="26"/>
      <w:szCs w:val="26"/>
      <w:shd w:val="clear" w:color="auto" w:fill="FFFFFF"/>
    </w:rPr>
  </w:style>
  <w:style w:type="paragraph" w:customStyle="1" w:styleId="11">
    <w:name w:val="Основной текст1"/>
    <w:basedOn w:val="a0"/>
    <w:link w:val="af0"/>
    <w:rsid w:val="009B003B"/>
    <w:pPr>
      <w:shd w:val="clear" w:color="auto" w:fill="FFFFFF"/>
      <w:spacing w:after="0" w:line="324" w:lineRule="exact"/>
      <w:jc w:val="both"/>
    </w:pPr>
    <w:rPr>
      <w:rFonts w:ascii="Times New Roman" w:eastAsia="Times New Roman" w:hAnsi="Times New Roman" w:cs="Times New Roman"/>
      <w:sz w:val="26"/>
      <w:szCs w:val="26"/>
    </w:rPr>
  </w:style>
  <w:style w:type="character" w:customStyle="1" w:styleId="FontStyle13">
    <w:name w:val="Font Style13"/>
    <w:basedOn w:val="a1"/>
    <w:uiPriority w:val="99"/>
    <w:rsid w:val="007B139A"/>
    <w:rPr>
      <w:rFonts w:ascii="Times New Roman" w:hAnsi="Times New Roman" w:cs="Times New Roman" w:hint="default"/>
      <w:sz w:val="26"/>
      <w:szCs w:val="26"/>
    </w:rPr>
  </w:style>
  <w:style w:type="character" w:customStyle="1" w:styleId="FontStyle55">
    <w:name w:val="Font Style55"/>
    <w:uiPriority w:val="99"/>
    <w:rsid w:val="007B139A"/>
    <w:rPr>
      <w:rFonts w:ascii="Times New Roman" w:hAnsi="Times New Roman" w:cs="Times New Roman"/>
      <w:sz w:val="28"/>
      <w:szCs w:val="28"/>
    </w:rPr>
  </w:style>
  <w:style w:type="character" w:customStyle="1" w:styleId="FontStyle72">
    <w:name w:val="Font Style72"/>
    <w:uiPriority w:val="99"/>
    <w:rsid w:val="007B139A"/>
    <w:rPr>
      <w:rFonts w:ascii="Times New Roman" w:hAnsi="Times New Roman" w:cs="Times New Roman"/>
      <w:sz w:val="28"/>
      <w:szCs w:val="28"/>
    </w:rPr>
  </w:style>
  <w:style w:type="paragraph" w:customStyle="1" w:styleId="Style2">
    <w:name w:val="Style2"/>
    <w:basedOn w:val="a0"/>
    <w:uiPriority w:val="99"/>
    <w:rsid w:val="007B139A"/>
    <w:pPr>
      <w:autoSpaceDE w:val="0"/>
      <w:autoSpaceDN w:val="0"/>
      <w:spacing w:after="0" w:line="322" w:lineRule="exact"/>
      <w:jc w:val="center"/>
    </w:pPr>
    <w:rPr>
      <w:rFonts w:ascii="Times New Roman" w:hAnsi="Times New Roman" w:cs="Times New Roman"/>
      <w:sz w:val="24"/>
      <w:szCs w:val="24"/>
      <w:lang w:eastAsia="ru-RU"/>
    </w:rPr>
  </w:style>
  <w:style w:type="paragraph" w:customStyle="1" w:styleId="Style7">
    <w:name w:val="Style7"/>
    <w:basedOn w:val="a0"/>
    <w:uiPriority w:val="99"/>
    <w:rsid w:val="007B139A"/>
    <w:pPr>
      <w:widowControl w:val="0"/>
      <w:autoSpaceDE w:val="0"/>
      <w:autoSpaceDN w:val="0"/>
      <w:adjustRightInd w:val="0"/>
      <w:spacing w:after="0" w:line="362" w:lineRule="exact"/>
      <w:ind w:firstLine="710"/>
      <w:jc w:val="both"/>
    </w:pPr>
    <w:rPr>
      <w:rFonts w:ascii="Times New Roman" w:eastAsia="Times New Roman" w:hAnsi="Times New Roman" w:cs="Times New Roman"/>
      <w:sz w:val="24"/>
      <w:szCs w:val="24"/>
      <w:lang w:eastAsia="ru-RU"/>
    </w:rPr>
  </w:style>
  <w:style w:type="paragraph" w:styleId="af1">
    <w:name w:val="Normal (Web)"/>
    <w:basedOn w:val="a0"/>
    <w:uiPriority w:val="99"/>
    <w:unhideWhenUsed/>
    <w:rsid w:val="007B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454F93"/>
    <w:rPr>
      <w:rFonts w:ascii="Times New Roman" w:hAnsi="Times New Roman" w:cs="Times New Roman" w:hint="default"/>
      <w:b/>
      <w:bCs/>
      <w:sz w:val="28"/>
      <w:szCs w:val="28"/>
    </w:rPr>
  </w:style>
  <w:style w:type="paragraph" w:customStyle="1" w:styleId="af2">
    <w:name w:val="Знак"/>
    <w:basedOn w:val="a0"/>
    <w:rsid w:val="002E73B7"/>
    <w:pPr>
      <w:spacing w:after="0" w:line="240" w:lineRule="auto"/>
    </w:pPr>
    <w:rPr>
      <w:rFonts w:ascii="Verdana" w:eastAsia="Times New Roman" w:hAnsi="Verdana" w:cs="Verdana"/>
      <w:sz w:val="20"/>
      <w:szCs w:val="20"/>
      <w:lang w:val="en-US"/>
    </w:rPr>
  </w:style>
  <w:style w:type="character" w:customStyle="1" w:styleId="af3">
    <w:name w:val="Основной текст Знак"/>
    <w:link w:val="af4"/>
    <w:rsid w:val="000B1DAC"/>
    <w:rPr>
      <w:sz w:val="23"/>
      <w:szCs w:val="23"/>
      <w:shd w:val="clear" w:color="auto" w:fill="FFFFFF"/>
    </w:rPr>
  </w:style>
  <w:style w:type="paragraph" w:styleId="af4">
    <w:name w:val="Body Text"/>
    <w:basedOn w:val="a0"/>
    <w:link w:val="af3"/>
    <w:uiPriority w:val="99"/>
    <w:rsid w:val="000B1DAC"/>
    <w:pPr>
      <w:shd w:val="clear" w:color="auto" w:fill="FFFFFF"/>
      <w:spacing w:after="0" w:line="293" w:lineRule="exact"/>
    </w:pPr>
    <w:rPr>
      <w:sz w:val="23"/>
      <w:szCs w:val="23"/>
    </w:rPr>
  </w:style>
  <w:style w:type="character" w:customStyle="1" w:styleId="12">
    <w:name w:val="Основной текст Знак1"/>
    <w:basedOn w:val="a1"/>
    <w:uiPriority w:val="99"/>
    <w:semiHidden/>
    <w:rsid w:val="000B1DAC"/>
  </w:style>
  <w:style w:type="paragraph" w:customStyle="1" w:styleId="ConsTitle">
    <w:name w:val="ConsTitle"/>
    <w:rsid w:val="00C37A16"/>
    <w:pPr>
      <w:widowControl w:val="0"/>
      <w:spacing w:after="0" w:line="240" w:lineRule="auto"/>
    </w:pPr>
    <w:rPr>
      <w:rFonts w:ascii="Arial" w:eastAsia="Times New Roman" w:hAnsi="Arial" w:cs="Times New Roman"/>
      <w:b/>
      <w:snapToGrid w:val="0"/>
      <w:sz w:val="16"/>
      <w:szCs w:val="20"/>
      <w:lang w:eastAsia="ru-RU"/>
    </w:rPr>
  </w:style>
  <w:style w:type="paragraph" w:styleId="a">
    <w:name w:val="List Bullet"/>
    <w:basedOn w:val="a0"/>
    <w:uiPriority w:val="99"/>
    <w:unhideWhenUsed/>
    <w:rsid w:val="002615C3"/>
    <w:pPr>
      <w:numPr>
        <w:numId w:val="3"/>
      </w:numPr>
      <w:spacing w:after="0" w:line="240" w:lineRule="auto"/>
      <w:contextualSpacing/>
    </w:pPr>
    <w:rPr>
      <w:rFonts w:ascii="Times New Roman" w:eastAsia="Times New Roman" w:hAnsi="Times New Roman" w:cs="Times New Roman"/>
      <w:sz w:val="24"/>
      <w:szCs w:val="24"/>
      <w:lang w:eastAsia="ru-RU"/>
    </w:rPr>
  </w:style>
  <w:style w:type="paragraph" w:customStyle="1" w:styleId="rtejustify">
    <w:name w:val="rtejustify"/>
    <w:basedOn w:val="a0"/>
    <w:rsid w:val="0074719C"/>
    <w:pPr>
      <w:spacing w:before="100" w:beforeAutospacing="1" w:after="150" w:line="240" w:lineRule="auto"/>
      <w:jc w:val="both"/>
    </w:pPr>
    <w:rPr>
      <w:rFonts w:ascii="Times New Roman" w:eastAsia="Times New Roman" w:hAnsi="Times New Roman" w:cs="Times New Roman"/>
      <w:sz w:val="24"/>
      <w:szCs w:val="24"/>
      <w:lang w:eastAsia="ru-RU"/>
    </w:rPr>
  </w:style>
  <w:style w:type="table" w:styleId="af5">
    <w:name w:val="Table Grid"/>
    <w:basedOn w:val="a2"/>
    <w:uiPriority w:val="59"/>
    <w:rsid w:val="0039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967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6">
    <w:name w:val="Plain Text"/>
    <w:basedOn w:val="a0"/>
    <w:link w:val="af7"/>
    <w:uiPriority w:val="99"/>
    <w:unhideWhenUsed/>
    <w:rsid w:val="00596732"/>
    <w:pPr>
      <w:spacing w:after="0" w:line="240" w:lineRule="auto"/>
    </w:pPr>
    <w:rPr>
      <w:rFonts w:ascii="Consolas" w:eastAsiaTheme="minorEastAsia" w:hAnsi="Consolas"/>
      <w:sz w:val="21"/>
      <w:szCs w:val="21"/>
      <w:lang w:eastAsia="ru-RU"/>
    </w:rPr>
  </w:style>
  <w:style w:type="character" w:customStyle="1" w:styleId="af7">
    <w:name w:val="Текст Знак"/>
    <w:basedOn w:val="a1"/>
    <w:link w:val="af6"/>
    <w:uiPriority w:val="99"/>
    <w:rsid w:val="00596732"/>
    <w:rPr>
      <w:rFonts w:ascii="Consolas" w:eastAsiaTheme="minorEastAsia" w:hAnsi="Consolas"/>
      <w:sz w:val="21"/>
      <w:szCs w:val="21"/>
      <w:lang w:eastAsia="ru-RU"/>
    </w:rPr>
  </w:style>
  <w:style w:type="paragraph" w:styleId="af8">
    <w:name w:val="No Spacing"/>
    <w:link w:val="af9"/>
    <w:uiPriority w:val="1"/>
    <w:qFormat/>
    <w:rsid w:val="00FA772F"/>
    <w:pPr>
      <w:spacing w:after="0" w:line="240" w:lineRule="auto"/>
      <w:jc w:val="both"/>
    </w:pPr>
    <w:rPr>
      <w:rFonts w:ascii="Times New Roman" w:eastAsia="Calibri" w:hAnsi="Times New Roman" w:cs="Times New Roman"/>
      <w:sz w:val="28"/>
      <w:szCs w:val="28"/>
    </w:rPr>
  </w:style>
  <w:style w:type="character" w:customStyle="1" w:styleId="af9">
    <w:name w:val="Без интервала Знак"/>
    <w:link w:val="af8"/>
    <w:uiPriority w:val="1"/>
    <w:locked/>
    <w:rsid w:val="00FA772F"/>
    <w:rPr>
      <w:rFonts w:ascii="Times New Roman" w:eastAsia="Calibri" w:hAnsi="Times New Roman" w:cs="Times New Roman"/>
      <w:sz w:val="28"/>
      <w:szCs w:val="28"/>
    </w:rPr>
  </w:style>
  <w:style w:type="character" w:customStyle="1" w:styleId="apple-style-span">
    <w:name w:val="apple-style-span"/>
    <w:basedOn w:val="a1"/>
    <w:rsid w:val="00271D3B"/>
  </w:style>
  <w:style w:type="paragraph" w:styleId="afa">
    <w:name w:val="Balloon Text"/>
    <w:basedOn w:val="a0"/>
    <w:link w:val="afb"/>
    <w:uiPriority w:val="99"/>
    <w:semiHidden/>
    <w:unhideWhenUsed/>
    <w:rsid w:val="00174870"/>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174870"/>
    <w:rPr>
      <w:rFonts w:ascii="Tahoma" w:hAnsi="Tahoma" w:cs="Tahoma"/>
      <w:sz w:val="16"/>
      <w:szCs w:val="16"/>
    </w:rPr>
  </w:style>
  <w:style w:type="character" w:customStyle="1" w:styleId="13">
    <w:name w:val="стиль1"/>
    <w:basedOn w:val="a1"/>
    <w:rsid w:val="008120F0"/>
  </w:style>
  <w:style w:type="paragraph" w:customStyle="1" w:styleId="2">
    <w:name w:val="Знак2"/>
    <w:basedOn w:val="a0"/>
    <w:rsid w:val="00AF1369"/>
    <w:pPr>
      <w:spacing w:after="160" w:line="240" w:lineRule="exact"/>
    </w:pPr>
    <w:rPr>
      <w:rFonts w:ascii="Verdana" w:eastAsia="Times New Roman" w:hAnsi="Verdana" w:cs="Times New Roman"/>
      <w:sz w:val="20"/>
      <w:szCs w:val="20"/>
      <w:lang w:val="en-US"/>
    </w:rPr>
  </w:style>
  <w:style w:type="character" w:customStyle="1" w:styleId="afc">
    <w:name w:val="Основной текст + Полужирный"/>
    <w:basedOn w:val="af0"/>
    <w:rsid w:val="005920B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3pt">
    <w:name w:val="Основной текст + 13 pt"/>
    <w:basedOn w:val="af0"/>
    <w:rsid w:val="003A0F7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0pt">
    <w:name w:val="Основной текст + Курсив;Интервал 0 pt"/>
    <w:basedOn w:val="af0"/>
    <w:rsid w:val="003A0F71"/>
    <w:rPr>
      <w:rFonts w:ascii="Times New Roman" w:eastAsia="Times New Roman" w:hAnsi="Times New Roman" w:cs="Times New Roman"/>
      <w:b w:val="0"/>
      <w:bCs w:val="0"/>
      <w:i/>
      <w:iCs/>
      <w:smallCaps w:val="0"/>
      <w:strike w:val="0"/>
      <w:spacing w:val="10"/>
      <w:sz w:val="27"/>
      <w:szCs w:val="27"/>
      <w:shd w:val="clear" w:color="auto" w:fill="FFFFFF"/>
    </w:rPr>
  </w:style>
  <w:style w:type="character" w:customStyle="1" w:styleId="12pt">
    <w:name w:val="Основной текст + 12 pt;Курсив;Малые прописные"/>
    <w:basedOn w:val="af0"/>
    <w:rsid w:val="003A0F71"/>
    <w:rPr>
      <w:rFonts w:ascii="Times New Roman" w:eastAsia="Times New Roman" w:hAnsi="Times New Roman" w:cs="Times New Roman"/>
      <w:b w:val="0"/>
      <w:bCs w:val="0"/>
      <w:i/>
      <w:iCs/>
      <w:smallCaps/>
      <w:strike w:val="0"/>
      <w:spacing w:val="0"/>
      <w:sz w:val="24"/>
      <w:szCs w:val="24"/>
      <w:shd w:val="clear" w:color="auto" w:fill="FFFFFF"/>
    </w:rPr>
  </w:style>
  <w:style w:type="paragraph" w:customStyle="1" w:styleId="decor">
    <w:name w:val="decor"/>
    <w:basedOn w:val="a0"/>
    <w:uiPriority w:val="99"/>
    <w:rsid w:val="00161B42"/>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character" w:customStyle="1" w:styleId="7">
    <w:name w:val="Основной текст (7)_"/>
    <w:link w:val="70"/>
    <w:rsid w:val="00C213D3"/>
    <w:rPr>
      <w:sz w:val="27"/>
      <w:szCs w:val="27"/>
      <w:shd w:val="clear" w:color="auto" w:fill="FFFFFF"/>
    </w:rPr>
  </w:style>
  <w:style w:type="paragraph" w:customStyle="1" w:styleId="70">
    <w:name w:val="Основной текст (7)"/>
    <w:basedOn w:val="a0"/>
    <w:link w:val="7"/>
    <w:rsid w:val="00C213D3"/>
    <w:pPr>
      <w:shd w:val="clear" w:color="auto" w:fill="FFFFFF"/>
      <w:spacing w:after="300" w:line="319" w:lineRule="exact"/>
      <w:ind w:firstLine="720"/>
      <w:jc w:val="both"/>
    </w:pPr>
    <w:rPr>
      <w:sz w:val="27"/>
      <w:szCs w:val="27"/>
    </w:rPr>
  </w:style>
  <w:style w:type="character" w:customStyle="1" w:styleId="a5">
    <w:name w:val="Абзац списка Знак"/>
    <w:aliases w:val="ПАРАГРАФ Знак,Абзац списка11 Знак,List Paragraph Знак"/>
    <w:link w:val="a4"/>
    <w:uiPriority w:val="34"/>
    <w:locked/>
    <w:rsid w:val="000F4460"/>
    <w:rPr>
      <w:rFonts w:eastAsiaTheme="minorEastAsia"/>
      <w:lang w:eastAsia="ru-RU"/>
    </w:rPr>
  </w:style>
  <w:style w:type="paragraph" w:customStyle="1" w:styleId="dossiertitrebleu">
    <w:name w:val="dossiertitrebleu"/>
    <w:basedOn w:val="a0"/>
    <w:rsid w:val="0017489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20">
    <w:name w:val="Знак2"/>
    <w:basedOn w:val="a0"/>
    <w:rsid w:val="00923525"/>
    <w:pPr>
      <w:spacing w:after="160" w:line="240" w:lineRule="exact"/>
    </w:pPr>
    <w:rPr>
      <w:rFonts w:ascii="Verdana" w:eastAsia="Times New Roman" w:hAnsi="Verdana" w:cs="Times New Roman"/>
      <w:sz w:val="20"/>
      <w:szCs w:val="20"/>
      <w:lang w:val="en-US"/>
    </w:rPr>
  </w:style>
  <w:style w:type="paragraph" w:customStyle="1" w:styleId="afd">
    <w:name w:val="Знак"/>
    <w:basedOn w:val="a0"/>
    <w:rsid w:val="00B2063F"/>
    <w:pPr>
      <w:spacing w:after="0" w:line="240" w:lineRule="auto"/>
    </w:pPr>
    <w:rPr>
      <w:rFonts w:ascii="Verdana" w:eastAsia="Times New Roman" w:hAnsi="Verdana" w:cs="Verdana"/>
      <w:sz w:val="20"/>
      <w:szCs w:val="20"/>
      <w:lang w:val="en-US"/>
    </w:rPr>
  </w:style>
  <w:style w:type="paragraph" w:customStyle="1" w:styleId="ConsPlusTitle">
    <w:name w:val="ConsPlusTitle"/>
    <w:rsid w:val="0021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4">
    <w:name w:val="Название1"/>
    <w:basedOn w:val="a0"/>
    <w:rsid w:val="00C6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0"/>
    <w:rsid w:val="00437B8F"/>
    <w:pPr>
      <w:spacing w:after="0" w:line="240" w:lineRule="auto"/>
    </w:pPr>
    <w:rPr>
      <w:rFonts w:ascii="Verdana" w:eastAsia="Times New Roman" w:hAnsi="Verdana" w:cs="Verdana"/>
      <w:sz w:val="20"/>
      <w:szCs w:val="20"/>
      <w:lang w:val="en-US"/>
    </w:rPr>
  </w:style>
  <w:style w:type="paragraph" w:customStyle="1" w:styleId="aff">
    <w:name w:val="Знак"/>
    <w:basedOn w:val="a0"/>
    <w:rsid w:val="003713A4"/>
    <w:pPr>
      <w:spacing w:after="0" w:line="240" w:lineRule="auto"/>
    </w:pPr>
    <w:rPr>
      <w:rFonts w:ascii="Verdana" w:eastAsia="Times New Roman" w:hAnsi="Verdana" w:cs="Verdana"/>
      <w:sz w:val="20"/>
      <w:szCs w:val="20"/>
      <w:lang w:val="en-US"/>
    </w:rPr>
  </w:style>
  <w:style w:type="paragraph" w:customStyle="1" w:styleId="aff0">
    <w:name w:val="Знак"/>
    <w:basedOn w:val="a0"/>
    <w:rsid w:val="00FC340B"/>
    <w:pPr>
      <w:spacing w:after="0" w:line="240" w:lineRule="auto"/>
    </w:pPr>
    <w:rPr>
      <w:rFonts w:ascii="Verdana" w:eastAsia="Times New Roman" w:hAnsi="Verdana" w:cs="Verdana"/>
      <w:sz w:val="20"/>
      <w:szCs w:val="20"/>
      <w:lang w:val="en-US"/>
    </w:rPr>
  </w:style>
  <w:style w:type="character" w:customStyle="1" w:styleId="21">
    <w:name w:val="Основной текст (2)_"/>
    <w:link w:val="22"/>
    <w:rsid w:val="00141E0E"/>
    <w:rPr>
      <w:rFonts w:eastAsia="Times New Roman"/>
      <w:spacing w:val="-10"/>
      <w:sz w:val="29"/>
      <w:szCs w:val="29"/>
      <w:shd w:val="clear" w:color="auto" w:fill="FFFFFF"/>
    </w:rPr>
  </w:style>
  <w:style w:type="paragraph" w:customStyle="1" w:styleId="22">
    <w:name w:val="Основной текст (2)"/>
    <w:basedOn w:val="a0"/>
    <w:link w:val="21"/>
    <w:rsid w:val="00141E0E"/>
    <w:pPr>
      <w:shd w:val="clear" w:color="auto" w:fill="FFFFFF"/>
      <w:spacing w:before="960" w:after="0" w:line="320" w:lineRule="exact"/>
    </w:pPr>
    <w:rPr>
      <w:rFonts w:eastAsia="Times New Roman"/>
      <w:spacing w:val="-10"/>
      <w:sz w:val="29"/>
      <w:szCs w:val="29"/>
    </w:rPr>
  </w:style>
  <w:style w:type="character" w:customStyle="1" w:styleId="st1">
    <w:name w:val="st1"/>
    <w:basedOn w:val="a1"/>
    <w:rsid w:val="00D93C1A"/>
  </w:style>
  <w:style w:type="paragraph" w:customStyle="1" w:styleId="aff1">
    <w:name w:val="Стиль"/>
    <w:rsid w:val="008621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2">
    <w:name w:val="FollowedHyperlink"/>
    <w:basedOn w:val="a1"/>
    <w:uiPriority w:val="99"/>
    <w:semiHidden/>
    <w:unhideWhenUsed/>
    <w:rsid w:val="00B42A80"/>
    <w:rPr>
      <w:color w:val="800080" w:themeColor="followedHyperlink"/>
      <w:u w:val="single"/>
    </w:rPr>
  </w:style>
  <w:style w:type="paragraph" w:styleId="aff3">
    <w:name w:val="annotation text"/>
    <w:basedOn w:val="a0"/>
    <w:link w:val="aff4"/>
    <w:uiPriority w:val="99"/>
    <w:semiHidden/>
    <w:unhideWhenUsed/>
    <w:rsid w:val="00EC5D45"/>
    <w:pPr>
      <w:spacing w:line="240" w:lineRule="auto"/>
    </w:pPr>
    <w:rPr>
      <w:sz w:val="20"/>
      <w:szCs w:val="20"/>
    </w:rPr>
  </w:style>
  <w:style w:type="character" w:customStyle="1" w:styleId="aff4">
    <w:name w:val="Текст примечания Знак"/>
    <w:basedOn w:val="a1"/>
    <w:link w:val="aff3"/>
    <w:uiPriority w:val="99"/>
    <w:semiHidden/>
    <w:rsid w:val="00EC5D45"/>
    <w:rPr>
      <w:sz w:val="20"/>
      <w:szCs w:val="20"/>
    </w:rPr>
  </w:style>
  <w:style w:type="paragraph" w:customStyle="1" w:styleId="51">
    <w:name w:val="Основной текст5"/>
    <w:basedOn w:val="a0"/>
    <w:rsid w:val="008F4FCA"/>
    <w:pPr>
      <w:shd w:val="clear" w:color="auto" w:fill="FFFFFF"/>
      <w:spacing w:after="240" w:line="293" w:lineRule="exact"/>
      <w:jc w:val="center"/>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730C2F"/>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7E76"/>
  </w:style>
  <w:style w:type="paragraph" w:styleId="1">
    <w:name w:val="heading 1"/>
    <w:basedOn w:val="a0"/>
    <w:next w:val="a0"/>
    <w:link w:val="10"/>
    <w:qFormat/>
    <w:rsid w:val="005C22C5"/>
    <w:pPr>
      <w:keepNext/>
      <w:spacing w:before="240" w:after="60"/>
      <w:outlineLvl w:val="0"/>
    </w:pPr>
    <w:rPr>
      <w:rFonts w:ascii="Arial" w:eastAsia="Times New Roman" w:hAnsi="Arial"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ПАРАГРАФ,Абзац списка11,List Paragraph"/>
    <w:basedOn w:val="a0"/>
    <w:link w:val="a5"/>
    <w:uiPriority w:val="34"/>
    <w:qFormat/>
    <w:rsid w:val="00437E76"/>
    <w:pPr>
      <w:ind w:left="720"/>
      <w:contextualSpacing/>
    </w:pPr>
    <w:rPr>
      <w:rFonts w:eastAsiaTheme="minorEastAsia"/>
      <w:lang w:eastAsia="ru-RU"/>
    </w:rPr>
  </w:style>
  <w:style w:type="character" w:styleId="a6">
    <w:name w:val="Hyperlink"/>
    <w:basedOn w:val="a1"/>
    <w:uiPriority w:val="99"/>
    <w:unhideWhenUsed/>
    <w:rsid w:val="00997A2B"/>
    <w:rPr>
      <w:color w:val="0000FF" w:themeColor="hyperlink"/>
      <w:u w:val="single"/>
    </w:rPr>
  </w:style>
  <w:style w:type="paragraph" w:customStyle="1" w:styleId="ConsPlusNormal">
    <w:name w:val="ConsPlusNormal"/>
    <w:link w:val="ConsPlusNormal0"/>
    <w:rsid w:val="00997A2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5">
    <w:name w:val="Основной текст (5)_"/>
    <w:basedOn w:val="a1"/>
    <w:link w:val="50"/>
    <w:uiPriority w:val="99"/>
    <w:locked/>
    <w:rsid w:val="003B59BE"/>
    <w:rPr>
      <w:rFonts w:ascii="Times New Roman" w:hAnsi="Times New Roman" w:cs="Times New Roman"/>
      <w:sz w:val="26"/>
      <w:szCs w:val="26"/>
      <w:shd w:val="clear" w:color="auto" w:fill="FFFFFF"/>
    </w:rPr>
  </w:style>
  <w:style w:type="paragraph" w:customStyle="1" w:styleId="50">
    <w:name w:val="Основной текст (5)"/>
    <w:basedOn w:val="a0"/>
    <w:link w:val="5"/>
    <w:uiPriority w:val="99"/>
    <w:rsid w:val="003B59BE"/>
    <w:pPr>
      <w:shd w:val="clear" w:color="auto" w:fill="FFFFFF"/>
      <w:spacing w:after="0" w:line="310" w:lineRule="exact"/>
      <w:ind w:firstLine="520"/>
      <w:jc w:val="both"/>
    </w:pPr>
    <w:rPr>
      <w:rFonts w:ascii="Times New Roman" w:hAnsi="Times New Roman" w:cs="Times New Roman"/>
      <w:sz w:val="26"/>
      <w:szCs w:val="26"/>
    </w:rPr>
  </w:style>
  <w:style w:type="paragraph" w:styleId="a7">
    <w:name w:val="Subtitle"/>
    <w:basedOn w:val="a0"/>
    <w:link w:val="a8"/>
    <w:qFormat/>
    <w:rsid w:val="00D5787B"/>
    <w:pPr>
      <w:spacing w:after="0" w:line="240" w:lineRule="auto"/>
      <w:jc w:val="center"/>
    </w:pPr>
    <w:rPr>
      <w:rFonts w:ascii="Times New Roman" w:eastAsia="Times New Roman" w:hAnsi="Times New Roman" w:cs="Times New Roman"/>
      <w:b/>
      <w:sz w:val="40"/>
      <w:szCs w:val="20"/>
      <w:lang w:eastAsia="ru-RU"/>
    </w:rPr>
  </w:style>
  <w:style w:type="character" w:customStyle="1" w:styleId="a8">
    <w:name w:val="Подзаголовок Знак"/>
    <w:basedOn w:val="a1"/>
    <w:link w:val="a7"/>
    <w:rsid w:val="00D5787B"/>
    <w:rPr>
      <w:rFonts w:ascii="Times New Roman" w:eastAsia="Times New Roman" w:hAnsi="Times New Roman" w:cs="Times New Roman"/>
      <w:b/>
      <w:sz w:val="40"/>
      <w:szCs w:val="20"/>
      <w:lang w:eastAsia="ru-RU"/>
    </w:rPr>
  </w:style>
  <w:style w:type="paragraph" w:styleId="a9">
    <w:name w:val="header"/>
    <w:basedOn w:val="a0"/>
    <w:link w:val="aa"/>
    <w:uiPriority w:val="99"/>
    <w:unhideWhenUsed/>
    <w:rsid w:val="00BB01C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B01CA"/>
  </w:style>
  <w:style w:type="paragraph" w:styleId="ab">
    <w:name w:val="footer"/>
    <w:basedOn w:val="a0"/>
    <w:link w:val="ac"/>
    <w:uiPriority w:val="99"/>
    <w:unhideWhenUsed/>
    <w:rsid w:val="00BB01C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B01CA"/>
  </w:style>
  <w:style w:type="character" w:customStyle="1" w:styleId="apple-converted-space">
    <w:name w:val="apple-converted-space"/>
    <w:basedOn w:val="a1"/>
    <w:rsid w:val="002C2255"/>
  </w:style>
  <w:style w:type="character" w:customStyle="1" w:styleId="10">
    <w:name w:val="Заголовок 1 Знак"/>
    <w:basedOn w:val="a1"/>
    <w:link w:val="1"/>
    <w:rsid w:val="005C22C5"/>
    <w:rPr>
      <w:rFonts w:ascii="Arial" w:eastAsia="Times New Roman" w:hAnsi="Arial" w:cs="Times New Roman"/>
      <w:b/>
      <w:bCs/>
      <w:kern w:val="32"/>
      <w:sz w:val="32"/>
      <w:szCs w:val="32"/>
      <w:lang w:eastAsia="ru-RU"/>
    </w:rPr>
  </w:style>
  <w:style w:type="paragraph" w:styleId="ad">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Знак"/>
    <w:basedOn w:val="a0"/>
    <w:link w:val="ae"/>
    <w:semiHidden/>
    <w:rsid w:val="005C22C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basedOn w:val="a1"/>
    <w:link w:val="ad"/>
    <w:semiHidden/>
    <w:rsid w:val="005C22C5"/>
    <w:rPr>
      <w:rFonts w:ascii="Times New Roman" w:eastAsia="Times New Roman" w:hAnsi="Times New Roman" w:cs="Times New Roman"/>
      <w:sz w:val="20"/>
      <w:szCs w:val="20"/>
      <w:lang w:eastAsia="ru-RU"/>
    </w:rPr>
  </w:style>
  <w:style w:type="character" w:styleId="af">
    <w:name w:val="footnote reference"/>
    <w:aliases w:val="Ciae niinee 1,Ciae niinee-FN,Знак сноски-FN,Çíàê ñíîñêè 1,Çíàê ñíîñêè-FN"/>
    <w:semiHidden/>
    <w:rsid w:val="005C22C5"/>
    <w:rPr>
      <w:rFonts w:cs="Times New Roman"/>
      <w:vertAlign w:val="superscript"/>
    </w:rPr>
  </w:style>
  <w:style w:type="character" w:customStyle="1" w:styleId="af0">
    <w:name w:val="Основной текст_"/>
    <w:basedOn w:val="a1"/>
    <w:link w:val="11"/>
    <w:locked/>
    <w:rsid w:val="009B003B"/>
    <w:rPr>
      <w:rFonts w:ascii="Times New Roman" w:eastAsia="Times New Roman" w:hAnsi="Times New Roman" w:cs="Times New Roman"/>
      <w:sz w:val="26"/>
      <w:szCs w:val="26"/>
      <w:shd w:val="clear" w:color="auto" w:fill="FFFFFF"/>
    </w:rPr>
  </w:style>
  <w:style w:type="paragraph" w:customStyle="1" w:styleId="11">
    <w:name w:val="Основной текст1"/>
    <w:basedOn w:val="a0"/>
    <w:link w:val="af0"/>
    <w:rsid w:val="009B003B"/>
    <w:pPr>
      <w:shd w:val="clear" w:color="auto" w:fill="FFFFFF"/>
      <w:spacing w:after="0" w:line="324" w:lineRule="exact"/>
      <w:jc w:val="both"/>
    </w:pPr>
    <w:rPr>
      <w:rFonts w:ascii="Times New Roman" w:eastAsia="Times New Roman" w:hAnsi="Times New Roman" w:cs="Times New Roman"/>
      <w:sz w:val="26"/>
      <w:szCs w:val="26"/>
    </w:rPr>
  </w:style>
  <w:style w:type="character" w:customStyle="1" w:styleId="FontStyle13">
    <w:name w:val="Font Style13"/>
    <w:basedOn w:val="a1"/>
    <w:uiPriority w:val="99"/>
    <w:rsid w:val="007B139A"/>
    <w:rPr>
      <w:rFonts w:ascii="Times New Roman" w:hAnsi="Times New Roman" w:cs="Times New Roman" w:hint="default"/>
      <w:sz w:val="26"/>
      <w:szCs w:val="26"/>
    </w:rPr>
  </w:style>
  <w:style w:type="character" w:customStyle="1" w:styleId="FontStyle55">
    <w:name w:val="Font Style55"/>
    <w:uiPriority w:val="99"/>
    <w:rsid w:val="007B139A"/>
    <w:rPr>
      <w:rFonts w:ascii="Times New Roman" w:hAnsi="Times New Roman" w:cs="Times New Roman"/>
      <w:sz w:val="28"/>
      <w:szCs w:val="28"/>
    </w:rPr>
  </w:style>
  <w:style w:type="character" w:customStyle="1" w:styleId="FontStyle72">
    <w:name w:val="Font Style72"/>
    <w:uiPriority w:val="99"/>
    <w:rsid w:val="007B139A"/>
    <w:rPr>
      <w:rFonts w:ascii="Times New Roman" w:hAnsi="Times New Roman" w:cs="Times New Roman"/>
      <w:sz w:val="28"/>
      <w:szCs w:val="28"/>
    </w:rPr>
  </w:style>
  <w:style w:type="paragraph" w:customStyle="1" w:styleId="Style2">
    <w:name w:val="Style2"/>
    <w:basedOn w:val="a0"/>
    <w:uiPriority w:val="99"/>
    <w:rsid w:val="007B139A"/>
    <w:pPr>
      <w:autoSpaceDE w:val="0"/>
      <w:autoSpaceDN w:val="0"/>
      <w:spacing w:after="0" w:line="322" w:lineRule="exact"/>
      <w:jc w:val="center"/>
    </w:pPr>
    <w:rPr>
      <w:rFonts w:ascii="Times New Roman" w:hAnsi="Times New Roman" w:cs="Times New Roman"/>
      <w:sz w:val="24"/>
      <w:szCs w:val="24"/>
      <w:lang w:eastAsia="ru-RU"/>
    </w:rPr>
  </w:style>
  <w:style w:type="paragraph" w:customStyle="1" w:styleId="Style7">
    <w:name w:val="Style7"/>
    <w:basedOn w:val="a0"/>
    <w:uiPriority w:val="99"/>
    <w:rsid w:val="007B139A"/>
    <w:pPr>
      <w:widowControl w:val="0"/>
      <w:autoSpaceDE w:val="0"/>
      <w:autoSpaceDN w:val="0"/>
      <w:adjustRightInd w:val="0"/>
      <w:spacing w:after="0" w:line="362" w:lineRule="exact"/>
      <w:ind w:firstLine="710"/>
      <w:jc w:val="both"/>
    </w:pPr>
    <w:rPr>
      <w:rFonts w:ascii="Times New Roman" w:eastAsia="Times New Roman" w:hAnsi="Times New Roman" w:cs="Times New Roman"/>
      <w:sz w:val="24"/>
      <w:szCs w:val="24"/>
      <w:lang w:eastAsia="ru-RU"/>
    </w:rPr>
  </w:style>
  <w:style w:type="paragraph" w:styleId="af1">
    <w:name w:val="Normal (Web)"/>
    <w:basedOn w:val="a0"/>
    <w:uiPriority w:val="99"/>
    <w:unhideWhenUsed/>
    <w:rsid w:val="007B1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454F93"/>
    <w:rPr>
      <w:rFonts w:ascii="Times New Roman" w:hAnsi="Times New Roman" w:cs="Times New Roman" w:hint="default"/>
      <w:b/>
      <w:bCs/>
      <w:sz w:val="28"/>
      <w:szCs w:val="28"/>
    </w:rPr>
  </w:style>
  <w:style w:type="paragraph" w:customStyle="1" w:styleId="af2">
    <w:name w:val="Знак"/>
    <w:basedOn w:val="a0"/>
    <w:rsid w:val="002E73B7"/>
    <w:pPr>
      <w:spacing w:after="0" w:line="240" w:lineRule="auto"/>
    </w:pPr>
    <w:rPr>
      <w:rFonts w:ascii="Verdana" w:eastAsia="Times New Roman" w:hAnsi="Verdana" w:cs="Verdana"/>
      <w:sz w:val="20"/>
      <w:szCs w:val="20"/>
      <w:lang w:val="en-US"/>
    </w:rPr>
  </w:style>
  <w:style w:type="character" w:customStyle="1" w:styleId="af3">
    <w:name w:val="Основной текст Знак"/>
    <w:link w:val="af4"/>
    <w:rsid w:val="000B1DAC"/>
    <w:rPr>
      <w:sz w:val="23"/>
      <w:szCs w:val="23"/>
      <w:shd w:val="clear" w:color="auto" w:fill="FFFFFF"/>
    </w:rPr>
  </w:style>
  <w:style w:type="paragraph" w:styleId="af4">
    <w:name w:val="Body Text"/>
    <w:basedOn w:val="a0"/>
    <w:link w:val="af3"/>
    <w:uiPriority w:val="99"/>
    <w:rsid w:val="000B1DAC"/>
    <w:pPr>
      <w:shd w:val="clear" w:color="auto" w:fill="FFFFFF"/>
      <w:spacing w:after="0" w:line="293" w:lineRule="exact"/>
    </w:pPr>
    <w:rPr>
      <w:sz w:val="23"/>
      <w:szCs w:val="23"/>
    </w:rPr>
  </w:style>
  <w:style w:type="character" w:customStyle="1" w:styleId="12">
    <w:name w:val="Основной текст Знак1"/>
    <w:basedOn w:val="a1"/>
    <w:uiPriority w:val="99"/>
    <w:semiHidden/>
    <w:rsid w:val="000B1DAC"/>
  </w:style>
  <w:style w:type="paragraph" w:customStyle="1" w:styleId="ConsTitle">
    <w:name w:val="ConsTitle"/>
    <w:rsid w:val="00C37A16"/>
    <w:pPr>
      <w:widowControl w:val="0"/>
      <w:spacing w:after="0" w:line="240" w:lineRule="auto"/>
    </w:pPr>
    <w:rPr>
      <w:rFonts w:ascii="Arial" w:eastAsia="Times New Roman" w:hAnsi="Arial" w:cs="Times New Roman"/>
      <w:b/>
      <w:snapToGrid w:val="0"/>
      <w:sz w:val="16"/>
      <w:szCs w:val="20"/>
      <w:lang w:eastAsia="ru-RU"/>
    </w:rPr>
  </w:style>
  <w:style w:type="paragraph" w:styleId="a">
    <w:name w:val="List Bullet"/>
    <w:basedOn w:val="a0"/>
    <w:uiPriority w:val="99"/>
    <w:unhideWhenUsed/>
    <w:rsid w:val="002615C3"/>
    <w:pPr>
      <w:numPr>
        <w:numId w:val="3"/>
      </w:numPr>
      <w:spacing w:after="0" w:line="240" w:lineRule="auto"/>
      <w:contextualSpacing/>
    </w:pPr>
    <w:rPr>
      <w:rFonts w:ascii="Times New Roman" w:eastAsia="Times New Roman" w:hAnsi="Times New Roman" w:cs="Times New Roman"/>
      <w:sz w:val="24"/>
      <w:szCs w:val="24"/>
      <w:lang w:eastAsia="ru-RU"/>
    </w:rPr>
  </w:style>
  <w:style w:type="paragraph" w:customStyle="1" w:styleId="rtejustify">
    <w:name w:val="rtejustify"/>
    <w:basedOn w:val="a0"/>
    <w:rsid w:val="0074719C"/>
    <w:pPr>
      <w:spacing w:before="100" w:beforeAutospacing="1" w:after="150" w:line="240" w:lineRule="auto"/>
      <w:jc w:val="both"/>
    </w:pPr>
    <w:rPr>
      <w:rFonts w:ascii="Times New Roman" w:eastAsia="Times New Roman" w:hAnsi="Times New Roman" w:cs="Times New Roman"/>
      <w:sz w:val="24"/>
      <w:szCs w:val="24"/>
      <w:lang w:eastAsia="ru-RU"/>
    </w:rPr>
  </w:style>
  <w:style w:type="table" w:styleId="af5">
    <w:name w:val="Table Grid"/>
    <w:basedOn w:val="a2"/>
    <w:uiPriority w:val="59"/>
    <w:rsid w:val="0039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967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6">
    <w:name w:val="Plain Text"/>
    <w:basedOn w:val="a0"/>
    <w:link w:val="af7"/>
    <w:uiPriority w:val="99"/>
    <w:unhideWhenUsed/>
    <w:rsid w:val="00596732"/>
    <w:pPr>
      <w:spacing w:after="0" w:line="240" w:lineRule="auto"/>
    </w:pPr>
    <w:rPr>
      <w:rFonts w:ascii="Consolas" w:eastAsiaTheme="minorEastAsia" w:hAnsi="Consolas"/>
      <w:sz w:val="21"/>
      <w:szCs w:val="21"/>
      <w:lang w:eastAsia="ru-RU"/>
    </w:rPr>
  </w:style>
  <w:style w:type="character" w:customStyle="1" w:styleId="af7">
    <w:name w:val="Текст Знак"/>
    <w:basedOn w:val="a1"/>
    <w:link w:val="af6"/>
    <w:uiPriority w:val="99"/>
    <w:rsid w:val="00596732"/>
    <w:rPr>
      <w:rFonts w:ascii="Consolas" w:eastAsiaTheme="minorEastAsia" w:hAnsi="Consolas"/>
      <w:sz w:val="21"/>
      <w:szCs w:val="21"/>
      <w:lang w:eastAsia="ru-RU"/>
    </w:rPr>
  </w:style>
  <w:style w:type="paragraph" w:styleId="af8">
    <w:name w:val="No Spacing"/>
    <w:link w:val="af9"/>
    <w:uiPriority w:val="1"/>
    <w:qFormat/>
    <w:rsid w:val="00FA772F"/>
    <w:pPr>
      <w:spacing w:after="0" w:line="240" w:lineRule="auto"/>
      <w:jc w:val="both"/>
    </w:pPr>
    <w:rPr>
      <w:rFonts w:ascii="Times New Roman" w:eastAsia="Calibri" w:hAnsi="Times New Roman" w:cs="Times New Roman"/>
      <w:sz w:val="28"/>
      <w:szCs w:val="28"/>
    </w:rPr>
  </w:style>
  <w:style w:type="character" w:customStyle="1" w:styleId="af9">
    <w:name w:val="Без интервала Знак"/>
    <w:link w:val="af8"/>
    <w:uiPriority w:val="1"/>
    <w:locked/>
    <w:rsid w:val="00FA772F"/>
    <w:rPr>
      <w:rFonts w:ascii="Times New Roman" w:eastAsia="Calibri" w:hAnsi="Times New Roman" w:cs="Times New Roman"/>
      <w:sz w:val="28"/>
      <w:szCs w:val="28"/>
    </w:rPr>
  </w:style>
  <w:style w:type="character" w:customStyle="1" w:styleId="apple-style-span">
    <w:name w:val="apple-style-span"/>
    <w:basedOn w:val="a1"/>
    <w:rsid w:val="00271D3B"/>
  </w:style>
  <w:style w:type="paragraph" w:styleId="afa">
    <w:name w:val="Balloon Text"/>
    <w:basedOn w:val="a0"/>
    <w:link w:val="afb"/>
    <w:uiPriority w:val="99"/>
    <w:semiHidden/>
    <w:unhideWhenUsed/>
    <w:rsid w:val="00174870"/>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174870"/>
    <w:rPr>
      <w:rFonts w:ascii="Tahoma" w:hAnsi="Tahoma" w:cs="Tahoma"/>
      <w:sz w:val="16"/>
      <w:szCs w:val="16"/>
    </w:rPr>
  </w:style>
  <w:style w:type="character" w:customStyle="1" w:styleId="13">
    <w:name w:val="стиль1"/>
    <w:basedOn w:val="a1"/>
    <w:rsid w:val="008120F0"/>
  </w:style>
  <w:style w:type="paragraph" w:customStyle="1" w:styleId="2">
    <w:name w:val="Знак2"/>
    <w:basedOn w:val="a0"/>
    <w:rsid w:val="00AF1369"/>
    <w:pPr>
      <w:spacing w:after="160" w:line="240" w:lineRule="exact"/>
    </w:pPr>
    <w:rPr>
      <w:rFonts w:ascii="Verdana" w:eastAsia="Times New Roman" w:hAnsi="Verdana" w:cs="Times New Roman"/>
      <w:sz w:val="20"/>
      <w:szCs w:val="20"/>
      <w:lang w:val="en-US"/>
    </w:rPr>
  </w:style>
  <w:style w:type="character" w:customStyle="1" w:styleId="afc">
    <w:name w:val="Основной текст + Полужирный"/>
    <w:basedOn w:val="af0"/>
    <w:rsid w:val="005920B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3pt">
    <w:name w:val="Основной текст + 13 pt"/>
    <w:basedOn w:val="af0"/>
    <w:rsid w:val="003A0F7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0pt">
    <w:name w:val="Основной текст + Курсив;Интервал 0 pt"/>
    <w:basedOn w:val="af0"/>
    <w:rsid w:val="003A0F71"/>
    <w:rPr>
      <w:rFonts w:ascii="Times New Roman" w:eastAsia="Times New Roman" w:hAnsi="Times New Roman" w:cs="Times New Roman"/>
      <w:b w:val="0"/>
      <w:bCs w:val="0"/>
      <w:i/>
      <w:iCs/>
      <w:smallCaps w:val="0"/>
      <w:strike w:val="0"/>
      <w:spacing w:val="10"/>
      <w:sz w:val="27"/>
      <w:szCs w:val="27"/>
      <w:shd w:val="clear" w:color="auto" w:fill="FFFFFF"/>
    </w:rPr>
  </w:style>
  <w:style w:type="character" w:customStyle="1" w:styleId="12pt">
    <w:name w:val="Основной текст + 12 pt;Курсив;Малые прописные"/>
    <w:basedOn w:val="af0"/>
    <w:rsid w:val="003A0F71"/>
    <w:rPr>
      <w:rFonts w:ascii="Times New Roman" w:eastAsia="Times New Roman" w:hAnsi="Times New Roman" w:cs="Times New Roman"/>
      <w:b w:val="0"/>
      <w:bCs w:val="0"/>
      <w:i/>
      <w:iCs/>
      <w:smallCaps/>
      <w:strike w:val="0"/>
      <w:spacing w:val="0"/>
      <w:sz w:val="24"/>
      <w:szCs w:val="24"/>
      <w:shd w:val="clear" w:color="auto" w:fill="FFFFFF"/>
    </w:rPr>
  </w:style>
  <w:style w:type="paragraph" w:customStyle="1" w:styleId="decor">
    <w:name w:val="decor"/>
    <w:basedOn w:val="a0"/>
    <w:uiPriority w:val="99"/>
    <w:rsid w:val="00161B42"/>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character" w:customStyle="1" w:styleId="7">
    <w:name w:val="Основной текст (7)_"/>
    <w:link w:val="70"/>
    <w:rsid w:val="00C213D3"/>
    <w:rPr>
      <w:sz w:val="27"/>
      <w:szCs w:val="27"/>
      <w:shd w:val="clear" w:color="auto" w:fill="FFFFFF"/>
    </w:rPr>
  </w:style>
  <w:style w:type="paragraph" w:customStyle="1" w:styleId="70">
    <w:name w:val="Основной текст (7)"/>
    <w:basedOn w:val="a0"/>
    <w:link w:val="7"/>
    <w:rsid w:val="00C213D3"/>
    <w:pPr>
      <w:shd w:val="clear" w:color="auto" w:fill="FFFFFF"/>
      <w:spacing w:after="300" w:line="319" w:lineRule="exact"/>
      <w:ind w:firstLine="720"/>
      <w:jc w:val="both"/>
    </w:pPr>
    <w:rPr>
      <w:sz w:val="27"/>
      <w:szCs w:val="27"/>
    </w:rPr>
  </w:style>
  <w:style w:type="character" w:customStyle="1" w:styleId="a5">
    <w:name w:val="Абзац списка Знак"/>
    <w:aliases w:val="ПАРАГРАФ Знак,Абзац списка11 Знак,List Paragraph Знак"/>
    <w:link w:val="a4"/>
    <w:uiPriority w:val="34"/>
    <w:locked/>
    <w:rsid w:val="000F4460"/>
    <w:rPr>
      <w:rFonts w:eastAsiaTheme="minorEastAsia"/>
      <w:lang w:eastAsia="ru-RU"/>
    </w:rPr>
  </w:style>
  <w:style w:type="paragraph" w:customStyle="1" w:styleId="dossiertitrebleu">
    <w:name w:val="dossiertitrebleu"/>
    <w:basedOn w:val="a0"/>
    <w:rsid w:val="00174891"/>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20">
    <w:name w:val="Знак2"/>
    <w:basedOn w:val="a0"/>
    <w:rsid w:val="00923525"/>
    <w:pPr>
      <w:spacing w:after="160" w:line="240" w:lineRule="exact"/>
    </w:pPr>
    <w:rPr>
      <w:rFonts w:ascii="Verdana" w:eastAsia="Times New Roman" w:hAnsi="Verdana" w:cs="Times New Roman"/>
      <w:sz w:val="20"/>
      <w:szCs w:val="20"/>
      <w:lang w:val="en-US"/>
    </w:rPr>
  </w:style>
  <w:style w:type="paragraph" w:customStyle="1" w:styleId="afd">
    <w:name w:val="Знак"/>
    <w:basedOn w:val="a0"/>
    <w:rsid w:val="00B2063F"/>
    <w:pPr>
      <w:spacing w:after="0" w:line="240" w:lineRule="auto"/>
    </w:pPr>
    <w:rPr>
      <w:rFonts w:ascii="Verdana" w:eastAsia="Times New Roman" w:hAnsi="Verdana" w:cs="Verdana"/>
      <w:sz w:val="20"/>
      <w:szCs w:val="20"/>
      <w:lang w:val="en-US"/>
    </w:rPr>
  </w:style>
  <w:style w:type="paragraph" w:customStyle="1" w:styleId="ConsPlusTitle">
    <w:name w:val="ConsPlusTitle"/>
    <w:rsid w:val="00214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4">
    <w:name w:val="Название1"/>
    <w:basedOn w:val="a0"/>
    <w:rsid w:val="00C67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0"/>
    <w:rsid w:val="00437B8F"/>
    <w:pPr>
      <w:spacing w:after="0" w:line="240" w:lineRule="auto"/>
    </w:pPr>
    <w:rPr>
      <w:rFonts w:ascii="Verdana" w:eastAsia="Times New Roman" w:hAnsi="Verdana" w:cs="Verdana"/>
      <w:sz w:val="20"/>
      <w:szCs w:val="20"/>
      <w:lang w:val="en-US"/>
    </w:rPr>
  </w:style>
  <w:style w:type="paragraph" w:customStyle="1" w:styleId="aff">
    <w:name w:val="Знак"/>
    <w:basedOn w:val="a0"/>
    <w:rsid w:val="003713A4"/>
    <w:pPr>
      <w:spacing w:after="0" w:line="240" w:lineRule="auto"/>
    </w:pPr>
    <w:rPr>
      <w:rFonts w:ascii="Verdana" w:eastAsia="Times New Roman" w:hAnsi="Verdana" w:cs="Verdana"/>
      <w:sz w:val="20"/>
      <w:szCs w:val="20"/>
      <w:lang w:val="en-US"/>
    </w:rPr>
  </w:style>
  <w:style w:type="paragraph" w:customStyle="1" w:styleId="aff0">
    <w:name w:val="Знак"/>
    <w:basedOn w:val="a0"/>
    <w:rsid w:val="00FC340B"/>
    <w:pPr>
      <w:spacing w:after="0" w:line="240" w:lineRule="auto"/>
    </w:pPr>
    <w:rPr>
      <w:rFonts w:ascii="Verdana" w:eastAsia="Times New Roman" w:hAnsi="Verdana" w:cs="Verdana"/>
      <w:sz w:val="20"/>
      <w:szCs w:val="20"/>
      <w:lang w:val="en-US"/>
    </w:rPr>
  </w:style>
  <w:style w:type="character" w:customStyle="1" w:styleId="21">
    <w:name w:val="Основной текст (2)_"/>
    <w:link w:val="22"/>
    <w:rsid w:val="00141E0E"/>
    <w:rPr>
      <w:rFonts w:eastAsia="Times New Roman"/>
      <w:spacing w:val="-10"/>
      <w:sz w:val="29"/>
      <w:szCs w:val="29"/>
      <w:shd w:val="clear" w:color="auto" w:fill="FFFFFF"/>
    </w:rPr>
  </w:style>
  <w:style w:type="paragraph" w:customStyle="1" w:styleId="22">
    <w:name w:val="Основной текст (2)"/>
    <w:basedOn w:val="a0"/>
    <w:link w:val="21"/>
    <w:rsid w:val="00141E0E"/>
    <w:pPr>
      <w:shd w:val="clear" w:color="auto" w:fill="FFFFFF"/>
      <w:spacing w:before="960" w:after="0" w:line="320" w:lineRule="exact"/>
    </w:pPr>
    <w:rPr>
      <w:rFonts w:eastAsia="Times New Roman"/>
      <w:spacing w:val="-10"/>
      <w:sz w:val="29"/>
      <w:szCs w:val="29"/>
    </w:rPr>
  </w:style>
  <w:style w:type="character" w:customStyle="1" w:styleId="st1">
    <w:name w:val="st1"/>
    <w:basedOn w:val="a1"/>
    <w:rsid w:val="00D93C1A"/>
  </w:style>
  <w:style w:type="paragraph" w:customStyle="1" w:styleId="aff1">
    <w:name w:val="Стиль"/>
    <w:rsid w:val="008621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2">
    <w:name w:val="FollowedHyperlink"/>
    <w:basedOn w:val="a1"/>
    <w:uiPriority w:val="99"/>
    <w:semiHidden/>
    <w:unhideWhenUsed/>
    <w:rsid w:val="00B42A80"/>
    <w:rPr>
      <w:color w:val="800080" w:themeColor="followedHyperlink"/>
      <w:u w:val="single"/>
    </w:rPr>
  </w:style>
  <w:style w:type="paragraph" w:styleId="aff3">
    <w:name w:val="annotation text"/>
    <w:basedOn w:val="a0"/>
    <w:link w:val="aff4"/>
    <w:uiPriority w:val="99"/>
    <w:semiHidden/>
    <w:unhideWhenUsed/>
    <w:rsid w:val="00EC5D45"/>
    <w:pPr>
      <w:spacing w:line="240" w:lineRule="auto"/>
    </w:pPr>
    <w:rPr>
      <w:sz w:val="20"/>
      <w:szCs w:val="20"/>
    </w:rPr>
  </w:style>
  <w:style w:type="character" w:customStyle="1" w:styleId="aff4">
    <w:name w:val="Текст примечания Знак"/>
    <w:basedOn w:val="a1"/>
    <w:link w:val="aff3"/>
    <w:uiPriority w:val="99"/>
    <w:semiHidden/>
    <w:rsid w:val="00EC5D45"/>
    <w:rPr>
      <w:sz w:val="20"/>
      <w:szCs w:val="20"/>
    </w:rPr>
  </w:style>
  <w:style w:type="paragraph" w:customStyle="1" w:styleId="51">
    <w:name w:val="Основной текст5"/>
    <w:basedOn w:val="a0"/>
    <w:rsid w:val="008F4FCA"/>
    <w:pPr>
      <w:shd w:val="clear" w:color="auto" w:fill="FFFFFF"/>
      <w:spacing w:after="240" w:line="293" w:lineRule="exact"/>
      <w:jc w:val="center"/>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730C2F"/>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080">
      <w:bodyDiv w:val="1"/>
      <w:marLeft w:val="0"/>
      <w:marRight w:val="0"/>
      <w:marTop w:val="0"/>
      <w:marBottom w:val="0"/>
      <w:divBdr>
        <w:top w:val="none" w:sz="0" w:space="0" w:color="auto"/>
        <w:left w:val="none" w:sz="0" w:space="0" w:color="auto"/>
        <w:bottom w:val="none" w:sz="0" w:space="0" w:color="auto"/>
        <w:right w:val="none" w:sz="0" w:space="0" w:color="auto"/>
      </w:divBdr>
      <w:divsChild>
        <w:div w:id="752897794">
          <w:marLeft w:val="562"/>
          <w:marRight w:val="0"/>
          <w:marTop w:val="0"/>
          <w:marBottom w:val="200"/>
          <w:divBdr>
            <w:top w:val="none" w:sz="0" w:space="0" w:color="auto"/>
            <w:left w:val="none" w:sz="0" w:space="0" w:color="auto"/>
            <w:bottom w:val="none" w:sz="0" w:space="0" w:color="auto"/>
            <w:right w:val="none" w:sz="0" w:space="0" w:color="auto"/>
          </w:divBdr>
        </w:div>
        <w:div w:id="1702395628">
          <w:marLeft w:val="562"/>
          <w:marRight w:val="0"/>
          <w:marTop w:val="0"/>
          <w:marBottom w:val="200"/>
          <w:divBdr>
            <w:top w:val="none" w:sz="0" w:space="0" w:color="auto"/>
            <w:left w:val="none" w:sz="0" w:space="0" w:color="auto"/>
            <w:bottom w:val="none" w:sz="0" w:space="0" w:color="auto"/>
            <w:right w:val="none" w:sz="0" w:space="0" w:color="auto"/>
          </w:divBdr>
        </w:div>
        <w:div w:id="1387531220">
          <w:marLeft w:val="562"/>
          <w:marRight w:val="0"/>
          <w:marTop w:val="0"/>
          <w:marBottom w:val="200"/>
          <w:divBdr>
            <w:top w:val="none" w:sz="0" w:space="0" w:color="auto"/>
            <w:left w:val="none" w:sz="0" w:space="0" w:color="auto"/>
            <w:bottom w:val="none" w:sz="0" w:space="0" w:color="auto"/>
            <w:right w:val="none" w:sz="0" w:space="0" w:color="auto"/>
          </w:divBdr>
        </w:div>
        <w:div w:id="1807694524">
          <w:marLeft w:val="562"/>
          <w:marRight w:val="0"/>
          <w:marTop w:val="0"/>
          <w:marBottom w:val="200"/>
          <w:divBdr>
            <w:top w:val="none" w:sz="0" w:space="0" w:color="auto"/>
            <w:left w:val="none" w:sz="0" w:space="0" w:color="auto"/>
            <w:bottom w:val="none" w:sz="0" w:space="0" w:color="auto"/>
            <w:right w:val="none" w:sz="0" w:space="0" w:color="auto"/>
          </w:divBdr>
        </w:div>
        <w:div w:id="181165356">
          <w:marLeft w:val="562"/>
          <w:marRight w:val="0"/>
          <w:marTop w:val="0"/>
          <w:marBottom w:val="200"/>
          <w:divBdr>
            <w:top w:val="none" w:sz="0" w:space="0" w:color="auto"/>
            <w:left w:val="none" w:sz="0" w:space="0" w:color="auto"/>
            <w:bottom w:val="none" w:sz="0" w:space="0" w:color="auto"/>
            <w:right w:val="none" w:sz="0" w:space="0" w:color="auto"/>
          </w:divBdr>
        </w:div>
        <w:div w:id="636686824">
          <w:marLeft w:val="562"/>
          <w:marRight w:val="0"/>
          <w:marTop w:val="0"/>
          <w:marBottom w:val="200"/>
          <w:divBdr>
            <w:top w:val="none" w:sz="0" w:space="0" w:color="auto"/>
            <w:left w:val="none" w:sz="0" w:space="0" w:color="auto"/>
            <w:bottom w:val="none" w:sz="0" w:space="0" w:color="auto"/>
            <w:right w:val="none" w:sz="0" w:space="0" w:color="auto"/>
          </w:divBdr>
        </w:div>
      </w:divsChild>
    </w:div>
    <w:div w:id="201283366">
      <w:bodyDiv w:val="1"/>
      <w:marLeft w:val="0"/>
      <w:marRight w:val="0"/>
      <w:marTop w:val="0"/>
      <w:marBottom w:val="0"/>
      <w:divBdr>
        <w:top w:val="none" w:sz="0" w:space="0" w:color="auto"/>
        <w:left w:val="none" w:sz="0" w:space="0" w:color="auto"/>
        <w:bottom w:val="none" w:sz="0" w:space="0" w:color="auto"/>
        <w:right w:val="none" w:sz="0" w:space="0" w:color="auto"/>
      </w:divBdr>
      <w:divsChild>
        <w:div w:id="1309280992">
          <w:marLeft w:val="562"/>
          <w:marRight w:val="0"/>
          <w:marTop w:val="0"/>
          <w:marBottom w:val="200"/>
          <w:divBdr>
            <w:top w:val="none" w:sz="0" w:space="0" w:color="auto"/>
            <w:left w:val="none" w:sz="0" w:space="0" w:color="auto"/>
            <w:bottom w:val="none" w:sz="0" w:space="0" w:color="auto"/>
            <w:right w:val="none" w:sz="0" w:space="0" w:color="auto"/>
          </w:divBdr>
        </w:div>
        <w:div w:id="1034886053">
          <w:marLeft w:val="562"/>
          <w:marRight w:val="0"/>
          <w:marTop w:val="0"/>
          <w:marBottom w:val="200"/>
          <w:divBdr>
            <w:top w:val="none" w:sz="0" w:space="0" w:color="auto"/>
            <w:left w:val="none" w:sz="0" w:space="0" w:color="auto"/>
            <w:bottom w:val="none" w:sz="0" w:space="0" w:color="auto"/>
            <w:right w:val="none" w:sz="0" w:space="0" w:color="auto"/>
          </w:divBdr>
        </w:div>
      </w:divsChild>
    </w:div>
    <w:div w:id="560407908">
      <w:bodyDiv w:val="1"/>
      <w:marLeft w:val="0"/>
      <w:marRight w:val="0"/>
      <w:marTop w:val="0"/>
      <w:marBottom w:val="0"/>
      <w:divBdr>
        <w:top w:val="none" w:sz="0" w:space="0" w:color="auto"/>
        <w:left w:val="none" w:sz="0" w:space="0" w:color="auto"/>
        <w:bottom w:val="none" w:sz="0" w:space="0" w:color="auto"/>
        <w:right w:val="none" w:sz="0" w:space="0" w:color="auto"/>
      </w:divBdr>
    </w:div>
    <w:div w:id="739450020">
      <w:bodyDiv w:val="1"/>
      <w:marLeft w:val="0"/>
      <w:marRight w:val="0"/>
      <w:marTop w:val="0"/>
      <w:marBottom w:val="0"/>
      <w:divBdr>
        <w:top w:val="none" w:sz="0" w:space="0" w:color="auto"/>
        <w:left w:val="none" w:sz="0" w:space="0" w:color="auto"/>
        <w:bottom w:val="none" w:sz="0" w:space="0" w:color="auto"/>
        <w:right w:val="none" w:sz="0" w:space="0" w:color="auto"/>
      </w:divBdr>
      <w:divsChild>
        <w:div w:id="911961477">
          <w:marLeft w:val="0"/>
          <w:marRight w:val="0"/>
          <w:marTop w:val="0"/>
          <w:marBottom w:val="0"/>
          <w:divBdr>
            <w:top w:val="none" w:sz="0" w:space="0" w:color="auto"/>
            <w:left w:val="none" w:sz="0" w:space="0" w:color="auto"/>
            <w:bottom w:val="none" w:sz="0" w:space="0" w:color="auto"/>
            <w:right w:val="none" w:sz="0" w:space="0" w:color="auto"/>
          </w:divBdr>
          <w:divsChild>
            <w:div w:id="570653369">
              <w:marLeft w:val="0"/>
              <w:marRight w:val="0"/>
              <w:marTop w:val="0"/>
              <w:marBottom w:val="0"/>
              <w:divBdr>
                <w:top w:val="none" w:sz="0" w:space="0" w:color="auto"/>
                <w:left w:val="none" w:sz="0" w:space="0" w:color="auto"/>
                <w:bottom w:val="none" w:sz="0" w:space="0" w:color="auto"/>
                <w:right w:val="none" w:sz="0" w:space="0" w:color="auto"/>
              </w:divBdr>
              <w:divsChild>
                <w:div w:id="1851410184">
                  <w:marLeft w:val="0"/>
                  <w:marRight w:val="0"/>
                  <w:marTop w:val="0"/>
                  <w:marBottom w:val="0"/>
                  <w:divBdr>
                    <w:top w:val="none" w:sz="0" w:space="0" w:color="auto"/>
                    <w:left w:val="none" w:sz="0" w:space="0" w:color="auto"/>
                    <w:bottom w:val="none" w:sz="0" w:space="0" w:color="auto"/>
                    <w:right w:val="none" w:sz="0" w:space="0" w:color="auto"/>
                  </w:divBdr>
                  <w:divsChild>
                    <w:div w:id="851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8684">
      <w:bodyDiv w:val="1"/>
      <w:marLeft w:val="0"/>
      <w:marRight w:val="0"/>
      <w:marTop w:val="0"/>
      <w:marBottom w:val="0"/>
      <w:divBdr>
        <w:top w:val="none" w:sz="0" w:space="0" w:color="auto"/>
        <w:left w:val="none" w:sz="0" w:space="0" w:color="auto"/>
        <w:bottom w:val="none" w:sz="0" w:space="0" w:color="auto"/>
        <w:right w:val="none" w:sz="0" w:space="0" w:color="auto"/>
      </w:divBdr>
    </w:div>
    <w:div w:id="972061985">
      <w:bodyDiv w:val="1"/>
      <w:marLeft w:val="0"/>
      <w:marRight w:val="0"/>
      <w:marTop w:val="0"/>
      <w:marBottom w:val="0"/>
      <w:divBdr>
        <w:top w:val="none" w:sz="0" w:space="0" w:color="auto"/>
        <w:left w:val="none" w:sz="0" w:space="0" w:color="auto"/>
        <w:bottom w:val="none" w:sz="0" w:space="0" w:color="auto"/>
        <w:right w:val="none" w:sz="0" w:space="0" w:color="auto"/>
      </w:divBdr>
    </w:div>
    <w:div w:id="972713335">
      <w:bodyDiv w:val="1"/>
      <w:marLeft w:val="0"/>
      <w:marRight w:val="0"/>
      <w:marTop w:val="0"/>
      <w:marBottom w:val="0"/>
      <w:divBdr>
        <w:top w:val="none" w:sz="0" w:space="0" w:color="auto"/>
        <w:left w:val="none" w:sz="0" w:space="0" w:color="auto"/>
        <w:bottom w:val="none" w:sz="0" w:space="0" w:color="auto"/>
        <w:right w:val="none" w:sz="0" w:space="0" w:color="auto"/>
      </w:divBdr>
    </w:div>
    <w:div w:id="1048720855">
      <w:bodyDiv w:val="1"/>
      <w:marLeft w:val="0"/>
      <w:marRight w:val="0"/>
      <w:marTop w:val="0"/>
      <w:marBottom w:val="0"/>
      <w:divBdr>
        <w:top w:val="none" w:sz="0" w:space="0" w:color="auto"/>
        <w:left w:val="none" w:sz="0" w:space="0" w:color="auto"/>
        <w:bottom w:val="none" w:sz="0" w:space="0" w:color="auto"/>
        <w:right w:val="none" w:sz="0" w:space="0" w:color="auto"/>
      </w:divBdr>
    </w:div>
    <w:div w:id="1142776273">
      <w:bodyDiv w:val="1"/>
      <w:marLeft w:val="0"/>
      <w:marRight w:val="0"/>
      <w:marTop w:val="0"/>
      <w:marBottom w:val="0"/>
      <w:divBdr>
        <w:top w:val="none" w:sz="0" w:space="0" w:color="auto"/>
        <w:left w:val="none" w:sz="0" w:space="0" w:color="auto"/>
        <w:bottom w:val="none" w:sz="0" w:space="0" w:color="auto"/>
        <w:right w:val="none" w:sz="0" w:space="0" w:color="auto"/>
      </w:divBdr>
    </w:div>
    <w:div w:id="1245341978">
      <w:bodyDiv w:val="1"/>
      <w:marLeft w:val="0"/>
      <w:marRight w:val="0"/>
      <w:marTop w:val="0"/>
      <w:marBottom w:val="0"/>
      <w:divBdr>
        <w:top w:val="none" w:sz="0" w:space="0" w:color="auto"/>
        <w:left w:val="none" w:sz="0" w:space="0" w:color="auto"/>
        <w:bottom w:val="none" w:sz="0" w:space="0" w:color="auto"/>
        <w:right w:val="none" w:sz="0" w:space="0" w:color="auto"/>
      </w:divBdr>
    </w:div>
    <w:div w:id="1345397812">
      <w:bodyDiv w:val="1"/>
      <w:marLeft w:val="0"/>
      <w:marRight w:val="0"/>
      <w:marTop w:val="0"/>
      <w:marBottom w:val="0"/>
      <w:divBdr>
        <w:top w:val="none" w:sz="0" w:space="0" w:color="auto"/>
        <w:left w:val="none" w:sz="0" w:space="0" w:color="auto"/>
        <w:bottom w:val="none" w:sz="0" w:space="0" w:color="auto"/>
        <w:right w:val="none" w:sz="0" w:space="0" w:color="auto"/>
      </w:divBdr>
    </w:div>
    <w:div w:id="1364482364">
      <w:bodyDiv w:val="1"/>
      <w:marLeft w:val="0"/>
      <w:marRight w:val="0"/>
      <w:marTop w:val="0"/>
      <w:marBottom w:val="0"/>
      <w:divBdr>
        <w:top w:val="none" w:sz="0" w:space="0" w:color="auto"/>
        <w:left w:val="none" w:sz="0" w:space="0" w:color="auto"/>
        <w:bottom w:val="none" w:sz="0" w:space="0" w:color="auto"/>
        <w:right w:val="none" w:sz="0" w:space="0" w:color="auto"/>
      </w:divBdr>
      <w:divsChild>
        <w:div w:id="124584839">
          <w:marLeft w:val="0"/>
          <w:marRight w:val="0"/>
          <w:marTop w:val="0"/>
          <w:marBottom w:val="0"/>
          <w:divBdr>
            <w:top w:val="none" w:sz="0" w:space="0" w:color="auto"/>
            <w:left w:val="none" w:sz="0" w:space="0" w:color="auto"/>
            <w:bottom w:val="none" w:sz="0" w:space="0" w:color="auto"/>
            <w:right w:val="none" w:sz="0" w:space="0" w:color="auto"/>
          </w:divBdr>
          <w:divsChild>
            <w:div w:id="1288123926">
              <w:marLeft w:val="0"/>
              <w:marRight w:val="0"/>
              <w:marTop w:val="0"/>
              <w:marBottom w:val="0"/>
              <w:divBdr>
                <w:top w:val="none" w:sz="0" w:space="0" w:color="auto"/>
                <w:left w:val="none" w:sz="0" w:space="0" w:color="auto"/>
                <w:bottom w:val="none" w:sz="0" w:space="0" w:color="auto"/>
                <w:right w:val="none" w:sz="0" w:space="0" w:color="auto"/>
              </w:divBdr>
              <w:divsChild>
                <w:div w:id="665206473">
                  <w:marLeft w:val="0"/>
                  <w:marRight w:val="0"/>
                  <w:marTop w:val="0"/>
                  <w:marBottom w:val="0"/>
                  <w:divBdr>
                    <w:top w:val="none" w:sz="0" w:space="0" w:color="auto"/>
                    <w:left w:val="none" w:sz="0" w:space="0" w:color="auto"/>
                    <w:bottom w:val="none" w:sz="0" w:space="0" w:color="auto"/>
                    <w:right w:val="none" w:sz="0" w:space="0" w:color="auto"/>
                  </w:divBdr>
                  <w:divsChild>
                    <w:div w:id="767120164">
                      <w:marLeft w:val="0"/>
                      <w:marRight w:val="0"/>
                      <w:marTop w:val="0"/>
                      <w:marBottom w:val="0"/>
                      <w:divBdr>
                        <w:top w:val="none" w:sz="0" w:space="0" w:color="auto"/>
                        <w:left w:val="none" w:sz="0" w:space="0" w:color="auto"/>
                        <w:bottom w:val="none" w:sz="0" w:space="0" w:color="auto"/>
                        <w:right w:val="none" w:sz="0" w:space="0" w:color="auto"/>
                      </w:divBdr>
                      <w:divsChild>
                        <w:div w:id="1354768204">
                          <w:marLeft w:val="0"/>
                          <w:marRight w:val="0"/>
                          <w:marTop w:val="0"/>
                          <w:marBottom w:val="0"/>
                          <w:divBdr>
                            <w:top w:val="none" w:sz="0" w:space="0" w:color="auto"/>
                            <w:left w:val="none" w:sz="0" w:space="0" w:color="auto"/>
                            <w:bottom w:val="none" w:sz="0" w:space="0" w:color="auto"/>
                            <w:right w:val="none" w:sz="0" w:space="0" w:color="auto"/>
                          </w:divBdr>
                          <w:divsChild>
                            <w:div w:id="235020659">
                              <w:marLeft w:val="0"/>
                              <w:marRight w:val="0"/>
                              <w:marTop w:val="0"/>
                              <w:marBottom w:val="0"/>
                              <w:divBdr>
                                <w:top w:val="none" w:sz="0" w:space="0" w:color="auto"/>
                                <w:left w:val="none" w:sz="0" w:space="0" w:color="auto"/>
                                <w:bottom w:val="none" w:sz="0" w:space="0" w:color="auto"/>
                                <w:right w:val="none" w:sz="0" w:space="0" w:color="auto"/>
                              </w:divBdr>
                              <w:divsChild>
                                <w:div w:id="964237030">
                                  <w:marLeft w:val="0"/>
                                  <w:marRight w:val="0"/>
                                  <w:marTop w:val="0"/>
                                  <w:marBottom w:val="0"/>
                                  <w:divBdr>
                                    <w:top w:val="none" w:sz="0" w:space="0" w:color="auto"/>
                                    <w:left w:val="none" w:sz="0" w:space="0" w:color="auto"/>
                                    <w:bottom w:val="none" w:sz="0" w:space="0" w:color="auto"/>
                                    <w:right w:val="none" w:sz="0" w:space="0" w:color="auto"/>
                                  </w:divBdr>
                                  <w:divsChild>
                                    <w:div w:id="1618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83433">
      <w:bodyDiv w:val="1"/>
      <w:marLeft w:val="0"/>
      <w:marRight w:val="0"/>
      <w:marTop w:val="0"/>
      <w:marBottom w:val="0"/>
      <w:divBdr>
        <w:top w:val="none" w:sz="0" w:space="0" w:color="auto"/>
        <w:left w:val="none" w:sz="0" w:space="0" w:color="auto"/>
        <w:bottom w:val="none" w:sz="0" w:space="0" w:color="auto"/>
        <w:right w:val="none" w:sz="0" w:space="0" w:color="auto"/>
      </w:divBdr>
      <w:divsChild>
        <w:div w:id="126170571">
          <w:marLeft w:val="0"/>
          <w:marRight w:val="0"/>
          <w:marTop w:val="0"/>
          <w:marBottom w:val="450"/>
          <w:divBdr>
            <w:top w:val="none" w:sz="0" w:space="0" w:color="auto"/>
            <w:left w:val="single" w:sz="6" w:space="0" w:color="CCCCCC"/>
            <w:bottom w:val="none" w:sz="0" w:space="0" w:color="auto"/>
            <w:right w:val="single" w:sz="6" w:space="0" w:color="CCCCCC"/>
          </w:divBdr>
          <w:divsChild>
            <w:div w:id="121267828">
              <w:marLeft w:val="0"/>
              <w:marRight w:val="0"/>
              <w:marTop w:val="480"/>
              <w:marBottom w:val="480"/>
              <w:divBdr>
                <w:top w:val="none" w:sz="0" w:space="0" w:color="auto"/>
                <w:left w:val="none" w:sz="0" w:space="0" w:color="auto"/>
                <w:bottom w:val="none" w:sz="0" w:space="0" w:color="auto"/>
                <w:right w:val="none" w:sz="0" w:space="0" w:color="auto"/>
              </w:divBdr>
              <w:divsChild>
                <w:div w:id="2094617292">
                  <w:marLeft w:val="0"/>
                  <w:marRight w:val="0"/>
                  <w:marTop w:val="0"/>
                  <w:marBottom w:val="0"/>
                  <w:divBdr>
                    <w:top w:val="none" w:sz="0" w:space="0" w:color="auto"/>
                    <w:left w:val="none" w:sz="0" w:space="0" w:color="auto"/>
                    <w:bottom w:val="none" w:sz="0" w:space="0" w:color="auto"/>
                    <w:right w:val="none" w:sz="0" w:space="0" w:color="auto"/>
                  </w:divBdr>
                  <w:divsChild>
                    <w:div w:id="566841059">
                      <w:marLeft w:val="150"/>
                      <w:marRight w:val="150"/>
                      <w:marTop w:val="0"/>
                      <w:marBottom w:val="0"/>
                      <w:divBdr>
                        <w:top w:val="none" w:sz="0" w:space="0" w:color="auto"/>
                        <w:left w:val="none" w:sz="0" w:space="0" w:color="auto"/>
                        <w:bottom w:val="none" w:sz="0" w:space="0" w:color="auto"/>
                        <w:right w:val="none" w:sz="0" w:space="0" w:color="auto"/>
                      </w:divBdr>
                      <w:divsChild>
                        <w:div w:id="635574111">
                          <w:marLeft w:val="0"/>
                          <w:marRight w:val="0"/>
                          <w:marTop w:val="0"/>
                          <w:marBottom w:val="0"/>
                          <w:divBdr>
                            <w:top w:val="none" w:sz="0" w:space="0" w:color="auto"/>
                            <w:left w:val="none" w:sz="0" w:space="0" w:color="auto"/>
                            <w:bottom w:val="none" w:sz="0" w:space="0" w:color="auto"/>
                            <w:right w:val="none" w:sz="0" w:space="0" w:color="auto"/>
                          </w:divBdr>
                          <w:divsChild>
                            <w:div w:id="667093928">
                              <w:marLeft w:val="0"/>
                              <w:marRight w:val="0"/>
                              <w:marTop w:val="0"/>
                              <w:marBottom w:val="360"/>
                              <w:divBdr>
                                <w:top w:val="none" w:sz="0" w:space="0" w:color="auto"/>
                                <w:left w:val="none" w:sz="0" w:space="0" w:color="auto"/>
                                <w:bottom w:val="none" w:sz="0" w:space="0" w:color="auto"/>
                                <w:right w:val="none" w:sz="0" w:space="0" w:color="auto"/>
                              </w:divBdr>
                              <w:divsChild>
                                <w:div w:id="397215745">
                                  <w:marLeft w:val="0"/>
                                  <w:marRight w:val="0"/>
                                  <w:marTop w:val="0"/>
                                  <w:marBottom w:val="0"/>
                                  <w:divBdr>
                                    <w:top w:val="none" w:sz="0" w:space="0" w:color="auto"/>
                                    <w:left w:val="none" w:sz="0" w:space="0" w:color="auto"/>
                                    <w:bottom w:val="none" w:sz="0" w:space="0" w:color="auto"/>
                                    <w:right w:val="none" w:sz="0" w:space="0" w:color="auto"/>
                                  </w:divBdr>
                                  <w:divsChild>
                                    <w:div w:id="2141415615">
                                      <w:marLeft w:val="0"/>
                                      <w:marRight w:val="0"/>
                                      <w:marTop w:val="0"/>
                                      <w:marBottom w:val="0"/>
                                      <w:divBdr>
                                        <w:top w:val="none" w:sz="0" w:space="0" w:color="auto"/>
                                        <w:left w:val="none" w:sz="0" w:space="0" w:color="auto"/>
                                        <w:bottom w:val="none" w:sz="0" w:space="0" w:color="auto"/>
                                        <w:right w:val="none" w:sz="0" w:space="0" w:color="auto"/>
                                      </w:divBdr>
                                      <w:divsChild>
                                        <w:div w:id="230779267">
                                          <w:marLeft w:val="0"/>
                                          <w:marRight w:val="0"/>
                                          <w:marTop w:val="0"/>
                                          <w:marBottom w:val="0"/>
                                          <w:divBdr>
                                            <w:top w:val="none" w:sz="0" w:space="0" w:color="auto"/>
                                            <w:left w:val="none" w:sz="0" w:space="0" w:color="auto"/>
                                            <w:bottom w:val="none" w:sz="0" w:space="0" w:color="auto"/>
                                            <w:right w:val="none" w:sz="0" w:space="0" w:color="auto"/>
                                          </w:divBdr>
                                          <w:divsChild>
                                            <w:div w:id="1739327952">
                                              <w:marLeft w:val="0"/>
                                              <w:marRight w:val="0"/>
                                              <w:marTop w:val="0"/>
                                              <w:marBottom w:val="0"/>
                                              <w:divBdr>
                                                <w:top w:val="none" w:sz="0" w:space="0" w:color="auto"/>
                                                <w:left w:val="none" w:sz="0" w:space="0" w:color="auto"/>
                                                <w:bottom w:val="none" w:sz="0" w:space="0" w:color="auto"/>
                                                <w:right w:val="none" w:sz="0" w:space="0" w:color="auto"/>
                                              </w:divBdr>
                                              <w:divsChild>
                                                <w:div w:id="7956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033507">
      <w:bodyDiv w:val="1"/>
      <w:marLeft w:val="0"/>
      <w:marRight w:val="0"/>
      <w:marTop w:val="0"/>
      <w:marBottom w:val="0"/>
      <w:divBdr>
        <w:top w:val="none" w:sz="0" w:space="0" w:color="auto"/>
        <w:left w:val="none" w:sz="0" w:space="0" w:color="auto"/>
        <w:bottom w:val="none" w:sz="0" w:space="0" w:color="auto"/>
        <w:right w:val="none" w:sz="0" w:space="0" w:color="auto"/>
      </w:divBdr>
      <w:divsChild>
        <w:div w:id="1962304511">
          <w:marLeft w:val="0"/>
          <w:marRight w:val="0"/>
          <w:marTop w:val="0"/>
          <w:marBottom w:val="0"/>
          <w:divBdr>
            <w:top w:val="none" w:sz="0" w:space="0" w:color="auto"/>
            <w:left w:val="none" w:sz="0" w:space="0" w:color="auto"/>
            <w:bottom w:val="none" w:sz="0" w:space="0" w:color="auto"/>
            <w:right w:val="none" w:sz="0" w:space="0" w:color="auto"/>
          </w:divBdr>
          <w:divsChild>
            <w:div w:id="680743114">
              <w:marLeft w:val="-75"/>
              <w:marRight w:val="-75"/>
              <w:marTop w:val="0"/>
              <w:marBottom w:val="0"/>
              <w:divBdr>
                <w:top w:val="none" w:sz="0" w:space="0" w:color="auto"/>
                <w:left w:val="none" w:sz="0" w:space="0" w:color="auto"/>
                <w:bottom w:val="none" w:sz="0" w:space="0" w:color="auto"/>
                <w:right w:val="none" w:sz="0" w:space="0" w:color="auto"/>
              </w:divBdr>
              <w:divsChild>
                <w:div w:id="1993097865">
                  <w:marLeft w:val="0"/>
                  <w:marRight w:val="0"/>
                  <w:marTop w:val="0"/>
                  <w:marBottom w:val="0"/>
                  <w:divBdr>
                    <w:top w:val="none" w:sz="0" w:space="0" w:color="auto"/>
                    <w:left w:val="none" w:sz="0" w:space="0" w:color="auto"/>
                    <w:bottom w:val="none" w:sz="0" w:space="0" w:color="auto"/>
                    <w:right w:val="none" w:sz="0" w:space="0" w:color="auto"/>
                  </w:divBdr>
                  <w:divsChild>
                    <w:div w:id="1014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80777">
      <w:bodyDiv w:val="1"/>
      <w:marLeft w:val="0"/>
      <w:marRight w:val="0"/>
      <w:marTop w:val="0"/>
      <w:marBottom w:val="0"/>
      <w:divBdr>
        <w:top w:val="none" w:sz="0" w:space="0" w:color="auto"/>
        <w:left w:val="none" w:sz="0" w:space="0" w:color="auto"/>
        <w:bottom w:val="none" w:sz="0" w:space="0" w:color="auto"/>
        <w:right w:val="none" w:sz="0" w:space="0" w:color="auto"/>
      </w:divBdr>
      <w:divsChild>
        <w:div w:id="1988704909">
          <w:marLeft w:val="0"/>
          <w:marRight w:val="0"/>
          <w:marTop w:val="0"/>
          <w:marBottom w:val="0"/>
          <w:divBdr>
            <w:top w:val="none" w:sz="0" w:space="0" w:color="auto"/>
            <w:left w:val="none" w:sz="0" w:space="0" w:color="auto"/>
            <w:bottom w:val="none" w:sz="0" w:space="0" w:color="auto"/>
            <w:right w:val="none" w:sz="0" w:space="0" w:color="auto"/>
          </w:divBdr>
        </w:div>
        <w:div w:id="978997517">
          <w:marLeft w:val="0"/>
          <w:marRight w:val="0"/>
          <w:marTop w:val="0"/>
          <w:marBottom w:val="0"/>
          <w:divBdr>
            <w:top w:val="none" w:sz="0" w:space="0" w:color="auto"/>
            <w:left w:val="none" w:sz="0" w:space="0" w:color="auto"/>
            <w:bottom w:val="none" w:sz="0" w:space="0" w:color="auto"/>
            <w:right w:val="none" w:sz="0" w:space="0" w:color="auto"/>
          </w:divBdr>
        </w:div>
        <w:div w:id="200863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B602-0B88-4855-A956-4ADD291D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Нигаев Олег Шамильевич</cp:lastModifiedBy>
  <cp:revision>7</cp:revision>
  <cp:lastPrinted>2019-06-21T12:06:00Z</cp:lastPrinted>
  <dcterms:created xsi:type="dcterms:W3CDTF">2019-06-27T09:42:00Z</dcterms:created>
  <dcterms:modified xsi:type="dcterms:W3CDTF">2019-06-28T04:15:00Z</dcterms:modified>
</cp:coreProperties>
</file>